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36811" w14:textId="77777777" w:rsidR="00EC0124" w:rsidRPr="00655464" w:rsidRDefault="00EC0124" w:rsidP="00EC0124">
      <w:pPr>
        <w:pStyle w:val="paragraph"/>
        <w:spacing w:before="0" w:beforeAutospacing="0" w:after="0" w:afterAutospacing="0"/>
        <w:jc w:val="center"/>
        <w:textAlignment w:val="baseline"/>
        <w:rPr>
          <w:rStyle w:val="eop"/>
          <w:rFonts w:ascii="Calibri" w:eastAsiaTheme="majorEastAsia" w:hAnsi="Calibri" w:cs="Calibri"/>
          <w:sz w:val="40"/>
          <w:szCs w:val="40"/>
        </w:rPr>
      </w:pPr>
    </w:p>
    <w:p w14:paraId="409C1C7B" w14:textId="77777777" w:rsidR="00EC0124" w:rsidRPr="00655464" w:rsidRDefault="00EC0124" w:rsidP="00EC0124">
      <w:pPr>
        <w:pStyle w:val="paragraph"/>
        <w:spacing w:before="0" w:beforeAutospacing="0" w:after="0" w:afterAutospacing="0"/>
        <w:jc w:val="center"/>
        <w:textAlignment w:val="baseline"/>
        <w:rPr>
          <w:rFonts w:ascii="Calibri" w:hAnsi="Calibri" w:cs="Calibri"/>
          <w:sz w:val="18"/>
          <w:szCs w:val="18"/>
        </w:rPr>
      </w:pPr>
      <w:r w:rsidRPr="00655464">
        <w:rPr>
          <w:rStyle w:val="wacimagecontainer"/>
          <w:rFonts w:ascii="Calibri" w:eastAsiaTheme="majorEastAsia" w:hAnsi="Calibri" w:cs="Calibri"/>
          <w:noProof/>
          <w:sz w:val="96"/>
          <w:szCs w:val="96"/>
        </w:rPr>
        <w:drawing>
          <wp:inline distT="0" distB="0" distL="0" distR="0" wp14:anchorId="5049EFB9" wp14:editId="01BAD2EE">
            <wp:extent cx="3070869" cy="2172335"/>
            <wp:effectExtent l="19050" t="19050" r="15240" b="18415"/>
            <wp:docPr id="79340899" name="Picture 1" descr="A logo with a tre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40899" name="Picture 1" descr="A logo with a tree&#10;&#10;Description automatically generated with low confidenc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20632" cy="2207537"/>
                    </a:xfrm>
                    <a:prstGeom prst="rect">
                      <a:avLst/>
                    </a:prstGeom>
                    <a:noFill/>
                    <a:ln>
                      <a:solidFill>
                        <a:schemeClr val="tx1"/>
                      </a:solidFill>
                    </a:ln>
                    <a:effectLst>
                      <a:softEdge rad="0"/>
                    </a:effectLst>
                  </pic:spPr>
                </pic:pic>
              </a:graphicData>
            </a:graphic>
          </wp:inline>
        </w:drawing>
      </w:r>
      <w:r w:rsidRPr="00655464">
        <w:rPr>
          <w:rFonts w:ascii="Calibri" w:hAnsi="Calibri" w:cs="Calibri"/>
          <w:b/>
          <w:bCs/>
          <w:color w:val="000000"/>
          <w:sz w:val="96"/>
          <w:szCs w:val="96"/>
          <w:shd w:val="clear" w:color="auto" w:fill="FFFFFF"/>
        </w:rPr>
        <w:br/>
      </w:r>
      <w:r w:rsidRPr="00655464">
        <w:rPr>
          <w:rStyle w:val="eop"/>
          <w:rFonts w:ascii="Calibri" w:eastAsiaTheme="majorEastAsia" w:hAnsi="Calibri" w:cs="Calibri"/>
          <w:sz w:val="96"/>
          <w:szCs w:val="96"/>
        </w:rPr>
        <w:t> </w:t>
      </w:r>
    </w:p>
    <w:p w14:paraId="3FFD7F63" w14:textId="77777777" w:rsidR="00EC0124" w:rsidRPr="00655464" w:rsidRDefault="00EC0124" w:rsidP="00EC0124">
      <w:pPr>
        <w:pStyle w:val="paragraph"/>
        <w:spacing w:before="0" w:beforeAutospacing="0" w:after="0" w:afterAutospacing="0"/>
        <w:jc w:val="center"/>
        <w:textAlignment w:val="baseline"/>
        <w:rPr>
          <w:rFonts w:ascii="Calibri" w:hAnsi="Calibri" w:cs="Calibri"/>
          <w:sz w:val="18"/>
          <w:szCs w:val="18"/>
        </w:rPr>
      </w:pPr>
      <w:r w:rsidRPr="00655464">
        <w:rPr>
          <w:rStyle w:val="normaltextrun"/>
          <w:rFonts w:ascii="Calibri" w:eastAsiaTheme="majorEastAsia" w:hAnsi="Calibri" w:cs="Calibri"/>
          <w:b/>
          <w:bCs/>
          <w:sz w:val="96"/>
          <w:szCs w:val="96"/>
        </w:rPr>
        <w:t>RIPPONDEN PARISH COUNCIL</w:t>
      </w:r>
      <w:r w:rsidRPr="00655464">
        <w:rPr>
          <w:rStyle w:val="eop"/>
          <w:rFonts w:ascii="Calibri" w:eastAsiaTheme="majorEastAsia" w:hAnsi="Calibri" w:cs="Calibri"/>
          <w:sz w:val="96"/>
          <w:szCs w:val="96"/>
        </w:rPr>
        <w:t> </w:t>
      </w:r>
    </w:p>
    <w:p w14:paraId="7B0CD799" w14:textId="77777777" w:rsidR="00EC0124" w:rsidRPr="00655464" w:rsidRDefault="00EC0124" w:rsidP="00EC0124">
      <w:pPr>
        <w:pStyle w:val="paragraph"/>
        <w:spacing w:before="0" w:beforeAutospacing="0" w:after="0" w:afterAutospacing="0"/>
        <w:jc w:val="center"/>
        <w:textAlignment w:val="baseline"/>
        <w:rPr>
          <w:rFonts w:ascii="Calibri" w:hAnsi="Calibri" w:cs="Calibri"/>
          <w:sz w:val="18"/>
          <w:szCs w:val="18"/>
        </w:rPr>
      </w:pPr>
      <w:r w:rsidRPr="00655464">
        <w:rPr>
          <w:rStyle w:val="eop"/>
          <w:rFonts w:ascii="Calibri" w:eastAsiaTheme="majorEastAsia" w:hAnsi="Calibri" w:cs="Calibri"/>
        </w:rPr>
        <w:t> </w:t>
      </w:r>
    </w:p>
    <w:p w14:paraId="36B7F23B" w14:textId="77777777" w:rsidR="00EC0124" w:rsidRPr="00655464" w:rsidRDefault="00EC0124" w:rsidP="00EC0124">
      <w:pPr>
        <w:pStyle w:val="paragraph"/>
        <w:spacing w:before="0" w:beforeAutospacing="0" w:after="0" w:afterAutospacing="0"/>
        <w:jc w:val="center"/>
        <w:textAlignment w:val="baseline"/>
        <w:rPr>
          <w:rFonts w:ascii="Calibri" w:hAnsi="Calibri" w:cs="Calibri"/>
          <w:sz w:val="18"/>
          <w:szCs w:val="18"/>
        </w:rPr>
      </w:pPr>
      <w:r w:rsidRPr="00655464">
        <w:rPr>
          <w:rStyle w:val="eop"/>
          <w:rFonts w:ascii="Calibri" w:eastAsiaTheme="majorEastAsia" w:hAnsi="Calibri" w:cs="Calibri"/>
          <w:sz w:val="40"/>
          <w:szCs w:val="40"/>
        </w:rPr>
        <w:t> </w:t>
      </w:r>
    </w:p>
    <w:p w14:paraId="49D49FC5" w14:textId="77777777" w:rsidR="00EC0124" w:rsidRPr="00655464" w:rsidRDefault="00EC0124" w:rsidP="00EC0124">
      <w:pPr>
        <w:pStyle w:val="paragraph"/>
        <w:spacing w:before="0" w:beforeAutospacing="0" w:after="0" w:afterAutospacing="0"/>
        <w:jc w:val="center"/>
        <w:textAlignment w:val="baseline"/>
        <w:rPr>
          <w:rFonts w:ascii="Calibri" w:hAnsi="Calibri" w:cs="Calibri"/>
          <w:b/>
          <w:bCs/>
          <w:sz w:val="72"/>
          <w:szCs w:val="72"/>
        </w:rPr>
      </w:pPr>
      <w:r w:rsidRPr="00655464">
        <w:rPr>
          <w:rStyle w:val="normaltextrun"/>
          <w:rFonts w:ascii="Calibri" w:eastAsiaTheme="majorEastAsia" w:hAnsi="Calibri" w:cs="Calibri"/>
          <w:b/>
          <w:bCs/>
          <w:sz w:val="72"/>
          <w:szCs w:val="72"/>
        </w:rPr>
        <w:t>Minutes of the Meeting</w:t>
      </w:r>
      <w:r w:rsidRPr="00655464">
        <w:rPr>
          <w:rStyle w:val="eop"/>
          <w:rFonts w:ascii="Calibri" w:eastAsiaTheme="majorEastAsia" w:hAnsi="Calibri" w:cs="Calibri"/>
          <w:b/>
          <w:bCs/>
          <w:sz w:val="72"/>
          <w:szCs w:val="72"/>
        </w:rPr>
        <w:t> </w:t>
      </w:r>
    </w:p>
    <w:p w14:paraId="7D021657" w14:textId="77777777" w:rsidR="00EC0124" w:rsidRPr="00655464" w:rsidRDefault="00EC0124" w:rsidP="00EC0124">
      <w:pPr>
        <w:pStyle w:val="paragraph"/>
        <w:spacing w:before="0" w:beforeAutospacing="0" w:after="0" w:afterAutospacing="0"/>
        <w:jc w:val="center"/>
        <w:textAlignment w:val="baseline"/>
        <w:rPr>
          <w:rFonts w:ascii="Calibri" w:hAnsi="Calibri" w:cs="Calibri"/>
          <w:sz w:val="72"/>
          <w:szCs w:val="72"/>
        </w:rPr>
      </w:pPr>
      <w:r w:rsidRPr="00655464">
        <w:rPr>
          <w:rStyle w:val="normaltextrun"/>
          <w:rFonts w:ascii="Calibri" w:eastAsiaTheme="majorEastAsia" w:hAnsi="Calibri" w:cs="Calibri"/>
          <w:b/>
          <w:bCs/>
          <w:sz w:val="72"/>
          <w:szCs w:val="72"/>
        </w:rPr>
        <w:t>held on</w:t>
      </w:r>
      <w:r w:rsidRPr="00655464">
        <w:rPr>
          <w:rStyle w:val="eop"/>
          <w:rFonts w:ascii="Calibri" w:eastAsiaTheme="majorEastAsia" w:hAnsi="Calibri" w:cs="Calibri"/>
          <w:sz w:val="72"/>
          <w:szCs w:val="72"/>
        </w:rPr>
        <w:t>  </w:t>
      </w:r>
    </w:p>
    <w:p w14:paraId="541FF646" w14:textId="79FF2EEB" w:rsidR="00EC0124" w:rsidRPr="00655464" w:rsidRDefault="00EC0124" w:rsidP="00EC0124">
      <w:pPr>
        <w:pStyle w:val="paragraph"/>
        <w:spacing w:before="0" w:beforeAutospacing="0" w:after="0" w:afterAutospacing="0"/>
        <w:jc w:val="center"/>
        <w:textAlignment w:val="baseline"/>
        <w:rPr>
          <w:rStyle w:val="eop"/>
          <w:rFonts w:ascii="Calibri" w:eastAsiaTheme="majorEastAsia" w:hAnsi="Calibri" w:cs="Calibri"/>
          <w:sz w:val="72"/>
          <w:szCs w:val="72"/>
        </w:rPr>
      </w:pPr>
      <w:r w:rsidRPr="00655464">
        <w:rPr>
          <w:rStyle w:val="normaltextrun"/>
          <w:rFonts w:ascii="Calibri" w:eastAsiaTheme="majorEastAsia" w:hAnsi="Calibri" w:cs="Calibri"/>
          <w:b/>
          <w:bCs/>
          <w:sz w:val="72"/>
          <w:szCs w:val="72"/>
        </w:rPr>
        <w:t>4</w:t>
      </w:r>
      <w:r w:rsidRPr="00655464">
        <w:rPr>
          <w:rStyle w:val="normaltextrun"/>
          <w:rFonts w:ascii="Calibri" w:eastAsiaTheme="majorEastAsia" w:hAnsi="Calibri" w:cs="Calibri"/>
          <w:b/>
          <w:bCs/>
          <w:sz w:val="72"/>
          <w:szCs w:val="72"/>
          <w:vertAlign w:val="superscript"/>
        </w:rPr>
        <w:t>th</w:t>
      </w:r>
      <w:r w:rsidRPr="00655464">
        <w:rPr>
          <w:rStyle w:val="normaltextrun"/>
          <w:rFonts w:ascii="Calibri" w:eastAsiaTheme="majorEastAsia" w:hAnsi="Calibri" w:cs="Calibri"/>
          <w:b/>
          <w:bCs/>
          <w:sz w:val="72"/>
          <w:szCs w:val="72"/>
        </w:rPr>
        <w:t xml:space="preserve"> April</w:t>
      </w:r>
      <w:r w:rsidRPr="00655464">
        <w:rPr>
          <w:rStyle w:val="normaltextrun"/>
          <w:rFonts w:ascii="Calibri" w:eastAsiaTheme="majorEastAsia" w:hAnsi="Calibri" w:cs="Calibri"/>
          <w:b/>
          <w:bCs/>
          <w:sz w:val="72"/>
          <w:szCs w:val="72"/>
        </w:rPr>
        <w:t xml:space="preserve"> 2024</w:t>
      </w:r>
    </w:p>
    <w:p w14:paraId="6937C035" w14:textId="77777777" w:rsidR="00EC0124" w:rsidRPr="00655464" w:rsidRDefault="00EC0124" w:rsidP="00EC0124">
      <w:pPr>
        <w:pStyle w:val="paragraph"/>
        <w:spacing w:before="0" w:beforeAutospacing="0" w:after="0" w:afterAutospacing="0"/>
        <w:jc w:val="center"/>
        <w:textAlignment w:val="baseline"/>
        <w:rPr>
          <w:rStyle w:val="eop"/>
          <w:rFonts w:ascii="Calibri" w:eastAsiaTheme="majorEastAsia" w:hAnsi="Calibri" w:cs="Calibri"/>
          <w:color w:val="FF0000"/>
          <w:sz w:val="72"/>
          <w:szCs w:val="72"/>
        </w:rPr>
      </w:pPr>
    </w:p>
    <w:p w14:paraId="0F093517" w14:textId="77777777" w:rsidR="00EC0124" w:rsidRPr="00655464" w:rsidRDefault="00EC0124" w:rsidP="00EC0124">
      <w:pPr>
        <w:spacing w:after="160" w:line="259" w:lineRule="auto"/>
        <w:ind w:left="0" w:firstLine="0"/>
        <w:rPr>
          <w:rFonts w:ascii="Calibri" w:hAnsi="Calibri" w:cs="Calibri"/>
          <w:b/>
        </w:rPr>
      </w:pPr>
      <w:r w:rsidRPr="00655464">
        <w:rPr>
          <w:rFonts w:ascii="Calibri" w:hAnsi="Calibri" w:cs="Calibri"/>
          <w:b/>
        </w:rPr>
        <w:br w:type="page"/>
      </w:r>
    </w:p>
    <w:p w14:paraId="6F466B8D" w14:textId="77777777" w:rsidR="00EC0124" w:rsidRPr="00655464" w:rsidRDefault="00EC0124" w:rsidP="00EC0124">
      <w:pPr>
        <w:keepNext/>
        <w:keepLines/>
        <w:rPr>
          <w:rFonts w:ascii="Calibri" w:hAnsi="Calibri" w:cs="Calibri"/>
          <w:sz w:val="36"/>
          <w:szCs w:val="36"/>
        </w:rPr>
      </w:pPr>
      <w:r w:rsidRPr="00655464">
        <w:rPr>
          <w:rFonts w:ascii="Calibri" w:hAnsi="Calibri" w:cs="Calibri"/>
          <w:sz w:val="36"/>
          <w:szCs w:val="36"/>
        </w:rPr>
        <w:lastRenderedPageBreak/>
        <w:t>Ripponden Parish Council - Full Council Meeting</w:t>
      </w:r>
    </w:p>
    <w:p w14:paraId="7B98E2E6" w14:textId="77777777" w:rsidR="00EC0124" w:rsidRPr="00655464" w:rsidRDefault="00EC0124" w:rsidP="00EC0124">
      <w:pPr>
        <w:keepNext/>
        <w:keepLines/>
        <w:rPr>
          <w:rFonts w:ascii="Calibri" w:hAnsi="Calibri" w:cs="Calibri"/>
          <w:sz w:val="24"/>
          <w:szCs w:val="24"/>
        </w:rPr>
      </w:pPr>
    </w:p>
    <w:p w14:paraId="33459A4D" w14:textId="282DFA65" w:rsidR="00EC0124" w:rsidRPr="00655464" w:rsidRDefault="00EC0124" w:rsidP="00EC0124">
      <w:pPr>
        <w:keepNext/>
        <w:keepLines/>
        <w:rPr>
          <w:rFonts w:ascii="Calibri" w:hAnsi="Calibri" w:cs="Calibri"/>
          <w:sz w:val="24"/>
          <w:szCs w:val="24"/>
        </w:rPr>
      </w:pPr>
      <w:r w:rsidRPr="00655464">
        <w:rPr>
          <w:rFonts w:ascii="Calibri" w:hAnsi="Calibri" w:cs="Calibri"/>
          <w:sz w:val="24"/>
          <w:szCs w:val="24"/>
        </w:rPr>
        <w:t>The 1,25</w:t>
      </w:r>
      <w:r w:rsidRPr="00655464">
        <w:rPr>
          <w:rFonts w:ascii="Calibri" w:hAnsi="Calibri" w:cs="Calibri"/>
          <w:sz w:val="24"/>
          <w:szCs w:val="24"/>
        </w:rPr>
        <w:t>1</w:t>
      </w:r>
      <w:r w:rsidRPr="00655464">
        <w:rPr>
          <w:rFonts w:ascii="Calibri" w:hAnsi="Calibri" w:cs="Calibri"/>
          <w:sz w:val="24"/>
          <w:szCs w:val="24"/>
          <w:vertAlign w:val="superscript"/>
        </w:rPr>
        <w:t>th</w:t>
      </w:r>
      <w:r w:rsidRPr="00655464">
        <w:rPr>
          <w:rFonts w:ascii="Calibri" w:hAnsi="Calibri" w:cs="Calibri"/>
          <w:sz w:val="24"/>
          <w:szCs w:val="24"/>
        </w:rPr>
        <w:t xml:space="preserve"> Meeting of Ripponden Parish Council held on Thursday </w:t>
      </w:r>
      <w:r w:rsidRPr="00655464">
        <w:rPr>
          <w:rFonts w:ascii="Calibri" w:hAnsi="Calibri" w:cs="Calibri"/>
          <w:sz w:val="24"/>
          <w:szCs w:val="24"/>
        </w:rPr>
        <w:t xml:space="preserve">4 April </w:t>
      </w:r>
      <w:r w:rsidRPr="00655464">
        <w:rPr>
          <w:rFonts w:ascii="Calibri" w:hAnsi="Calibri" w:cs="Calibri"/>
          <w:sz w:val="24"/>
          <w:szCs w:val="24"/>
        </w:rPr>
        <w:t xml:space="preserve"> 2024.</w:t>
      </w:r>
    </w:p>
    <w:p w14:paraId="103D427C" w14:textId="77777777" w:rsidR="00EC0124" w:rsidRPr="00655464" w:rsidRDefault="00EC0124" w:rsidP="00EC0124">
      <w:pPr>
        <w:keepNext/>
        <w:keepLines/>
        <w:rPr>
          <w:rFonts w:ascii="Calibri" w:hAnsi="Calibri" w:cs="Calibri"/>
          <w:sz w:val="24"/>
          <w:szCs w:val="24"/>
        </w:rPr>
      </w:pPr>
      <w:r w:rsidRPr="00655464">
        <w:rPr>
          <w:rFonts w:ascii="Calibri" w:hAnsi="Calibri" w:cs="Calibri"/>
          <w:sz w:val="24"/>
          <w:szCs w:val="24"/>
        </w:rPr>
        <w:t>Location: Ryburn Utd Football Club, Ripponden.</w:t>
      </w:r>
    </w:p>
    <w:p w14:paraId="192C3F9A" w14:textId="77777777" w:rsidR="00EC0124" w:rsidRPr="00655464" w:rsidRDefault="00EC0124" w:rsidP="00EC0124">
      <w:pPr>
        <w:keepNext/>
        <w:keepLines/>
        <w:rPr>
          <w:rFonts w:ascii="Calibri" w:hAnsi="Calibri" w:cs="Calibri"/>
          <w:sz w:val="24"/>
          <w:szCs w:val="24"/>
        </w:rPr>
      </w:pPr>
    </w:p>
    <w:p w14:paraId="5190C565" w14:textId="77777777" w:rsidR="00EC0124" w:rsidRPr="00655464" w:rsidRDefault="00EC0124" w:rsidP="00EC0124">
      <w:pPr>
        <w:keepNext/>
        <w:keepLines/>
        <w:rPr>
          <w:rFonts w:ascii="Calibri" w:hAnsi="Calibri" w:cs="Calibri"/>
          <w:szCs w:val="20"/>
        </w:rPr>
      </w:pPr>
      <w:r w:rsidRPr="00655464">
        <w:rPr>
          <w:rFonts w:ascii="Calibri" w:hAnsi="Calibri" w:cs="Calibri"/>
          <w:szCs w:val="20"/>
        </w:rPr>
        <w:t>Start time: 19:15</w:t>
      </w:r>
    </w:p>
    <w:p w14:paraId="39F19459" w14:textId="77777777" w:rsidR="00EC0124" w:rsidRPr="00655464" w:rsidRDefault="00EC0124" w:rsidP="00EC0124">
      <w:pPr>
        <w:rPr>
          <w:rFonts w:ascii="Calibri" w:hAnsi="Calibri" w:cs="Calibri"/>
          <w:szCs w:val="20"/>
        </w:rPr>
      </w:pPr>
    </w:p>
    <w:p w14:paraId="1A34C492" w14:textId="6E681719" w:rsidR="00EC0124" w:rsidRPr="00655464" w:rsidRDefault="00EC0124" w:rsidP="00EC0124">
      <w:pPr>
        <w:rPr>
          <w:rFonts w:ascii="Calibri" w:hAnsi="Calibri" w:cs="Calibri"/>
          <w:szCs w:val="20"/>
        </w:rPr>
      </w:pPr>
      <w:r w:rsidRPr="00655464">
        <w:rPr>
          <w:rFonts w:ascii="Calibri" w:hAnsi="Calibri" w:cs="Calibri"/>
          <w:szCs w:val="20"/>
        </w:rPr>
        <w:t>Present: Cllr C Johnson</w:t>
      </w:r>
      <w:r w:rsidRPr="00655464">
        <w:rPr>
          <w:rFonts w:ascii="Calibri" w:hAnsi="Calibri" w:cs="Calibri"/>
          <w:szCs w:val="20"/>
        </w:rPr>
        <w:t xml:space="preserve"> (Chair), </w:t>
      </w:r>
      <w:r w:rsidRPr="00655464">
        <w:rPr>
          <w:rFonts w:ascii="Calibri" w:hAnsi="Calibri" w:cs="Calibri"/>
          <w:szCs w:val="20"/>
        </w:rPr>
        <w:t>Cllr J Crossley</w:t>
      </w:r>
      <w:r w:rsidRPr="00655464">
        <w:rPr>
          <w:rFonts w:ascii="Calibri" w:hAnsi="Calibri" w:cs="Calibri"/>
          <w:szCs w:val="20"/>
        </w:rPr>
        <w:t xml:space="preserve">, </w:t>
      </w:r>
      <w:r w:rsidRPr="00655464">
        <w:rPr>
          <w:rFonts w:ascii="Calibri" w:hAnsi="Calibri" w:cs="Calibri"/>
          <w:szCs w:val="20"/>
        </w:rPr>
        <w:t>Cllr G Potts,</w:t>
      </w:r>
      <w:r w:rsidRPr="00655464">
        <w:rPr>
          <w:rFonts w:ascii="Calibri" w:hAnsi="Calibri" w:cs="Calibri"/>
          <w:szCs w:val="20"/>
        </w:rPr>
        <w:t xml:space="preserve"> </w:t>
      </w:r>
      <w:r w:rsidRPr="00655464">
        <w:rPr>
          <w:rFonts w:ascii="Calibri" w:hAnsi="Calibri" w:cs="Calibri"/>
          <w:szCs w:val="20"/>
        </w:rPr>
        <w:t>Cllr K Naylor</w:t>
      </w:r>
      <w:r w:rsidRPr="00655464">
        <w:rPr>
          <w:rFonts w:ascii="Calibri" w:hAnsi="Calibri" w:cs="Calibri"/>
          <w:szCs w:val="20"/>
        </w:rPr>
        <w:t xml:space="preserve">, </w:t>
      </w:r>
      <w:r w:rsidRPr="00655464">
        <w:rPr>
          <w:rFonts w:ascii="Calibri" w:hAnsi="Calibri" w:cs="Calibri"/>
          <w:szCs w:val="20"/>
        </w:rPr>
        <w:t>Cllr P. Hunt, Cllr A Greenwood</w:t>
      </w:r>
    </w:p>
    <w:p w14:paraId="1D79B8B5" w14:textId="5F67035A" w:rsidR="00EC0124" w:rsidRPr="00655464" w:rsidRDefault="00EC0124" w:rsidP="00EC0124">
      <w:pPr>
        <w:ind w:left="0" w:firstLine="0"/>
        <w:rPr>
          <w:rFonts w:ascii="Calibri" w:hAnsi="Calibri" w:cs="Calibri"/>
          <w:szCs w:val="20"/>
        </w:rPr>
      </w:pPr>
      <w:r w:rsidRPr="00655464">
        <w:rPr>
          <w:rFonts w:ascii="Calibri" w:hAnsi="Calibri" w:cs="Calibri"/>
          <w:szCs w:val="20"/>
        </w:rPr>
        <w:t>Absent:</w:t>
      </w:r>
      <w:r w:rsidRPr="00655464">
        <w:rPr>
          <w:rFonts w:ascii="Calibri" w:hAnsi="Calibri" w:cs="Calibri"/>
          <w:szCs w:val="20"/>
        </w:rPr>
        <w:t xml:space="preserve"> </w:t>
      </w:r>
      <w:r w:rsidRPr="00655464">
        <w:rPr>
          <w:rFonts w:ascii="Calibri" w:hAnsi="Calibri" w:cs="Calibri"/>
          <w:szCs w:val="20"/>
        </w:rPr>
        <w:t>Cllr A Naylor, Cllr C Green, Cllr G Whitworth, Cllr J Matthews</w:t>
      </w:r>
      <w:r w:rsidRPr="00655464">
        <w:rPr>
          <w:rFonts w:ascii="Calibri" w:hAnsi="Calibri" w:cs="Calibri"/>
          <w:szCs w:val="20"/>
        </w:rPr>
        <w:t xml:space="preserve">, </w:t>
      </w:r>
      <w:r w:rsidRPr="00655464">
        <w:rPr>
          <w:rFonts w:ascii="Calibri" w:hAnsi="Calibri" w:cs="Calibri"/>
          <w:szCs w:val="20"/>
        </w:rPr>
        <w:t xml:space="preserve">Cllr R Thornber </w:t>
      </w:r>
    </w:p>
    <w:p w14:paraId="324C9898" w14:textId="34407B70" w:rsidR="00EC0124" w:rsidRPr="00655464" w:rsidRDefault="00EC0124" w:rsidP="00EC0124">
      <w:pPr>
        <w:rPr>
          <w:rFonts w:ascii="Calibri" w:hAnsi="Calibri" w:cs="Calibri"/>
          <w:szCs w:val="20"/>
        </w:rPr>
      </w:pPr>
      <w:r w:rsidRPr="00655464">
        <w:rPr>
          <w:rFonts w:ascii="Calibri" w:hAnsi="Calibri" w:cs="Calibri"/>
          <w:szCs w:val="20"/>
        </w:rPr>
        <w:t>Lateness: Cllr G Carter.</w:t>
      </w:r>
    </w:p>
    <w:p w14:paraId="61AFC1B5" w14:textId="3F86DCF4" w:rsidR="00EC0124" w:rsidRPr="00655464" w:rsidRDefault="00EC0124" w:rsidP="00EC0124">
      <w:pPr>
        <w:rPr>
          <w:rFonts w:ascii="Calibri" w:hAnsi="Calibri" w:cs="Calibri"/>
          <w:szCs w:val="20"/>
        </w:rPr>
      </w:pPr>
    </w:p>
    <w:p w14:paraId="5CB5A465" w14:textId="77777777" w:rsidR="00EC0124" w:rsidRPr="00655464" w:rsidRDefault="00EC0124" w:rsidP="00EC0124">
      <w:pPr>
        <w:rPr>
          <w:rFonts w:ascii="Calibri" w:hAnsi="Calibri" w:cs="Calibri"/>
          <w:szCs w:val="20"/>
        </w:rPr>
      </w:pPr>
      <w:r w:rsidRPr="00655464">
        <w:rPr>
          <w:rFonts w:ascii="Calibri" w:hAnsi="Calibri" w:cs="Calibri"/>
          <w:szCs w:val="20"/>
        </w:rPr>
        <w:t>MINUTES</w:t>
      </w:r>
    </w:p>
    <w:p w14:paraId="6E7E4001" w14:textId="77777777" w:rsidR="00EC0124" w:rsidRPr="00655464" w:rsidRDefault="00EC0124" w:rsidP="00EC0124">
      <w:pPr>
        <w:rPr>
          <w:rFonts w:ascii="Calibri" w:hAnsi="Calibri" w:cs="Calibri"/>
          <w:szCs w:val="20"/>
        </w:rPr>
      </w:pPr>
    </w:p>
    <w:p w14:paraId="5513F868" w14:textId="77777777" w:rsidR="00EC0124" w:rsidRPr="00655464" w:rsidRDefault="00EC0124" w:rsidP="00EC0124">
      <w:pPr>
        <w:numPr>
          <w:ilvl w:val="0"/>
          <w:numId w:val="4"/>
        </w:numPr>
        <w:rPr>
          <w:rFonts w:ascii="Calibri" w:hAnsi="Calibri" w:cs="Calibri"/>
          <w:szCs w:val="20"/>
        </w:rPr>
      </w:pPr>
      <w:r w:rsidRPr="00655464">
        <w:rPr>
          <w:rFonts w:ascii="Calibri" w:hAnsi="Calibri" w:cs="Calibri"/>
          <w:szCs w:val="20"/>
        </w:rPr>
        <w:t>Reminder by the Chairman of the expectations for audio or visual recording of the meeting.</w:t>
      </w:r>
    </w:p>
    <w:p w14:paraId="7A2DA404" w14:textId="77777777" w:rsidR="00EC0124" w:rsidRPr="00655464" w:rsidRDefault="00EC0124" w:rsidP="00EC0124">
      <w:pPr>
        <w:ind w:left="268" w:firstLine="0"/>
        <w:rPr>
          <w:rFonts w:ascii="Calibri" w:hAnsi="Calibri" w:cs="Calibri"/>
          <w:szCs w:val="20"/>
        </w:rPr>
      </w:pPr>
    </w:p>
    <w:p w14:paraId="6EC5D347" w14:textId="613B5315" w:rsidR="00EC0124" w:rsidRPr="00655464" w:rsidRDefault="00EC0124" w:rsidP="00EC0124">
      <w:pPr>
        <w:rPr>
          <w:rFonts w:ascii="Calibri" w:hAnsi="Calibri" w:cs="Calibri"/>
          <w:szCs w:val="20"/>
        </w:rPr>
      </w:pPr>
      <w:r w:rsidRPr="00655464">
        <w:rPr>
          <w:rFonts w:ascii="Calibri" w:hAnsi="Calibri" w:cs="Calibri"/>
          <w:szCs w:val="20"/>
        </w:rPr>
        <w:t>Noted.</w:t>
      </w:r>
    </w:p>
    <w:p w14:paraId="3BBAFE8C" w14:textId="77777777" w:rsidR="00EC0124" w:rsidRPr="00655464" w:rsidRDefault="00EC0124" w:rsidP="00EC0124">
      <w:pPr>
        <w:ind w:left="268" w:firstLine="0"/>
        <w:rPr>
          <w:rFonts w:ascii="Calibri" w:hAnsi="Calibri" w:cs="Calibri"/>
          <w:szCs w:val="20"/>
        </w:rPr>
      </w:pPr>
    </w:p>
    <w:p w14:paraId="43FA1F6B" w14:textId="77777777" w:rsidR="00EC0124" w:rsidRPr="00655464" w:rsidRDefault="00EC0124" w:rsidP="00EC0124">
      <w:pPr>
        <w:numPr>
          <w:ilvl w:val="0"/>
          <w:numId w:val="4"/>
        </w:numPr>
        <w:rPr>
          <w:rFonts w:ascii="Calibri" w:hAnsi="Calibri" w:cs="Calibri"/>
          <w:szCs w:val="20"/>
        </w:rPr>
      </w:pPr>
      <w:r w:rsidRPr="00655464">
        <w:rPr>
          <w:rFonts w:ascii="Calibri" w:hAnsi="Calibri" w:cs="Calibri"/>
          <w:szCs w:val="20"/>
        </w:rPr>
        <w:t>To receive apologies for absence and lateness. C</w:t>
      </w:r>
      <w:r w:rsidRPr="00655464">
        <w:rPr>
          <w:rFonts w:ascii="Calibri" w:hAnsi="Calibri" w:cs="Calibri"/>
          <w:i/>
          <w:szCs w:val="20"/>
        </w:rPr>
        <w:t xml:space="preserve">llrs are reminded of the need to tender apologies to the Acting Clerk or Chairman if they are unable to attend. </w:t>
      </w:r>
    </w:p>
    <w:p w14:paraId="1D473DC6" w14:textId="77777777" w:rsidR="00EC0124" w:rsidRPr="00655464" w:rsidRDefault="00EC0124" w:rsidP="00EC0124">
      <w:pPr>
        <w:ind w:left="283" w:firstLine="0"/>
        <w:rPr>
          <w:rFonts w:ascii="Calibri" w:hAnsi="Calibri" w:cs="Calibri"/>
          <w:iCs/>
          <w:szCs w:val="20"/>
        </w:rPr>
      </w:pPr>
    </w:p>
    <w:p w14:paraId="109CFAC7" w14:textId="5FFA97C3" w:rsidR="00EC0124" w:rsidRPr="00655464" w:rsidRDefault="00EC0124" w:rsidP="00EC0124">
      <w:pPr>
        <w:ind w:left="0" w:firstLine="0"/>
        <w:rPr>
          <w:rFonts w:ascii="Calibri" w:hAnsi="Calibri" w:cs="Calibri"/>
          <w:szCs w:val="20"/>
        </w:rPr>
      </w:pPr>
      <w:r w:rsidRPr="00655464">
        <w:rPr>
          <w:rFonts w:ascii="Calibri" w:hAnsi="Calibri" w:cs="Calibri"/>
          <w:iCs/>
          <w:szCs w:val="20"/>
        </w:rPr>
        <w:t xml:space="preserve">Apologies from </w:t>
      </w:r>
      <w:r w:rsidRPr="00655464">
        <w:rPr>
          <w:rFonts w:ascii="Calibri" w:hAnsi="Calibri" w:cs="Calibri"/>
          <w:szCs w:val="20"/>
        </w:rPr>
        <w:t>Cllr A Naylor, Cllr C Green, Cllr G Whitworth, Cllr R Thornber</w:t>
      </w:r>
      <w:r w:rsidRPr="00655464">
        <w:rPr>
          <w:rFonts w:ascii="Calibri" w:hAnsi="Calibri" w:cs="Calibri"/>
          <w:szCs w:val="20"/>
        </w:rPr>
        <w:t>. Lateness</w:t>
      </w:r>
      <w:r w:rsidRPr="00655464">
        <w:rPr>
          <w:rFonts w:ascii="Calibri" w:hAnsi="Calibri" w:cs="Calibri"/>
          <w:szCs w:val="20"/>
        </w:rPr>
        <w:t xml:space="preserve"> </w:t>
      </w:r>
      <w:r w:rsidRPr="00655464">
        <w:rPr>
          <w:rFonts w:ascii="Calibri" w:hAnsi="Calibri" w:cs="Calibri"/>
          <w:szCs w:val="20"/>
        </w:rPr>
        <w:t>apologies from Cllr G Carter.</w:t>
      </w:r>
    </w:p>
    <w:p w14:paraId="6D943059" w14:textId="77777777" w:rsidR="00EC0124" w:rsidRPr="00655464" w:rsidRDefault="00EC0124" w:rsidP="00EC0124">
      <w:pPr>
        <w:spacing w:after="3" w:line="259" w:lineRule="auto"/>
        <w:ind w:left="572" w:firstLine="60"/>
        <w:rPr>
          <w:rFonts w:ascii="Calibri" w:hAnsi="Calibri" w:cs="Calibri"/>
          <w:i/>
          <w:iCs/>
          <w:szCs w:val="20"/>
        </w:rPr>
      </w:pPr>
    </w:p>
    <w:p w14:paraId="690FB66C" w14:textId="77777777" w:rsidR="00EC0124" w:rsidRPr="00655464" w:rsidRDefault="00EC0124" w:rsidP="00EC0124">
      <w:pPr>
        <w:numPr>
          <w:ilvl w:val="0"/>
          <w:numId w:val="4"/>
        </w:numPr>
        <w:rPr>
          <w:rFonts w:ascii="Calibri" w:hAnsi="Calibri" w:cs="Calibri"/>
          <w:bCs/>
          <w:i/>
          <w:iCs/>
          <w:szCs w:val="20"/>
        </w:rPr>
      </w:pPr>
      <w:r w:rsidRPr="00655464">
        <w:rPr>
          <w:rFonts w:ascii="Calibri" w:hAnsi="Calibri" w:cs="Calibri"/>
          <w:bCs/>
          <w:i/>
          <w:iCs/>
          <w:szCs w:val="20"/>
        </w:rPr>
        <w:t>Public Participation - An opportunity for members of the public to address the Parish Council on any issues concerning them about the Parish.</w:t>
      </w:r>
    </w:p>
    <w:p w14:paraId="1AD64340" w14:textId="77777777" w:rsidR="00EC0124" w:rsidRPr="00655464" w:rsidRDefault="00EC0124" w:rsidP="00EC0124">
      <w:pPr>
        <w:ind w:left="628" w:firstLine="60"/>
        <w:jc w:val="both"/>
        <w:rPr>
          <w:rFonts w:ascii="Calibri" w:hAnsi="Calibri" w:cs="Calibri"/>
          <w:szCs w:val="20"/>
        </w:rPr>
      </w:pPr>
    </w:p>
    <w:p w14:paraId="420013B9" w14:textId="7E11B0F1" w:rsidR="00EC0124" w:rsidRPr="00655464" w:rsidRDefault="00EC0124" w:rsidP="00EC0124">
      <w:pPr>
        <w:jc w:val="both"/>
        <w:rPr>
          <w:rFonts w:ascii="Calibri" w:hAnsi="Calibri" w:cs="Calibri"/>
          <w:szCs w:val="20"/>
        </w:rPr>
      </w:pPr>
      <w:r w:rsidRPr="00655464">
        <w:rPr>
          <w:rFonts w:ascii="Calibri" w:hAnsi="Calibri" w:cs="Calibri"/>
          <w:szCs w:val="20"/>
        </w:rPr>
        <w:t>None.</w:t>
      </w:r>
    </w:p>
    <w:p w14:paraId="0B85F21B" w14:textId="77777777" w:rsidR="00EC0124" w:rsidRPr="00655464" w:rsidRDefault="00EC0124" w:rsidP="00EC0124">
      <w:pPr>
        <w:ind w:left="628" w:firstLine="60"/>
        <w:jc w:val="both"/>
        <w:rPr>
          <w:rFonts w:ascii="Calibri" w:hAnsi="Calibri" w:cs="Calibri"/>
          <w:szCs w:val="20"/>
        </w:rPr>
      </w:pPr>
    </w:p>
    <w:p w14:paraId="28DEA4F3" w14:textId="77777777" w:rsidR="00EC0124" w:rsidRPr="00655464" w:rsidRDefault="00EC0124" w:rsidP="00EC0124">
      <w:pPr>
        <w:numPr>
          <w:ilvl w:val="0"/>
          <w:numId w:val="4"/>
        </w:numPr>
        <w:rPr>
          <w:rFonts w:ascii="Calibri" w:hAnsi="Calibri" w:cs="Calibri"/>
          <w:szCs w:val="20"/>
        </w:rPr>
      </w:pPr>
      <w:r w:rsidRPr="00655464">
        <w:rPr>
          <w:rFonts w:ascii="Calibri" w:hAnsi="Calibri" w:cs="Calibri"/>
          <w:szCs w:val="20"/>
        </w:rPr>
        <w:t>To accept the minutes of the 1250th Meeting held on Thursday 21st March 2024.</w:t>
      </w:r>
    </w:p>
    <w:p w14:paraId="22504935" w14:textId="77777777" w:rsidR="00EC0124" w:rsidRPr="00655464" w:rsidRDefault="00EC0124" w:rsidP="00EC0124">
      <w:pPr>
        <w:rPr>
          <w:rFonts w:ascii="Calibri" w:hAnsi="Calibri" w:cs="Calibri"/>
          <w:szCs w:val="20"/>
        </w:rPr>
      </w:pPr>
    </w:p>
    <w:p w14:paraId="268ABDBB" w14:textId="5317C183" w:rsidR="00EC0124" w:rsidRPr="00655464" w:rsidRDefault="00EC0124" w:rsidP="00EC0124">
      <w:pPr>
        <w:rPr>
          <w:rFonts w:ascii="Calibri" w:hAnsi="Calibri" w:cs="Calibri"/>
          <w:szCs w:val="20"/>
        </w:rPr>
      </w:pPr>
      <w:r w:rsidRPr="00655464">
        <w:rPr>
          <w:rFonts w:ascii="Calibri" w:hAnsi="Calibri" w:cs="Calibri"/>
          <w:b/>
          <w:bCs/>
          <w:szCs w:val="20"/>
        </w:rPr>
        <w:t>RESOLVED 1905</w:t>
      </w:r>
      <w:r w:rsidRPr="00655464">
        <w:rPr>
          <w:rFonts w:ascii="Calibri" w:hAnsi="Calibri" w:cs="Calibri"/>
          <w:b/>
          <w:bCs/>
          <w:szCs w:val="20"/>
        </w:rPr>
        <w:t>4</w:t>
      </w:r>
      <w:r w:rsidRPr="00655464">
        <w:rPr>
          <w:rFonts w:ascii="Calibri" w:hAnsi="Calibri" w:cs="Calibri"/>
          <w:szCs w:val="20"/>
        </w:rPr>
        <w:t xml:space="preserve"> </w:t>
      </w:r>
      <w:r w:rsidRPr="00655464">
        <w:rPr>
          <w:rFonts w:ascii="Calibri" w:hAnsi="Calibri" w:cs="Calibri"/>
          <w:szCs w:val="20"/>
        </w:rPr>
        <w:t xml:space="preserve">to accept the minutes as a lawful record of the meeting held on Thursday </w:t>
      </w:r>
      <w:r w:rsidRPr="00655464">
        <w:rPr>
          <w:rFonts w:ascii="Calibri" w:hAnsi="Calibri" w:cs="Calibri"/>
          <w:szCs w:val="20"/>
        </w:rPr>
        <w:t>4 April</w:t>
      </w:r>
      <w:r w:rsidRPr="00655464">
        <w:rPr>
          <w:rFonts w:ascii="Calibri" w:hAnsi="Calibri" w:cs="Calibri"/>
          <w:szCs w:val="20"/>
        </w:rPr>
        <w:t xml:space="preserve"> 2024. Proposed by Cllr </w:t>
      </w:r>
      <w:r w:rsidRPr="00655464">
        <w:rPr>
          <w:rFonts w:ascii="Calibri" w:hAnsi="Calibri" w:cs="Calibri"/>
          <w:szCs w:val="20"/>
        </w:rPr>
        <w:t>AG</w:t>
      </w:r>
      <w:r w:rsidRPr="00655464">
        <w:rPr>
          <w:rFonts w:ascii="Calibri" w:hAnsi="Calibri" w:cs="Calibri"/>
          <w:szCs w:val="20"/>
        </w:rPr>
        <w:t xml:space="preserve">, seconded by Cllr </w:t>
      </w:r>
      <w:r w:rsidRPr="00655464">
        <w:rPr>
          <w:rFonts w:ascii="Calibri" w:hAnsi="Calibri" w:cs="Calibri"/>
          <w:szCs w:val="20"/>
        </w:rPr>
        <w:t>GP</w:t>
      </w:r>
      <w:r w:rsidRPr="00655464">
        <w:rPr>
          <w:rFonts w:ascii="Calibri" w:hAnsi="Calibri" w:cs="Calibri"/>
          <w:szCs w:val="20"/>
        </w:rPr>
        <w:t>.</w:t>
      </w:r>
    </w:p>
    <w:p w14:paraId="12969839" w14:textId="77777777" w:rsidR="00EC0124" w:rsidRPr="00655464" w:rsidRDefault="00EC0124" w:rsidP="00EC0124">
      <w:pPr>
        <w:rPr>
          <w:rFonts w:ascii="Calibri" w:hAnsi="Calibri" w:cs="Calibri"/>
          <w:szCs w:val="20"/>
        </w:rPr>
      </w:pPr>
    </w:p>
    <w:p w14:paraId="1BA1A337" w14:textId="77777777" w:rsidR="00EC0124" w:rsidRPr="00655464" w:rsidRDefault="00EC0124" w:rsidP="00EC0124">
      <w:pPr>
        <w:numPr>
          <w:ilvl w:val="0"/>
          <w:numId w:val="4"/>
        </w:numPr>
        <w:rPr>
          <w:rFonts w:ascii="Calibri" w:hAnsi="Calibri" w:cs="Calibri"/>
          <w:szCs w:val="20"/>
        </w:rPr>
      </w:pPr>
      <w:r w:rsidRPr="00655464">
        <w:rPr>
          <w:rFonts w:ascii="Calibri" w:hAnsi="Calibri" w:cs="Calibri"/>
          <w:szCs w:val="20"/>
        </w:rPr>
        <w:t>To receive Parish Councillors’ declarations of interest.</w:t>
      </w:r>
    </w:p>
    <w:p w14:paraId="690232D6" w14:textId="77777777" w:rsidR="00EC0124" w:rsidRPr="00655464" w:rsidRDefault="00EC0124" w:rsidP="00EC0124">
      <w:pPr>
        <w:ind w:left="0" w:firstLine="0"/>
        <w:rPr>
          <w:rFonts w:ascii="Calibri" w:hAnsi="Calibri" w:cs="Calibri"/>
          <w:szCs w:val="20"/>
        </w:rPr>
      </w:pPr>
    </w:p>
    <w:p w14:paraId="39A05ACD" w14:textId="3D9BBFCC" w:rsidR="00EC0124" w:rsidRPr="00655464" w:rsidRDefault="00EC0124" w:rsidP="00EC0124">
      <w:pPr>
        <w:ind w:left="0" w:firstLine="0"/>
        <w:rPr>
          <w:rFonts w:ascii="Calibri" w:hAnsi="Calibri" w:cs="Calibri"/>
          <w:szCs w:val="20"/>
        </w:rPr>
      </w:pPr>
      <w:r w:rsidRPr="00655464">
        <w:rPr>
          <w:rFonts w:ascii="Calibri" w:hAnsi="Calibri" w:cs="Calibri"/>
          <w:szCs w:val="20"/>
        </w:rPr>
        <w:t>None.</w:t>
      </w:r>
    </w:p>
    <w:p w14:paraId="39CBF8E8" w14:textId="77777777" w:rsidR="00EC0124" w:rsidRPr="00655464" w:rsidRDefault="00EC0124" w:rsidP="00EC0124">
      <w:pPr>
        <w:ind w:left="0" w:firstLine="0"/>
        <w:rPr>
          <w:rFonts w:ascii="Calibri" w:hAnsi="Calibri" w:cs="Calibri"/>
          <w:szCs w:val="20"/>
        </w:rPr>
      </w:pPr>
    </w:p>
    <w:p w14:paraId="326C65EB" w14:textId="77777777" w:rsidR="00EC0124" w:rsidRPr="00655464" w:rsidRDefault="00EC0124" w:rsidP="00EC0124">
      <w:pPr>
        <w:numPr>
          <w:ilvl w:val="0"/>
          <w:numId w:val="4"/>
        </w:numPr>
        <w:rPr>
          <w:rFonts w:ascii="Calibri" w:hAnsi="Calibri" w:cs="Calibri"/>
          <w:szCs w:val="20"/>
        </w:rPr>
      </w:pPr>
      <w:r w:rsidRPr="00655464">
        <w:rPr>
          <w:rFonts w:ascii="Calibri" w:hAnsi="Calibri" w:cs="Calibri"/>
          <w:szCs w:val="20"/>
        </w:rPr>
        <w:t>To receive information on any on–going items identified in these and previous Minutes and decide further action where necessary.</w:t>
      </w:r>
    </w:p>
    <w:p w14:paraId="1084781F" w14:textId="77777777" w:rsidR="00EC0124" w:rsidRPr="00655464" w:rsidRDefault="00EC0124" w:rsidP="00EC0124">
      <w:pPr>
        <w:ind w:left="0" w:firstLine="0"/>
        <w:rPr>
          <w:rFonts w:ascii="Calibri" w:hAnsi="Calibri" w:cs="Calibri"/>
          <w:szCs w:val="20"/>
        </w:rPr>
      </w:pPr>
    </w:p>
    <w:p w14:paraId="038EBF54" w14:textId="775D695A" w:rsidR="00EC0124" w:rsidRPr="00655464" w:rsidRDefault="00EC0124" w:rsidP="00EC0124">
      <w:pPr>
        <w:ind w:left="0" w:firstLine="0"/>
        <w:rPr>
          <w:rFonts w:ascii="Calibri" w:hAnsi="Calibri" w:cs="Calibri"/>
          <w:szCs w:val="20"/>
        </w:rPr>
      </w:pPr>
      <w:r w:rsidRPr="00655464">
        <w:rPr>
          <w:rFonts w:ascii="Calibri" w:hAnsi="Calibri" w:cs="Calibri"/>
          <w:szCs w:val="20"/>
        </w:rPr>
        <w:t>Cllr C Johnson gave an update on Flints Moor.</w:t>
      </w:r>
    </w:p>
    <w:p w14:paraId="4808533E" w14:textId="77777777" w:rsidR="00EC0124" w:rsidRPr="00655464" w:rsidRDefault="00EC0124" w:rsidP="00EC0124">
      <w:pPr>
        <w:ind w:left="0" w:firstLine="0"/>
        <w:rPr>
          <w:rFonts w:ascii="Calibri" w:hAnsi="Calibri" w:cs="Calibri"/>
          <w:szCs w:val="20"/>
        </w:rPr>
      </w:pPr>
    </w:p>
    <w:p w14:paraId="164EB845" w14:textId="77777777" w:rsidR="00EC0124" w:rsidRPr="00655464" w:rsidRDefault="00EC0124" w:rsidP="00EC0124">
      <w:pPr>
        <w:numPr>
          <w:ilvl w:val="0"/>
          <w:numId w:val="4"/>
        </w:numPr>
        <w:rPr>
          <w:rFonts w:ascii="Calibri" w:hAnsi="Calibri" w:cs="Calibri"/>
          <w:szCs w:val="20"/>
        </w:rPr>
      </w:pPr>
      <w:r w:rsidRPr="00655464">
        <w:rPr>
          <w:rFonts w:ascii="Calibri" w:hAnsi="Calibri" w:cs="Calibri"/>
          <w:szCs w:val="20"/>
        </w:rPr>
        <w:t xml:space="preserve">To receive reports from the Chairman, Committees, Councillors and Outside Bodies by Council Representatives: </w:t>
      </w:r>
    </w:p>
    <w:p w14:paraId="64FFFA7B" w14:textId="77777777" w:rsidR="00EC0124" w:rsidRPr="00655464" w:rsidRDefault="00EC0124" w:rsidP="00EC0124">
      <w:pPr>
        <w:spacing w:after="0" w:line="259" w:lineRule="auto"/>
        <w:ind w:left="0" w:firstLine="0"/>
        <w:rPr>
          <w:rFonts w:ascii="Calibri" w:hAnsi="Calibri" w:cs="Calibri"/>
          <w:szCs w:val="20"/>
        </w:rPr>
      </w:pPr>
    </w:p>
    <w:p w14:paraId="68F8BBF4" w14:textId="2FF37BF7" w:rsidR="00EC0124" w:rsidRPr="00655464" w:rsidRDefault="00EC0124" w:rsidP="00EC0124">
      <w:pPr>
        <w:spacing w:after="0" w:line="259" w:lineRule="auto"/>
        <w:ind w:left="0" w:firstLine="0"/>
        <w:rPr>
          <w:rFonts w:ascii="Calibri" w:hAnsi="Calibri" w:cs="Calibri"/>
          <w:szCs w:val="20"/>
        </w:rPr>
      </w:pPr>
      <w:r w:rsidRPr="00655464">
        <w:rPr>
          <w:rFonts w:ascii="Calibri" w:hAnsi="Calibri" w:cs="Calibri"/>
          <w:szCs w:val="20"/>
        </w:rPr>
        <w:t xml:space="preserve">Cllr P Hunt gave an update for a quotation about a website </w:t>
      </w:r>
      <w:r w:rsidR="00E67214" w:rsidRPr="00655464">
        <w:rPr>
          <w:rFonts w:ascii="Calibri" w:hAnsi="Calibri" w:cs="Calibri"/>
          <w:szCs w:val="20"/>
        </w:rPr>
        <w:t>redesign</w:t>
      </w:r>
      <w:r w:rsidRPr="00655464">
        <w:rPr>
          <w:rFonts w:ascii="Calibri" w:hAnsi="Calibri" w:cs="Calibri"/>
          <w:szCs w:val="20"/>
        </w:rPr>
        <w:t>.</w:t>
      </w:r>
    </w:p>
    <w:p w14:paraId="0F1CD952" w14:textId="77777777" w:rsidR="00E67214" w:rsidRPr="00655464" w:rsidRDefault="00E67214" w:rsidP="00EC0124">
      <w:pPr>
        <w:spacing w:after="0" w:line="259" w:lineRule="auto"/>
        <w:ind w:left="0" w:firstLine="0"/>
        <w:rPr>
          <w:rFonts w:ascii="Calibri" w:hAnsi="Calibri" w:cs="Calibri"/>
          <w:szCs w:val="20"/>
        </w:rPr>
      </w:pPr>
    </w:p>
    <w:p w14:paraId="386959D3" w14:textId="72C61615" w:rsidR="00E67214" w:rsidRPr="00655464" w:rsidRDefault="00E67214" w:rsidP="00EC0124">
      <w:pPr>
        <w:spacing w:after="0" w:line="259" w:lineRule="auto"/>
        <w:ind w:left="0" w:firstLine="0"/>
        <w:rPr>
          <w:rFonts w:ascii="Calibri" w:hAnsi="Calibri" w:cs="Calibri"/>
          <w:szCs w:val="20"/>
        </w:rPr>
      </w:pPr>
      <w:r w:rsidRPr="00655464">
        <w:rPr>
          <w:rFonts w:ascii="Calibri" w:hAnsi="Calibri" w:cs="Calibri"/>
          <w:szCs w:val="20"/>
        </w:rPr>
        <w:t>Cllr J Crossley gave an update about JLA and the phone box. She is waiting on CMBC for information about play equipment, raised queries about the bench adoption scheme and discussed the next SGC meeting.</w:t>
      </w:r>
    </w:p>
    <w:p w14:paraId="654E3030" w14:textId="77777777" w:rsidR="00E67214" w:rsidRPr="00655464" w:rsidRDefault="00E67214" w:rsidP="00EC0124">
      <w:pPr>
        <w:spacing w:after="0" w:line="259" w:lineRule="auto"/>
        <w:ind w:left="0" w:firstLine="0"/>
        <w:rPr>
          <w:rFonts w:ascii="Calibri" w:hAnsi="Calibri" w:cs="Calibri"/>
          <w:szCs w:val="20"/>
        </w:rPr>
      </w:pPr>
    </w:p>
    <w:p w14:paraId="50BFD603" w14:textId="4C662232" w:rsidR="00E67214" w:rsidRPr="00655464" w:rsidRDefault="00E67214" w:rsidP="00E67214">
      <w:pPr>
        <w:spacing w:after="0" w:line="259" w:lineRule="auto"/>
        <w:ind w:left="0" w:firstLine="0"/>
        <w:rPr>
          <w:rFonts w:ascii="Calibri" w:hAnsi="Calibri" w:cs="Calibri"/>
          <w:szCs w:val="20"/>
        </w:rPr>
      </w:pPr>
      <w:r w:rsidRPr="00655464">
        <w:rPr>
          <w:rFonts w:ascii="Calibri" w:hAnsi="Calibri" w:cs="Calibri"/>
          <w:b/>
          <w:bCs/>
          <w:szCs w:val="20"/>
        </w:rPr>
        <w:t>RESOLVED 19055</w:t>
      </w:r>
      <w:r w:rsidRPr="00655464">
        <w:rPr>
          <w:rFonts w:ascii="Calibri" w:hAnsi="Calibri" w:cs="Calibri"/>
          <w:b/>
          <w:bCs/>
          <w:szCs w:val="20"/>
        </w:rPr>
        <w:t xml:space="preserve"> </w:t>
      </w:r>
      <w:r w:rsidRPr="00655464">
        <w:rPr>
          <w:rFonts w:ascii="Calibri" w:hAnsi="Calibri" w:cs="Calibri"/>
          <w:szCs w:val="20"/>
        </w:rPr>
        <w:t xml:space="preserve">for Cllr J Crossley to go to SCG and seek permission for the parish council to replace the war memorial railings. </w:t>
      </w:r>
      <w:r w:rsidRPr="00655464">
        <w:rPr>
          <w:rFonts w:ascii="Calibri" w:hAnsi="Calibri" w:cs="Calibri"/>
          <w:b/>
          <w:bCs/>
          <w:szCs w:val="20"/>
        </w:rPr>
        <w:t xml:space="preserve"> </w:t>
      </w:r>
      <w:bookmarkStart w:id="0" w:name="_Hlk163212709"/>
      <w:r w:rsidR="006C5418" w:rsidRPr="006C5418">
        <w:rPr>
          <w:rFonts w:ascii="Calibri" w:hAnsi="Calibri" w:cs="Calibri"/>
          <w:szCs w:val="20"/>
        </w:rPr>
        <w:t xml:space="preserve">Proposed by Cllr </w:t>
      </w:r>
      <w:r w:rsidR="00085C47">
        <w:rPr>
          <w:rFonts w:ascii="Calibri" w:hAnsi="Calibri" w:cs="Calibri"/>
          <w:szCs w:val="20"/>
        </w:rPr>
        <w:t>CJ</w:t>
      </w:r>
      <w:r w:rsidR="006C5418" w:rsidRPr="006C5418">
        <w:rPr>
          <w:rFonts w:ascii="Calibri" w:hAnsi="Calibri" w:cs="Calibri"/>
          <w:szCs w:val="20"/>
        </w:rPr>
        <w:t xml:space="preserve">, seconded by Cllr </w:t>
      </w:r>
      <w:r w:rsidR="00085C47">
        <w:rPr>
          <w:rFonts w:ascii="Calibri" w:hAnsi="Calibri" w:cs="Calibri"/>
          <w:szCs w:val="20"/>
        </w:rPr>
        <w:t>GP</w:t>
      </w:r>
      <w:r w:rsidR="006C5418" w:rsidRPr="006C5418">
        <w:rPr>
          <w:rFonts w:ascii="Calibri" w:hAnsi="Calibri" w:cs="Calibri"/>
          <w:szCs w:val="20"/>
        </w:rPr>
        <w:t>.</w:t>
      </w:r>
      <w:bookmarkEnd w:id="0"/>
    </w:p>
    <w:p w14:paraId="6373137F" w14:textId="77777777" w:rsidR="00E67214" w:rsidRPr="00655464" w:rsidRDefault="00E67214" w:rsidP="00EC0124">
      <w:pPr>
        <w:spacing w:after="0" w:line="259" w:lineRule="auto"/>
        <w:ind w:left="0" w:firstLine="0"/>
        <w:rPr>
          <w:rFonts w:ascii="Calibri" w:hAnsi="Calibri" w:cs="Calibri"/>
          <w:szCs w:val="20"/>
        </w:rPr>
      </w:pPr>
    </w:p>
    <w:p w14:paraId="02787A91" w14:textId="5CE53228" w:rsidR="00E67214" w:rsidRPr="00655464" w:rsidRDefault="00E67214" w:rsidP="00EC0124">
      <w:pPr>
        <w:spacing w:after="0" w:line="259" w:lineRule="auto"/>
        <w:ind w:left="0" w:firstLine="0"/>
        <w:rPr>
          <w:rFonts w:ascii="Calibri" w:hAnsi="Calibri" w:cs="Calibri"/>
          <w:szCs w:val="20"/>
        </w:rPr>
      </w:pPr>
      <w:r w:rsidRPr="00655464">
        <w:rPr>
          <w:rFonts w:ascii="Calibri" w:hAnsi="Calibri" w:cs="Calibri"/>
          <w:szCs w:val="20"/>
        </w:rPr>
        <w:t>Cllr A Greenwood informed the council the precept had been received, and the 24-25 cashbook is now in Scribe.</w:t>
      </w:r>
    </w:p>
    <w:p w14:paraId="3520574D" w14:textId="77777777" w:rsidR="00E67214" w:rsidRPr="00655464" w:rsidRDefault="00E67214" w:rsidP="00EC0124">
      <w:pPr>
        <w:spacing w:after="0" w:line="259" w:lineRule="auto"/>
        <w:ind w:left="0" w:firstLine="0"/>
        <w:rPr>
          <w:rFonts w:ascii="Calibri" w:hAnsi="Calibri" w:cs="Calibri"/>
          <w:szCs w:val="20"/>
        </w:rPr>
      </w:pPr>
    </w:p>
    <w:p w14:paraId="4B3926D9" w14:textId="77777777" w:rsidR="00EC0124" w:rsidRPr="00655464" w:rsidRDefault="00EC0124" w:rsidP="00EC0124">
      <w:pPr>
        <w:numPr>
          <w:ilvl w:val="0"/>
          <w:numId w:val="4"/>
        </w:numPr>
        <w:rPr>
          <w:rFonts w:ascii="Calibri" w:hAnsi="Calibri" w:cs="Calibri"/>
          <w:szCs w:val="20"/>
        </w:rPr>
      </w:pPr>
      <w:r w:rsidRPr="00655464">
        <w:rPr>
          <w:rFonts w:ascii="Calibri" w:hAnsi="Calibri" w:cs="Calibri"/>
          <w:szCs w:val="20"/>
        </w:rPr>
        <w:t>To receive reports from Calderdale Councillors who represent Ryburn Ward.</w:t>
      </w:r>
      <w:r w:rsidRPr="00655464">
        <w:rPr>
          <w:rFonts w:ascii="Calibri" w:hAnsi="Calibri" w:cs="Calibri"/>
          <w:szCs w:val="20"/>
        </w:rPr>
        <w:tab/>
      </w:r>
    </w:p>
    <w:p w14:paraId="6F329E7B" w14:textId="77777777" w:rsidR="00E67214" w:rsidRPr="00655464" w:rsidRDefault="00E67214" w:rsidP="00E67214">
      <w:pPr>
        <w:rPr>
          <w:rFonts w:ascii="Calibri" w:hAnsi="Calibri" w:cs="Calibri"/>
          <w:szCs w:val="20"/>
        </w:rPr>
      </w:pPr>
    </w:p>
    <w:p w14:paraId="2BB723CD" w14:textId="7CE35D04" w:rsidR="00E67214" w:rsidRPr="00655464" w:rsidRDefault="00E67214" w:rsidP="00E67214">
      <w:pPr>
        <w:rPr>
          <w:rFonts w:ascii="Calibri" w:hAnsi="Calibri" w:cs="Calibri"/>
          <w:szCs w:val="20"/>
        </w:rPr>
      </w:pPr>
      <w:r w:rsidRPr="00655464">
        <w:rPr>
          <w:rFonts w:ascii="Calibri" w:hAnsi="Calibri" w:cs="Calibri"/>
          <w:szCs w:val="20"/>
        </w:rPr>
        <w:lastRenderedPageBreak/>
        <w:t xml:space="preserve">None. </w:t>
      </w:r>
    </w:p>
    <w:p w14:paraId="6A94330A" w14:textId="77777777" w:rsidR="00EC0124" w:rsidRPr="00655464" w:rsidRDefault="00EC0124" w:rsidP="00EC0124">
      <w:pPr>
        <w:pStyle w:val="ListParagraph"/>
        <w:rPr>
          <w:rFonts w:ascii="Calibri" w:hAnsi="Calibri" w:cs="Calibri"/>
          <w:szCs w:val="20"/>
        </w:rPr>
      </w:pPr>
    </w:p>
    <w:p w14:paraId="5276E92A" w14:textId="77777777" w:rsidR="00EC0124" w:rsidRPr="00655464" w:rsidRDefault="00EC0124" w:rsidP="00EC0124">
      <w:pPr>
        <w:numPr>
          <w:ilvl w:val="0"/>
          <w:numId w:val="4"/>
        </w:numPr>
        <w:rPr>
          <w:rFonts w:ascii="Calibri" w:hAnsi="Calibri" w:cs="Calibri"/>
          <w:szCs w:val="20"/>
        </w:rPr>
      </w:pPr>
      <w:r w:rsidRPr="00655464">
        <w:rPr>
          <w:rFonts w:ascii="Calibri" w:hAnsi="Calibri" w:cs="Calibri"/>
          <w:szCs w:val="20"/>
        </w:rPr>
        <w:t>To accept the minutes of the Environment Committee Meeting of 14</w:t>
      </w:r>
      <w:r w:rsidRPr="00655464">
        <w:rPr>
          <w:rFonts w:ascii="Calibri" w:hAnsi="Calibri" w:cs="Calibri"/>
          <w:szCs w:val="20"/>
          <w:vertAlign w:val="superscript"/>
        </w:rPr>
        <w:t>th</w:t>
      </w:r>
      <w:r w:rsidRPr="00655464">
        <w:rPr>
          <w:rFonts w:ascii="Calibri" w:hAnsi="Calibri" w:cs="Calibri"/>
          <w:szCs w:val="20"/>
        </w:rPr>
        <w:t xml:space="preserve"> March 2024 as a lawful record. </w:t>
      </w:r>
    </w:p>
    <w:p w14:paraId="151112ED" w14:textId="77777777" w:rsidR="00E67214" w:rsidRPr="00655464" w:rsidRDefault="00E67214" w:rsidP="00E67214">
      <w:pPr>
        <w:rPr>
          <w:rFonts w:ascii="Calibri" w:hAnsi="Calibri" w:cs="Calibri"/>
          <w:szCs w:val="20"/>
        </w:rPr>
      </w:pPr>
    </w:p>
    <w:p w14:paraId="5DFBB406" w14:textId="734F5EB9" w:rsidR="00E67214" w:rsidRPr="00655464" w:rsidRDefault="00E67214" w:rsidP="00E67214">
      <w:pPr>
        <w:rPr>
          <w:rFonts w:ascii="Calibri" w:hAnsi="Calibri" w:cs="Calibri"/>
          <w:szCs w:val="20"/>
        </w:rPr>
      </w:pPr>
      <w:r w:rsidRPr="00655464">
        <w:rPr>
          <w:rFonts w:ascii="Calibri" w:hAnsi="Calibri" w:cs="Calibri"/>
          <w:b/>
          <w:bCs/>
          <w:szCs w:val="20"/>
        </w:rPr>
        <w:t>RESOLVED 1905</w:t>
      </w:r>
      <w:r w:rsidRPr="00655464">
        <w:rPr>
          <w:rFonts w:ascii="Calibri" w:hAnsi="Calibri" w:cs="Calibri"/>
          <w:b/>
          <w:bCs/>
          <w:szCs w:val="20"/>
        </w:rPr>
        <w:t>6 t</w:t>
      </w:r>
      <w:r w:rsidRPr="00655464">
        <w:rPr>
          <w:rFonts w:ascii="Calibri" w:hAnsi="Calibri" w:cs="Calibri"/>
          <w:szCs w:val="20"/>
        </w:rPr>
        <w:t>o accept the minutes of the Environment Committee Meeting of 14</w:t>
      </w:r>
      <w:r w:rsidRPr="00655464">
        <w:rPr>
          <w:rFonts w:ascii="Calibri" w:hAnsi="Calibri" w:cs="Calibri"/>
          <w:szCs w:val="20"/>
          <w:vertAlign w:val="superscript"/>
        </w:rPr>
        <w:t>th</w:t>
      </w:r>
      <w:r w:rsidRPr="00655464">
        <w:rPr>
          <w:rFonts w:ascii="Calibri" w:hAnsi="Calibri" w:cs="Calibri"/>
          <w:szCs w:val="20"/>
        </w:rPr>
        <w:t xml:space="preserve"> March 2024 as a lawful record. </w:t>
      </w:r>
      <w:r w:rsidR="006C5418" w:rsidRPr="006C5418">
        <w:rPr>
          <w:rFonts w:ascii="Calibri" w:hAnsi="Calibri" w:cs="Calibri"/>
          <w:szCs w:val="20"/>
        </w:rPr>
        <w:t xml:space="preserve">Proposed by Cllr </w:t>
      </w:r>
      <w:r w:rsidR="00821639">
        <w:rPr>
          <w:rFonts w:ascii="Calibri" w:hAnsi="Calibri" w:cs="Calibri"/>
          <w:szCs w:val="20"/>
        </w:rPr>
        <w:t>PH</w:t>
      </w:r>
      <w:r w:rsidR="006C5418" w:rsidRPr="006C5418">
        <w:rPr>
          <w:rFonts w:ascii="Calibri" w:hAnsi="Calibri" w:cs="Calibri"/>
          <w:szCs w:val="20"/>
        </w:rPr>
        <w:t xml:space="preserve">, seconded by Cllr </w:t>
      </w:r>
      <w:r w:rsidR="00821639">
        <w:rPr>
          <w:rFonts w:ascii="Calibri" w:hAnsi="Calibri" w:cs="Calibri"/>
          <w:szCs w:val="20"/>
        </w:rPr>
        <w:t>JC</w:t>
      </w:r>
      <w:r w:rsidR="006C5418" w:rsidRPr="006C5418">
        <w:rPr>
          <w:rFonts w:ascii="Calibri" w:hAnsi="Calibri" w:cs="Calibri"/>
          <w:szCs w:val="20"/>
        </w:rPr>
        <w:t>.</w:t>
      </w:r>
    </w:p>
    <w:p w14:paraId="36DBC4A1" w14:textId="77777777" w:rsidR="00EC0124" w:rsidRPr="00655464" w:rsidRDefault="00EC0124" w:rsidP="00EC0124">
      <w:pPr>
        <w:pStyle w:val="ListParagraph"/>
        <w:rPr>
          <w:rFonts w:ascii="Calibri" w:hAnsi="Calibri" w:cs="Calibri"/>
          <w:szCs w:val="20"/>
        </w:rPr>
      </w:pPr>
    </w:p>
    <w:p w14:paraId="28131C32" w14:textId="77777777" w:rsidR="00EC0124" w:rsidRPr="00655464" w:rsidRDefault="00EC0124" w:rsidP="00EC0124">
      <w:pPr>
        <w:numPr>
          <w:ilvl w:val="0"/>
          <w:numId w:val="4"/>
        </w:numPr>
        <w:rPr>
          <w:rFonts w:ascii="Calibri" w:hAnsi="Calibri" w:cs="Calibri"/>
          <w:szCs w:val="20"/>
        </w:rPr>
      </w:pPr>
      <w:r w:rsidRPr="00655464">
        <w:rPr>
          <w:rFonts w:ascii="Calibri" w:hAnsi="Calibri" w:cs="Calibri"/>
          <w:szCs w:val="20"/>
        </w:rPr>
        <w:t>To authorise the minutes of Environment Committee Meeting of 14</w:t>
      </w:r>
      <w:r w:rsidRPr="00655464">
        <w:rPr>
          <w:rFonts w:ascii="Calibri" w:hAnsi="Calibri" w:cs="Calibri"/>
          <w:szCs w:val="20"/>
          <w:vertAlign w:val="superscript"/>
        </w:rPr>
        <w:t>th</w:t>
      </w:r>
      <w:r w:rsidRPr="00655464">
        <w:rPr>
          <w:rFonts w:ascii="Calibri" w:hAnsi="Calibri" w:cs="Calibri"/>
          <w:szCs w:val="20"/>
        </w:rPr>
        <w:t xml:space="preserve"> March 2024 to be included in the legal record. </w:t>
      </w:r>
    </w:p>
    <w:p w14:paraId="002D7D7D" w14:textId="77777777" w:rsidR="00EC0124" w:rsidRPr="00655464" w:rsidRDefault="00EC0124" w:rsidP="00E67214">
      <w:pPr>
        <w:ind w:left="0" w:firstLine="0"/>
        <w:rPr>
          <w:rFonts w:ascii="Calibri" w:hAnsi="Calibri" w:cs="Calibri"/>
          <w:szCs w:val="20"/>
        </w:rPr>
      </w:pPr>
    </w:p>
    <w:p w14:paraId="03DA7391" w14:textId="4FB8F7A4" w:rsidR="00E67214" w:rsidRPr="00655464" w:rsidRDefault="00E67214" w:rsidP="00E67214">
      <w:pPr>
        <w:ind w:left="0" w:firstLine="0"/>
        <w:rPr>
          <w:rFonts w:ascii="Calibri" w:hAnsi="Calibri" w:cs="Calibri"/>
          <w:szCs w:val="20"/>
        </w:rPr>
      </w:pPr>
      <w:r w:rsidRPr="00655464">
        <w:rPr>
          <w:rFonts w:ascii="Calibri" w:hAnsi="Calibri" w:cs="Calibri"/>
          <w:b/>
          <w:bCs/>
          <w:szCs w:val="20"/>
        </w:rPr>
        <w:t>RESOLVED 1905</w:t>
      </w:r>
      <w:r w:rsidRPr="00655464">
        <w:rPr>
          <w:rFonts w:ascii="Calibri" w:hAnsi="Calibri" w:cs="Calibri"/>
          <w:b/>
          <w:bCs/>
          <w:szCs w:val="20"/>
        </w:rPr>
        <w:t xml:space="preserve">7 </w:t>
      </w:r>
      <w:r w:rsidRPr="00655464">
        <w:rPr>
          <w:rFonts w:ascii="Calibri" w:hAnsi="Calibri" w:cs="Calibri"/>
          <w:szCs w:val="20"/>
        </w:rPr>
        <w:t>t</w:t>
      </w:r>
      <w:r w:rsidRPr="00655464">
        <w:rPr>
          <w:rFonts w:ascii="Calibri" w:hAnsi="Calibri" w:cs="Calibri"/>
          <w:szCs w:val="20"/>
        </w:rPr>
        <w:t>o authorise the minutes of Environment Committee Meeting of 14</w:t>
      </w:r>
      <w:r w:rsidRPr="00655464">
        <w:rPr>
          <w:rFonts w:ascii="Calibri" w:hAnsi="Calibri" w:cs="Calibri"/>
          <w:szCs w:val="20"/>
          <w:vertAlign w:val="superscript"/>
        </w:rPr>
        <w:t>th</w:t>
      </w:r>
      <w:r w:rsidRPr="00655464">
        <w:rPr>
          <w:rFonts w:ascii="Calibri" w:hAnsi="Calibri" w:cs="Calibri"/>
          <w:szCs w:val="20"/>
        </w:rPr>
        <w:t xml:space="preserve"> March 2024 to be included in the legal record</w:t>
      </w:r>
      <w:r w:rsidR="006C5418">
        <w:rPr>
          <w:rFonts w:ascii="Calibri" w:hAnsi="Calibri" w:cs="Calibri"/>
          <w:szCs w:val="20"/>
        </w:rPr>
        <w:t xml:space="preserve">. </w:t>
      </w:r>
      <w:r w:rsidR="006C5418" w:rsidRPr="006C5418">
        <w:rPr>
          <w:rFonts w:ascii="Calibri" w:hAnsi="Calibri" w:cs="Calibri"/>
          <w:szCs w:val="20"/>
        </w:rPr>
        <w:t xml:space="preserve">Proposed by Cllr </w:t>
      </w:r>
      <w:r w:rsidR="00821639">
        <w:rPr>
          <w:rFonts w:ascii="Calibri" w:hAnsi="Calibri" w:cs="Calibri"/>
          <w:szCs w:val="20"/>
        </w:rPr>
        <w:t>AG</w:t>
      </w:r>
      <w:r w:rsidR="006C5418" w:rsidRPr="006C5418">
        <w:rPr>
          <w:rFonts w:ascii="Calibri" w:hAnsi="Calibri" w:cs="Calibri"/>
          <w:szCs w:val="20"/>
        </w:rPr>
        <w:t xml:space="preserve">, seconded by Cllr </w:t>
      </w:r>
      <w:r w:rsidR="00821639">
        <w:rPr>
          <w:rFonts w:ascii="Calibri" w:hAnsi="Calibri" w:cs="Calibri"/>
          <w:szCs w:val="20"/>
        </w:rPr>
        <w:t>KN</w:t>
      </w:r>
      <w:r w:rsidR="006C5418" w:rsidRPr="006C5418">
        <w:rPr>
          <w:rFonts w:ascii="Calibri" w:hAnsi="Calibri" w:cs="Calibri"/>
          <w:szCs w:val="20"/>
        </w:rPr>
        <w:t>.</w:t>
      </w:r>
    </w:p>
    <w:p w14:paraId="2F67B2EA" w14:textId="77777777" w:rsidR="00E67214" w:rsidRPr="00655464" w:rsidRDefault="00E67214" w:rsidP="00E67214">
      <w:pPr>
        <w:ind w:left="0" w:firstLine="0"/>
        <w:rPr>
          <w:rFonts w:ascii="Calibri" w:hAnsi="Calibri" w:cs="Calibri"/>
          <w:szCs w:val="20"/>
        </w:rPr>
      </w:pPr>
    </w:p>
    <w:p w14:paraId="6C33D749" w14:textId="77777777" w:rsidR="00EC0124" w:rsidRPr="00655464" w:rsidRDefault="00EC0124" w:rsidP="00EC0124">
      <w:pPr>
        <w:numPr>
          <w:ilvl w:val="0"/>
          <w:numId w:val="4"/>
        </w:numPr>
        <w:rPr>
          <w:rFonts w:ascii="Calibri" w:hAnsi="Calibri" w:cs="Calibri"/>
          <w:szCs w:val="20"/>
        </w:rPr>
      </w:pPr>
      <w:r w:rsidRPr="00655464">
        <w:rPr>
          <w:rFonts w:ascii="Calibri" w:hAnsi="Calibri" w:cs="Calibri"/>
          <w:szCs w:val="20"/>
        </w:rPr>
        <w:t>To accept the minutes of the Standards Committee Meeting of 19</w:t>
      </w:r>
      <w:r w:rsidRPr="00655464">
        <w:rPr>
          <w:rFonts w:ascii="Calibri" w:hAnsi="Calibri" w:cs="Calibri"/>
          <w:szCs w:val="20"/>
          <w:vertAlign w:val="superscript"/>
        </w:rPr>
        <w:t>th</w:t>
      </w:r>
      <w:r w:rsidRPr="00655464">
        <w:rPr>
          <w:rFonts w:ascii="Calibri" w:hAnsi="Calibri" w:cs="Calibri"/>
          <w:szCs w:val="20"/>
        </w:rPr>
        <w:t xml:space="preserve"> March as a lawful record. </w:t>
      </w:r>
    </w:p>
    <w:p w14:paraId="4CFA9D00" w14:textId="77777777" w:rsidR="00E67214" w:rsidRPr="00655464" w:rsidRDefault="00E67214" w:rsidP="00E67214">
      <w:pPr>
        <w:rPr>
          <w:rFonts w:ascii="Calibri" w:hAnsi="Calibri" w:cs="Calibri"/>
          <w:szCs w:val="20"/>
        </w:rPr>
      </w:pPr>
    </w:p>
    <w:p w14:paraId="35B19A7D" w14:textId="6EA92508" w:rsidR="00E67214" w:rsidRPr="00655464" w:rsidRDefault="00E67214" w:rsidP="00E67214">
      <w:pPr>
        <w:rPr>
          <w:rFonts w:ascii="Calibri" w:hAnsi="Calibri" w:cs="Calibri"/>
          <w:szCs w:val="20"/>
        </w:rPr>
      </w:pPr>
      <w:r w:rsidRPr="00655464">
        <w:rPr>
          <w:rFonts w:ascii="Calibri" w:hAnsi="Calibri" w:cs="Calibri"/>
          <w:b/>
          <w:bCs/>
          <w:szCs w:val="20"/>
        </w:rPr>
        <w:t>RESOLVED 1905</w:t>
      </w:r>
      <w:r w:rsidRPr="00655464">
        <w:rPr>
          <w:rFonts w:ascii="Calibri" w:hAnsi="Calibri" w:cs="Calibri"/>
          <w:b/>
          <w:bCs/>
          <w:szCs w:val="20"/>
        </w:rPr>
        <w:t>8 t</w:t>
      </w:r>
      <w:r w:rsidRPr="00655464">
        <w:rPr>
          <w:rFonts w:ascii="Calibri" w:hAnsi="Calibri" w:cs="Calibri"/>
          <w:szCs w:val="20"/>
        </w:rPr>
        <w:t>o accept the minutes of the Standards Committee Meeting of 19</w:t>
      </w:r>
      <w:r w:rsidRPr="00655464">
        <w:rPr>
          <w:rFonts w:ascii="Calibri" w:hAnsi="Calibri" w:cs="Calibri"/>
          <w:szCs w:val="20"/>
          <w:vertAlign w:val="superscript"/>
        </w:rPr>
        <w:t>th</w:t>
      </w:r>
      <w:r w:rsidRPr="00655464">
        <w:rPr>
          <w:rFonts w:ascii="Calibri" w:hAnsi="Calibri" w:cs="Calibri"/>
          <w:szCs w:val="20"/>
        </w:rPr>
        <w:t xml:space="preserve"> March as a lawful record. </w:t>
      </w:r>
      <w:r w:rsidR="006C5418" w:rsidRPr="006C5418">
        <w:rPr>
          <w:rFonts w:ascii="Calibri" w:hAnsi="Calibri" w:cs="Calibri"/>
          <w:szCs w:val="20"/>
        </w:rPr>
        <w:t xml:space="preserve">Proposed by Cllr </w:t>
      </w:r>
      <w:r w:rsidR="00821639">
        <w:rPr>
          <w:rFonts w:ascii="Calibri" w:hAnsi="Calibri" w:cs="Calibri"/>
          <w:szCs w:val="20"/>
        </w:rPr>
        <w:t>AG</w:t>
      </w:r>
      <w:r w:rsidR="006C5418" w:rsidRPr="006C5418">
        <w:rPr>
          <w:rFonts w:ascii="Calibri" w:hAnsi="Calibri" w:cs="Calibri"/>
          <w:szCs w:val="20"/>
        </w:rPr>
        <w:t xml:space="preserve">, seconded by Cllr </w:t>
      </w:r>
      <w:r w:rsidR="00821639">
        <w:rPr>
          <w:rFonts w:ascii="Calibri" w:hAnsi="Calibri" w:cs="Calibri"/>
          <w:szCs w:val="20"/>
        </w:rPr>
        <w:t>KN</w:t>
      </w:r>
      <w:r w:rsidR="006C5418" w:rsidRPr="006C5418">
        <w:rPr>
          <w:rFonts w:ascii="Calibri" w:hAnsi="Calibri" w:cs="Calibri"/>
          <w:szCs w:val="20"/>
        </w:rPr>
        <w:t>.</w:t>
      </w:r>
    </w:p>
    <w:p w14:paraId="1BD6F22D" w14:textId="77777777" w:rsidR="00EC0124" w:rsidRPr="00655464" w:rsidRDefault="00EC0124" w:rsidP="00EC0124">
      <w:pPr>
        <w:pStyle w:val="ListParagraph"/>
        <w:rPr>
          <w:rFonts w:ascii="Calibri" w:hAnsi="Calibri" w:cs="Calibri"/>
          <w:szCs w:val="20"/>
        </w:rPr>
      </w:pPr>
    </w:p>
    <w:p w14:paraId="2015645E" w14:textId="77777777" w:rsidR="00EC0124" w:rsidRPr="00655464" w:rsidRDefault="00EC0124" w:rsidP="00EC0124">
      <w:pPr>
        <w:numPr>
          <w:ilvl w:val="0"/>
          <w:numId w:val="4"/>
        </w:numPr>
        <w:rPr>
          <w:rFonts w:ascii="Calibri" w:hAnsi="Calibri" w:cs="Calibri"/>
          <w:szCs w:val="20"/>
        </w:rPr>
      </w:pPr>
      <w:r w:rsidRPr="00655464">
        <w:rPr>
          <w:rFonts w:ascii="Calibri" w:hAnsi="Calibri" w:cs="Calibri"/>
          <w:szCs w:val="20"/>
        </w:rPr>
        <w:t>To authorise the minutes of the Standards Committee Meeting of 19</w:t>
      </w:r>
      <w:r w:rsidRPr="00655464">
        <w:rPr>
          <w:rFonts w:ascii="Calibri" w:hAnsi="Calibri" w:cs="Calibri"/>
          <w:szCs w:val="20"/>
          <w:vertAlign w:val="superscript"/>
        </w:rPr>
        <w:t>th</w:t>
      </w:r>
      <w:r w:rsidRPr="00655464">
        <w:rPr>
          <w:rFonts w:ascii="Calibri" w:hAnsi="Calibri" w:cs="Calibri"/>
          <w:szCs w:val="20"/>
        </w:rPr>
        <w:t xml:space="preserve"> March 2024 to be included in the legal record. </w:t>
      </w:r>
    </w:p>
    <w:p w14:paraId="4E90B05F" w14:textId="77777777" w:rsidR="00E67214" w:rsidRPr="00655464" w:rsidRDefault="00E67214" w:rsidP="00E67214">
      <w:pPr>
        <w:rPr>
          <w:rFonts w:ascii="Calibri" w:hAnsi="Calibri" w:cs="Calibri"/>
          <w:szCs w:val="20"/>
        </w:rPr>
      </w:pPr>
    </w:p>
    <w:p w14:paraId="4AD67B55" w14:textId="240D3C8B" w:rsidR="00E67214" w:rsidRPr="00655464" w:rsidRDefault="00E67214" w:rsidP="00E67214">
      <w:pPr>
        <w:rPr>
          <w:rFonts w:ascii="Calibri" w:hAnsi="Calibri" w:cs="Calibri"/>
          <w:szCs w:val="20"/>
        </w:rPr>
      </w:pPr>
      <w:r w:rsidRPr="00655464">
        <w:rPr>
          <w:rFonts w:ascii="Calibri" w:hAnsi="Calibri" w:cs="Calibri"/>
          <w:b/>
          <w:bCs/>
          <w:szCs w:val="20"/>
        </w:rPr>
        <w:t>RESOLVED 1905</w:t>
      </w:r>
      <w:r w:rsidRPr="00655464">
        <w:rPr>
          <w:rFonts w:ascii="Calibri" w:hAnsi="Calibri" w:cs="Calibri"/>
          <w:b/>
          <w:bCs/>
          <w:szCs w:val="20"/>
        </w:rPr>
        <w:t>9 t</w:t>
      </w:r>
      <w:r w:rsidRPr="00655464">
        <w:rPr>
          <w:rFonts w:ascii="Calibri" w:hAnsi="Calibri" w:cs="Calibri"/>
          <w:szCs w:val="20"/>
        </w:rPr>
        <w:t>o authorise the minutes of the Standards Committee Meeting of 19</w:t>
      </w:r>
      <w:r w:rsidRPr="00655464">
        <w:rPr>
          <w:rFonts w:ascii="Calibri" w:hAnsi="Calibri" w:cs="Calibri"/>
          <w:szCs w:val="20"/>
          <w:vertAlign w:val="superscript"/>
        </w:rPr>
        <w:t>th</w:t>
      </w:r>
      <w:r w:rsidRPr="00655464">
        <w:rPr>
          <w:rFonts w:ascii="Calibri" w:hAnsi="Calibri" w:cs="Calibri"/>
          <w:szCs w:val="20"/>
        </w:rPr>
        <w:t xml:space="preserve"> March 2024 to be included in the legal record. </w:t>
      </w:r>
      <w:r w:rsidR="006C5418" w:rsidRPr="006C5418">
        <w:rPr>
          <w:rFonts w:ascii="Calibri" w:hAnsi="Calibri" w:cs="Calibri"/>
          <w:szCs w:val="20"/>
        </w:rPr>
        <w:t xml:space="preserve">Proposed by Cllr </w:t>
      </w:r>
      <w:r w:rsidR="00821639">
        <w:rPr>
          <w:rFonts w:ascii="Calibri" w:hAnsi="Calibri" w:cs="Calibri"/>
          <w:szCs w:val="20"/>
        </w:rPr>
        <w:t xml:space="preserve">AG, </w:t>
      </w:r>
      <w:r w:rsidR="006C5418" w:rsidRPr="006C5418">
        <w:rPr>
          <w:rFonts w:ascii="Calibri" w:hAnsi="Calibri" w:cs="Calibri"/>
          <w:szCs w:val="20"/>
        </w:rPr>
        <w:t xml:space="preserve">seconded by Cllr </w:t>
      </w:r>
      <w:r w:rsidR="00821639">
        <w:rPr>
          <w:rFonts w:ascii="Calibri" w:hAnsi="Calibri" w:cs="Calibri"/>
          <w:szCs w:val="20"/>
        </w:rPr>
        <w:t>KN</w:t>
      </w:r>
      <w:r w:rsidR="006C5418" w:rsidRPr="006C5418">
        <w:rPr>
          <w:rFonts w:ascii="Calibri" w:hAnsi="Calibri" w:cs="Calibri"/>
          <w:szCs w:val="20"/>
        </w:rPr>
        <w:t>.</w:t>
      </w:r>
    </w:p>
    <w:p w14:paraId="6FB83094" w14:textId="77777777" w:rsidR="00EC0124" w:rsidRPr="00655464" w:rsidRDefault="00EC0124" w:rsidP="00EC0124">
      <w:pPr>
        <w:pStyle w:val="ListParagraph"/>
        <w:rPr>
          <w:rFonts w:ascii="Calibri" w:hAnsi="Calibri" w:cs="Calibri"/>
          <w:szCs w:val="20"/>
        </w:rPr>
      </w:pPr>
    </w:p>
    <w:p w14:paraId="082C9415" w14:textId="77777777" w:rsidR="00EC0124" w:rsidRPr="00655464" w:rsidRDefault="00EC0124" w:rsidP="00EC0124">
      <w:pPr>
        <w:numPr>
          <w:ilvl w:val="0"/>
          <w:numId w:val="4"/>
        </w:numPr>
        <w:rPr>
          <w:rFonts w:ascii="Calibri" w:hAnsi="Calibri" w:cs="Calibri"/>
          <w:szCs w:val="20"/>
        </w:rPr>
      </w:pPr>
      <w:r w:rsidRPr="00655464">
        <w:rPr>
          <w:rFonts w:ascii="Calibri" w:hAnsi="Calibri" w:cs="Calibri"/>
          <w:szCs w:val="20"/>
        </w:rPr>
        <w:t>To accept and authorise the revised complaints procedure.</w:t>
      </w:r>
    </w:p>
    <w:p w14:paraId="1937C846" w14:textId="77777777" w:rsidR="00E67214" w:rsidRPr="00655464" w:rsidRDefault="00E67214" w:rsidP="00E67214">
      <w:pPr>
        <w:rPr>
          <w:rFonts w:ascii="Calibri" w:hAnsi="Calibri" w:cs="Calibri"/>
          <w:szCs w:val="20"/>
        </w:rPr>
      </w:pPr>
    </w:p>
    <w:p w14:paraId="14F5E9C4" w14:textId="20B9794F" w:rsidR="00E67214" w:rsidRPr="00655464" w:rsidRDefault="00E67214" w:rsidP="00E67214">
      <w:pPr>
        <w:rPr>
          <w:rFonts w:ascii="Calibri" w:hAnsi="Calibri" w:cs="Calibri"/>
          <w:szCs w:val="20"/>
        </w:rPr>
      </w:pPr>
      <w:r w:rsidRPr="00655464">
        <w:rPr>
          <w:rFonts w:ascii="Calibri" w:hAnsi="Calibri" w:cs="Calibri"/>
          <w:b/>
          <w:bCs/>
          <w:szCs w:val="20"/>
        </w:rPr>
        <w:t>RESOLVED 190</w:t>
      </w:r>
      <w:r w:rsidRPr="00655464">
        <w:rPr>
          <w:rFonts w:ascii="Calibri" w:hAnsi="Calibri" w:cs="Calibri"/>
          <w:b/>
          <w:bCs/>
          <w:szCs w:val="20"/>
        </w:rPr>
        <w:t xml:space="preserve">60 </w:t>
      </w:r>
      <w:r w:rsidRPr="00655464">
        <w:rPr>
          <w:rFonts w:ascii="Calibri" w:hAnsi="Calibri" w:cs="Calibri"/>
          <w:szCs w:val="20"/>
        </w:rPr>
        <w:t>to</w:t>
      </w:r>
      <w:r w:rsidRPr="00655464">
        <w:rPr>
          <w:rFonts w:ascii="Calibri" w:hAnsi="Calibri" w:cs="Calibri"/>
          <w:b/>
          <w:bCs/>
          <w:szCs w:val="20"/>
        </w:rPr>
        <w:t xml:space="preserve"> </w:t>
      </w:r>
      <w:r w:rsidRPr="00655464">
        <w:rPr>
          <w:rFonts w:ascii="Calibri" w:hAnsi="Calibri" w:cs="Calibri"/>
          <w:szCs w:val="20"/>
        </w:rPr>
        <w:t>accept and authorise the revised complaints procedure.</w:t>
      </w:r>
      <w:r w:rsidR="006C5418" w:rsidRPr="006C5418">
        <w:rPr>
          <w:rFonts w:ascii="Calibri" w:hAnsi="Calibri" w:cs="Calibri"/>
          <w:szCs w:val="20"/>
        </w:rPr>
        <w:t xml:space="preserve"> </w:t>
      </w:r>
      <w:r w:rsidR="006C5418" w:rsidRPr="006C5418">
        <w:rPr>
          <w:rFonts w:ascii="Calibri" w:hAnsi="Calibri" w:cs="Calibri"/>
          <w:szCs w:val="20"/>
        </w:rPr>
        <w:t xml:space="preserve">Proposed by Cllr </w:t>
      </w:r>
      <w:r w:rsidR="00CD41B3">
        <w:rPr>
          <w:rFonts w:ascii="Calibri" w:hAnsi="Calibri" w:cs="Calibri"/>
          <w:szCs w:val="20"/>
        </w:rPr>
        <w:t>GP</w:t>
      </w:r>
      <w:r w:rsidR="006C5418" w:rsidRPr="006C5418">
        <w:rPr>
          <w:rFonts w:ascii="Calibri" w:hAnsi="Calibri" w:cs="Calibri"/>
          <w:szCs w:val="20"/>
        </w:rPr>
        <w:t xml:space="preserve">, seconded by Cllr </w:t>
      </w:r>
      <w:r w:rsidR="00CD41B3">
        <w:rPr>
          <w:rFonts w:ascii="Calibri" w:hAnsi="Calibri" w:cs="Calibri"/>
          <w:szCs w:val="20"/>
        </w:rPr>
        <w:t>JC</w:t>
      </w:r>
      <w:r w:rsidR="006C5418" w:rsidRPr="006C5418">
        <w:rPr>
          <w:rFonts w:ascii="Calibri" w:hAnsi="Calibri" w:cs="Calibri"/>
          <w:szCs w:val="20"/>
        </w:rPr>
        <w:t>.</w:t>
      </w:r>
    </w:p>
    <w:p w14:paraId="313995EA" w14:textId="77777777" w:rsidR="00EC0124" w:rsidRPr="00655464" w:rsidRDefault="00EC0124" w:rsidP="00EC0124">
      <w:pPr>
        <w:pStyle w:val="ListParagraph"/>
        <w:rPr>
          <w:rFonts w:ascii="Calibri" w:hAnsi="Calibri" w:cs="Calibri"/>
          <w:szCs w:val="20"/>
        </w:rPr>
      </w:pPr>
    </w:p>
    <w:p w14:paraId="0938F2E6" w14:textId="77777777" w:rsidR="00EC0124" w:rsidRPr="00655464" w:rsidRDefault="00EC0124" w:rsidP="00EC0124">
      <w:pPr>
        <w:numPr>
          <w:ilvl w:val="0"/>
          <w:numId w:val="4"/>
        </w:numPr>
        <w:rPr>
          <w:rFonts w:ascii="Calibri" w:hAnsi="Calibri" w:cs="Calibri"/>
          <w:szCs w:val="20"/>
        </w:rPr>
      </w:pPr>
      <w:r w:rsidRPr="00655464">
        <w:rPr>
          <w:rFonts w:ascii="Calibri" w:hAnsi="Calibri" w:cs="Calibri"/>
          <w:szCs w:val="20"/>
        </w:rPr>
        <w:t xml:space="preserve">To accept and authorise the updated general privacy notice. </w:t>
      </w:r>
    </w:p>
    <w:p w14:paraId="6DA9284A" w14:textId="77777777" w:rsidR="00E67214" w:rsidRPr="00655464" w:rsidRDefault="00E67214" w:rsidP="00E67214">
      <w:pPr>
        <w:rPr>
          <w:rFonts w:ascii="Calibri" w:hAnsi="Calibri" w:cs="Calibri"/>
          <w:szCs w:val="20"/>
        </w:rPr>
      </w:pPr>
    </w:p>
    <w:p w14:paraId="58AA36B9" w14:textId="36FCC38C" w:rsidR="00E67214" w:rsidRPr="00655464" w:rsidRDefault="00E67214" w:rsidP="00E67214">
      <w:pPr>
        <w:rPr>
          <w:rFonts w:ascii="Calibri" w:hAnsi="Calibri" w:cs="Calibri"/>
          <w:szCs w:val="20"/>
        </w:rPr>
      </w:pPr>
      <w:r w:rsidRPr="00655464">
        <w:rPr>
          <w:rFonts w:ascii="Calibri" w:hAnsi="Calibri" w:cs="Calibri"/>
          <w:b/>
          <w:bCs/>
          <w:szCs w:val="20"/>
        </w:rPr>
        <w:t>RESOLVED 190</w:t>
      </w:r>
      <w:r w:rsidRPr="00655464">
        <w:rPr>
          <w:rFonts w:ascii="Calibri" w:hAnsi="Calibri" w:cs="Calibri"/>
          <w:b/>
          <w:bCs/>
          <w:szCs w:val="20"/>
        </w:rPr>
        <w:t xml:space="preserve">61 </w:t>
      </w:r>
      <w:r w:rsidRPr="00655464">
        <w:rPr>
          <w:rFonts w:ascii="Calibri" w:hAnsi="Calibri" w:cs="Calibri"/>
          <w:szCs w:val="20"/>
        </w:rPr>
        <w:t>t</w:t>
      </w:r>
      <w:r w:rsidRPr="00655464">
        <w:rPr>
          <w:rFonts w:ascii="Calibri" w:hAnsi="Calibri" w:cs="Calibri"/>
          <w:szCs w:val="20"/>
        </w:rPr>
        <w:t>o accept and authorise the updated general privacy notice</w:t>
      </w:r>
      <w:r w:rsidR="006C5418">
        <w:rPr>
          <w:rFonts w:ascii="Calibri" w:hAnsi="Calibri" w:cs="Calibri"/>
          <w:szCs w:val="20"/>
        </w:rPr>
        <w:t xml:space="preserve">. </w:t>
      </w:r>
      <w:r w:rsidR="006C5418" w:rsidRPr="006C5418">
        <w:rPr>
          <w:rFonts w:ascii="Calibri" w:hAnsi="Calibri" w:cs="Calibri"/>
          <w:szCs w:val="20"/>
        </w:rPr>
        <w:t xml:space="preserve">Proposed by Cllr </w:t>
      </w:r>
      <w:r w:rsidR="00CD41B3">
        <w:rPr>
          <w:rFonts w:ascii="Calibri" w:hAnsi="Calibri" w:cs="Calibri"/>
          <w:szCs w:val="20"/>
        </w:rPr>
        <w:t>PH</w:t>
      </w:r>
      <w:r w:rsidR="006C5418" w:rsidRPr="006C5418">
        <w:rPr>
          <w:rFonts w:ascii="Calibri" w:hAnsi="Calibri" w:cs="Calibri"/>
          <w:szCs w:val="20"/>
        </w:rPr>
        <w:t xml:space="preserve">, seconded by Cllr </w:t>
      </w:r>
      <w:r w:rsidR="00CD41B3">
        <w:rPr>
          <w:rFonts w:ascii="Calibri" w:hAnsi="Calibri" w:cs="Calibri"/>
          <w:szCs w:val="20"/>
        </w:rPr>
        <w:t>KN</w:t>
      </w:r>
      <w:r w:rsidR="006C5418" w:rsidRPr="006C5418">
        <w:rPr>
          <w:rFonts w:ascii="Calibri" w:hAnsi="Calibri" w:cs="Calibri"/>
          <w:szCs w:val="20"/>
        </w:rPr>
        <w:t>.</w:t>
      </w:r>
    </w:p>
    <w:p w14:paraId="68CB2091" w14:textId="77777777" w:rsidR="00EC0124" w:rsidRPr="00655464" w:rsidRDefault="00EC0124" w:rsidP="00EC0124">
      <w:pPr>
        <w:pStyle w:val="ListParagraph"/>
        <w:rPr>
          <w:rFonts w:ascii="Calibri" w:hAnsi="Calibri" w:cs="Calibri"/>
          <w:szCs w:val="20"/>
        </w:rPr>
      </w:pPr>
    </w:p>
    <w:p w14:paraId="53AD51A9" w14:textId="77777777" w:rsidR="00EC0124" w:rsidRPr="00655464" w:rsidRDefault="00EC0124" w:rsidP="00EC0124">
      <w:pPr>
        <w:pStyle w:val="ListParagraph"/>
        <w:numPr>
          <w:ilvl w:val="0"/>
          <w:numId w:val="4"/>
        </w:numPr>
        <w:rPr>
          <w:rFonts w:ascii="Calibri" w:hAnsi="Calibri" w:cs="Calibri"/>
          <w:szCs w:val="20"/>
        </w:rPr>
      </w:pPr>
      <w:r w:rsidRPr="00655464">
        <w:rPr>
          <w:rFonts w:ascii="Calibri" w:hAnsi="Calibri" w:cs="Calibri"/>
          <w:szCs w:val="20"/>
        </w:rPr>
        <w:t>To agree Accounts for payment and note payments made.</w:t>
      </w:r>
    </w:p>
    <w:p w14:paraId="3B4FDE72" w14:textId="77777777" w:rsidR="00E67214" w:rsidRPr="00655464" w:rsidRDefault="00E67214" w:rsidP="00E67214">
      <w:pPr>
        <w:rPr>
          <w:rFonts w:ascii="Calibri" w:hAnsi="Calibri" w:cs="Calibri"/>
          <w:szCs w:val="20"/>
        </w:rPr>
      </w:pPr>
    </w:p>
    <w:p w14:paraId="6E748A3D" w14:textId="31B5F044" w:rsidR="00E67214" w:rsidRPr="00655464" w:rsidRDefault="00E67214" w:rsidP="00E67214">
      <w:pPr>
        <w:rPr>
          <w:rFonts w:ascii="Calibri" w:hAnsi="Calibri" w:cs="Calibri"/>
          <w:szCs w:val="20"/>
        </w:rPr>
      </w:pPr>
      <w:r w:rsidRPr="00655464">
        <w:rPr>
          <w:rFonts w:ascii="Calibri" w:hAnsi="Calibri" w:cs="Calibri"/>
          <w:b/>
          <w:bCs/>
          <w:szCs w:val="20"/>
        </w:rPr>
        <w:t>RESOLVED 190</w:t>
      </w:r>
      <w:r w:rsidRPr="00655464">
        <w:rPr>
          <w:rFonts w:ascii="Calibri" w:hAnsi="Calibri" w:cs="Calibri"/>
          <w:b/>
          <w:bCs/>
          <w:szCs w:val="20"/>
        </w:rPr>
        <w:t xml:space="preserve">62 </w:t>
      </w:r>
      <w:r w:rsidRPr="00655464">
        <w:rPr>
          <w:rFonts w:ascii="Calibri" w:hAnsi="Calibri" w:cs="Calibri"/>
          <w:szCs w:val="20"/>
        </w:rPr>
        <w:t>t</w:t>
      </w:r>
      <w:r w:rsidRPr="00655464">
        <w:rPr>
          <w:rFonts w:ascii="Calibri" w:hAnsi="Calibri" w:cs="Calibri"/>
          <w:szCs w:val="20"/>
        </w:rPr>
        <w:t>o agree Accounts for payment and note payments made</w:t>
      </w:r>
      <w:r w:rsidRPr="00655464">
        <w:rPr>
          <w:rFonts w:ascii="Calibri" w:hAnsi="Calibri" w:cs="Calibri"/>
          <w:szCs w:val="20"/>
        </w:rPr>
        <w:t>.</w:t>
      </w:r>
      <w:r w:rsidR="006C5418" w:rsidRPr="006C5418">
        <w:rPr>
          <w:rFonts w:ascii="Calibri" w:hAnsi="Calibri" w:cs="Calibri"/>
          <w:szCs w:val="20"/>
        </w:rPr>
        <w:t xml:space="preserve"> </w:t>
      </w:r>
      <w:r w:rsidR="006C5418" w:rsidRPr="006C5418">
        <w:rPr>
          <w:rFonts w:ascii="Calibri" w:hAnsi="Calibri" w:cs="Calibri"/>
          <w:szCs w:val="20"/>
        </w:rPr>
        <w:t xml:space="preserve">Proposed by Cllr </w:t>
      </w:r>
      <w:r w:rsidR="00CD41B3">
        <w:rPr>
          <w:rFonts w:ascii="Calibri" w:hAnsi="Calibri" w:cs="Calibri"/>
          <w:szCs w:val="20"/>
        </w:rPr>
        <w:t>AG</w:t>
      </w:r>
      <w:r w:rsidR="006C5418" w:rsidRPr="006C5418">
        <w:rPr>
          <w:rFonts w:ascii="Calibri" w:hAnsi="Calibri" w:cs="Calibri"/>
          <w:szCs w:val="20"/>
        </w:rPr>
        <w:t xml:space="preserve">, seconded by Cllr </w:t>
      </w:r>
      <w:r w:rsidR="00CB6B48">
        <w:rPr>
          <w:rFonts w:ascii="Calibri" w:hAnsi="Calibri" w:cs="Calibri"/>
          <w:szCs w:val="20"/>
        </w:rPr>
        <w:t>JC</w:t>
      </w:r>
      <w:r w:rsidR="006C5418" w:rsidRPr="006C5418">
        <w:rPr>
          <w:rFonts w:ascii="Calibri" w:hAnsi="Calibri" w:cs="Calibri"/>
          <w:szCs w:val="20"/>
        </w:rPr>
        <w:t>.</w:t>
      </w:r>
    </w:p>
    <w:p w14:paraId="1D2B3897" w14:textId="77777777" w:rsidR="00E67214" w:rsidRPr="00655464" w:rsidRDefault="00E67214" w:rsidP="00E67214">
      <w:pPr>
        <w:rPr>
          <w:rFonts w:ascii="Calibri" w:hAnsi="Calibri" w:cs="Calibri"/>
          <w:szCs w:val="20"/>
        </w:rPr>
      </w:pPr>
    </w:p>
    <w:p w14:paraId="4BFBD292" w14:textId="71CF34D1" w:rsidR="00E67214" w:rsidRPr="00655464" w:rsidRDefault="008A5ED5" w:rsidP="00E67214">
      <w:pPr>
        <w:pStyle w:val="ListParagraph"/>
        <w:numPr>
          <w:ilvl w:val="0"/>
          <w:numId w:val="5"/>
        </w:numPr>
        <w:rPr>
          <w:rFonts w:ascii="Calibri" w:hAnsi="Calibri" w:cs="Calibri"/>
          <w:szCs w:val="20"/>
        </w:rPr>
      </w:pPr>
      <w:r w:rsidRPr="00655464">
        <w:rPr>
          <w:rFonts w:ascii="Calibri" w:hAnsi="Calibri" w:cs="Calibri"/>
          <w:szCs w:val="20"/>
        </w:rPr>
        <w:t>See payments schedule at back of minutes</w:t>
      </w:r>
      <w:r w:rsidR="00FC225D" w:rsidRPr="00655464">
        <w:rPr>
          <w:rFonts w:ascii="Calibri" w:hAnsi="Calibri" w:cs="Calibri"/>
          <w:szCs w:val="20"/>
        </w:rPr>
        <w:t>.</w:t>
      </w:r>
    </w:p>
    <w:p w14:paraId="537CAC88" w14:textId="38FA39E6" w:rsidR="008A5ED5" w:rsidRPr="00655464" w:rsidRDefault="008A5ED5" w:rsidP="00E67214">
      <w:pPr>
        <w:pStyle w:val="ListParagraph"/>
        <w:numPr>
          <w:ilvl w:val="0"/>
          <w:numId w:val="5"/>
        </w:numPr>
        <w:rPr>
          <w:rFonts w:ascii="Calibri" w:hAnsi="Calibri" w:cs="Calibri"/>
          <w:szCs w:val="20"/>
        </w:rPr>
      </w:pPr>
      <w:r w:rsidRPr="00655464">
        <w:rPr>
          <w:rFonts w:ascii="Calibri" w:hAnsi="Calibri" w:cs="Calibri"/>
          <w:szCs w:val="20"/>
        </w:rPr>
        <w:t>To note: Calderdale Self-Storage for 15</w:t>
      </w:r>
      <w:r w:rsidRPr="00655464">
        <w:rPr>
          <w:rFonts w:ascii="Calibri" w:hAnsi="Calibri" w:cs="Calibri"/>
          <w:szCs w:val="20"/>
          <w:vertAlign w:val="superscript"/>
        </w:rPr>
        <w:t>th</w:t>
      </w:r>
      <w:r w:rsidRPr="00655464">
        <w:rPr>
          <w:rFonts w:ascii="Calibri" w:hAnsi="Calibri" w:cs="Calibri"/>
          <w:szCs w:val="20"/>
        </w:rPr>
        <w:t xml:space="preserve"> April: £73.00</w:t>
      </w:r>
    </w:p>
    <w:p w14:paraId="3B22AB51" w14:textId="77777777" w:rsidR="00EC0124" w:rsidRPr="00655464" w:rsidRDefault="00EC0124" w:rsidP="00EC0124">
      <w:pPr>
        <w:pStyle w:val="ListParagraph"/>
        <w:rPr>
          <w:rFonts w:ascii="Calibri" w:hAnsi="Calibri" w:cs="Calibri"/>
          <w:szCs w:val="20"/>
        </w:rPr>
      </w:pPr>
    </w:p>
    <w:p w14:paraId="3C1323FC" w14:textId="77777777" w:rsidR="00EC0124" w:rsidRPr="00655464" w:rsidRDefault="00EC0124" w:rsidP="00EC0124">
      <w:pPr>
        <w:numPr>
          <w:ilvl w:val="0"/>
          <w:numId w:val="4"/>
        </w:numPr>
        <w:rPr>
          <w:rFonts w:ascii="Calibri" w:hAnsi="Calibri" w:cs="Calibri"/>
          <w:szCs w:val="20"/>
        </w:rPr>
      </w:pPr>
      <w:r w:rsidRPr="00655464">
        <w:rPr>
          <w:rFonts w:ascii="Calibri" w:hAnsi="Calibri" w:cs="Calibri"/>
          <w:szCs w:val="20"/>
        </w:rPr>
        <w:t>To review the quotations and authorise the printing of the Annual Report (4000 A5 half-fold).</w:t>
      </w:r>
    </w:p>
    <w:p w14:paraId="4558410E" w14:textId="77777777" w:rsidR="00EC0124" w:rsidRPr="00655464" w:rsidRDefault="00EC0124" w:rsidP="00EC0124">
      <w:pPr>
        <w:ind w:left="643" w:firstLine="0"/>
        <w:rPr>
          <w:rFonts w:ascii="Calibri" w:hAnsi="Calibri" w:cs="Calibri"/>
          <w:szCs w:val="20"/>
        </w:rPr>
      </w:pPr>
      <w:r w:rsidRPr="00655464">
        <w:rPr>
          <w:rFonts w:ascii="Calibri" w:hAnsi="Calibri" w:cs="Calibri"/>
          <w:szCs w:val="20"/>
        </w:rPr>
        <w:t>Q1: £250 (+VAT/no delivery charge/no transport costs)</w:t>
      </w:r>
    </w:p>
    <w:p w14:paraId="65C48D00" w14:textId="77777777" w:rsidR="00EC0124" w:rsidRPr="00655464" w:rsidRDefault="00EC0124" w:rsidP="00EC0124">
      <w:pPr>
        <w:ind w:left="643" w:firstLine="0"/>
        <w:rPr>
          <w:rFonts w:ascii="Calibri" w:hAnsi="Calibri" w:cs="Calibri"/>
          <w:szCs w:val="20"/>
        </w:rPr>
      </w:pPr>
      <w:r w:rsidRPr="00655464">
        <w:rPr>
          <w:rFonts w:ascii="Calibri" w:hAnsi="Calibri" w:cs="Calibri"/>
          <w:szCs w:val="20"/>
        </w:rPr>
        <w:t>Q2: £195.66 (+VAT + delivery charge + transport costs)</w:t>
      </w:r>
    </w:p>
    <w:p w14:paraId="40622DD0" w14:textId="77777777" w:rsidR="00EC0124" w:rsidRPr="00655464" w:rsidRDefault="00EC0124" w:rsidP="00EC0124">
      <w:pPr>
        <w:ind w:left="643" w:firstLine="0"/>
        <w:rPr>
          <w:rFonts w:ascii="Calibri" w:hAnsi="Calibri" w:cs="Calibri"/>
          <w:szCs w:val="20"/>
        </w:rPr>
      </w:pPr>
      <w:r w:rsidRPr="00655464">
        <w:rPr>
          <w:rFonts w:ascii="Calibri" w:hAnsi="Calibri" w:cs="Calibri"/>
          <w:szCs w:val="20"/>
        </w:rPr>
        <w:t>Q3: £228.16 (+VAT + delivery charge + transport costs)</w:t>
      </w:r>
    </w:p>
    <w:p w14:paraId="687C32BA" w14:textId="77777777" w:rsidR="00E67214" w:rsidRPr="00655464" w:rsidRDefault="00E67214" w:rsidP="00E67214">
      <w:pPr>
        <w:rPr>
          <w:rFonts w:ascii="Calibri" w:hAnsi="Calibri" w:cs="Calibri"/>
          <w:szCs w:val="20"/>
        </w:rPr>
      </w:pPr>
    </w:p>
    <w:p w14:paraId="0EC7CDEE" w14:textId="42F87E92" w:rsidR="00E67214" w:rsidRPr="00655464" w:rsidRDefault="00E67214" w:rsidP="00E67214">
      <w:pPr>
        <w:rPr>
          <w:rFonts w:ascii="Calibri" w:hAnsi="Calibri" w:cs="Calibri"/>
          <w:szCs w:val="20"/>
        </w:rPr>
      </w:pPr>
      <w:r w:rsidRPr="00655464">
        <w:rPr>
          <w:rFonts w:ascii="Calibri" w:hAnsi="Calibri" w:cs="Calibri"/>
          <w:b/>
          <w:bCs/>
          <w:szCs w:val="20"/>
        </w:rPr>
        <w:t>RESOLVED 190</w:t>
      </w:r>
      <w:r w:rsidRPr="00655464">
        <w:rPr>
          <w:rFonts w:ascii="Calibri" w:hAnsi="Calibri" w:cs="Calibri"/>
          <w:b/>
          <w:bCs/>
          <w:szCs w:val="20"/>
        </w:rPr>
        <w:t>63</w:t>
      </w:r>
      <w:r w:rsidR="00FC225D" w:rsidRPr="00655464">
        <w:rPr>
          <w:rFonts w:ascii="Calibri" w:hAnsi="Calibri" w:cs="Calibri"/>
          <w:b/>
          <w:bCs/>
          <w:szCs w:val="20"/>
        </w:rPr>
        <w:t xml:space="preserve"> </w:t>
      </w:r>
      <w:r w:rsidR="00FC225D" w:rsidRPr="00655464">
        <w:rPr>
          <w:rFonts w:ascii="Calibri" w:hAnsi="Calibri" w:cs="Calibri"/>
          <w:szCs w:val="20"/>
        </w:rPr>
        <w:t xml:space="preserve">to accept </w:t>
      </w:r>
      <w:r w:rsidR="00BA053C" w:rsidRPr="00655464">
        <w:rPr>
          <w:rFonts w:ascii="Calibri" w:hAnsi="Calibri" w:cs="Calibri"/>
          <w:szCs w:val="20"/>
        </w:rPr>
        <w:t xml:space="preserve">and authorise </w:t>
      </w:r>
      <w:r w:rsidR="00FC225D" w:rsidRPr="00655464">
        <w:rPr>
          <w:rFonts w:ascii="Calibri" w:hAnsi="Calibri" w:cs="Calibri"/>
          <w:szCs w:val="20"/>
        </w:rPr>
        <w:t>Q1</w:t>
      </w:r>
      <w:r w:rsidR="00BA053C" w:rsidRPr="00655464">
        <w:rPr>
          <w:rFonts w:ascii="Calibri" w:hAnsi="Calibri" w:cs="Calibri"/>
          <w:szCs w:val="20"/>
        </w:rPr>
        <w:t xml:space="preserve"> for the printing of the annual report.</w:t>
      </w:r>
      <w:r w:rsidR="006C5418">
        <w:rPr>
          <w:rFonts w:ascii="Calibri" w:hAnsi="Calibri" w:cs="Calibri"/>
          <w:szCs w:val="20"/>
        </w:rPr>
        <w:t xml:space="preserve"> </w:t>
      </w:r>
      <w:r w:rsidR="006C5418" w:rsidRPr="006C5418">
        <w:rPr>
          <w:rFonts w:ascii="Calibri" w:hAnsi="Calibri" w:cs="Calibri"/>
          <w:szCs w:val="20"/>
        </w:rPr>
        <w:t xml:space="preserve">Proposed by Cllr </w:t>
      </w:r>
      <w:r w:rsidR="00CB6B48">
        <w:rPr>
          <w:rFonts w:ascii="Calibri" w:hAnsi="Calibri" w:cs="Calibri"/>
          <w:szCs w:val="20"/>
        </w:rPr>
        <w:t>PH</w:t>
      </w:r>
      <w:r w:rsidR="006C5418" w:rsidRPr="006C5418">
        <w:rPr>
          <w:rFonts w:ascii="Calibri" w:hAnsi="Calibri" w:cs="Calibri"/>
          <w:szCs w:val="20"/>
        </w:rPr>
        <w:t xml:space="preserve">, seconded by Cllr </w:t>
      </w:r>
      <w:r w:rsidR="00CB6B48">
        <w:rPr>
          <w:rFonts w:ascii="Calibri" w:hAnsi="Calibri" w:cs="Calibri"/>
          <w:szCs w:val="20"/>
        </w:rPr>
        <w:t>GP</w:t>
      </w:r>
      <w:r w:rsidR="006C5418" w:rsidRPr="006C5418">
        <w:rPr>
          <w:rFonts w:ascii="Calibri" w:hAnsi="Calibri" w:cs="Calibri"/>
          <w:szCs w:val="20"/>
        </w:rPr>
        <w:t>.</w:t>
      </w:r>
    </w:p>
    <w:p w14:paraId="11846539" w14:textId="77777777" w:rsidR="00EC0124" w:rsidRPr="00655464" w:rsidRDefault="00EC0124" w:rsidP="00EC0124">
      <w:pPr>
        <w:spacing w:after="0" w:line="259" w:lineRule="auto"/>
        <w:ind w:left="0" w:firstLine="780"/>
        <w:rPr>
          <w:rFonts w:ascii="Calibri" w:hAnsi="Calibri" w:cs="Calibri"/>
          <w:szCs w:val="20"/>
        </w:rPr>
      </w:pPr>
    </w:p>
    <w:p w14:paraId="1F2BFB53" w14:textId="77777777" w:rsidR="00EC0124" w:rsidRPr="00655464" w:rsidRDefault="00EC0124" w:rsidP="00EC0124">
      <w:pPr>
        <w:pStyle w:val="ListParagraph"/>
        <w:numPr>
          <w:ilvl w:val="0"/>
          <w:numId w:val="4"/>
        </w:numPr>
        <w:rPr>
          <w:rFonts w:ascii="Calibri" w:hAnsi="Calibri" w:cs="Calibri"/>
          <w:szCs w:val="20"/>
        </w:rPr>
      </w:pPr>
      <w:r w:rsidRPr="00655464">
        <w:rPr>
          <w:rFonts w:ascii="Calibri" w:hAnsi="Calibri" w:cs="Calibri"/>
          <w:szCs w:val="20"/>
        </w:rPr>
        <w:t>To authorise the delivery of the Annual Report for £220 +VAT.</w:t>
      </w:r>
    </w:p>
    <w:p w14:paraId="2FA17F92" w14:textId="77777777" w:rsidR="00E67214" w:rsidRPr="00655464" w:rsidRDefault="00E67214" w:rsidP="00E67214">
      <w:pPr>
        <w:rPr>
          <w:rFonts w:ascii="Calibri" w:hAnsi="Calibri" w:cs="Calibri"/>
          <w:szCs w:val="20"/>
        </w:rPr>
      </w:pPr>
    </w:p>
    <w:p w14:paraId="6AB07F36" w14:textId="192E2154" w:rsidR="00E67214" w:rsidRPr="00655464" w:rsidRDefault="00E67214" w:rsidP="00E67214">
      <w:pPr>
        <w:rPr>
          <w:rFonts w:ascii="Calibri" w:hAnsi="Calibri" w:cs="Calibri"/>
          <w:szCs w:val="20"/>
        </w:rPr>
      </w:pPr>
      <w:r w:rsidRPr="00655464">
        <w:rPr>
          <w:rFonts w:ascii="Calibri" w:hAnsi="Calibri" w:cs="Calibri"/>
          <w:b/>
          <w:bCs/>
          <w:szCs w:val="20"/>
        </w:rPr>
        <w:t>RESOLVED 190</w:t>
      </w:r>
      <w:r w:rsidRPr="00655464">
        <w:rPr>
          <w:rFonts w:ascii="Calibri" w:hAnsi="Calibri" w:cs="Calibri"/>
          <w:b/>
          <w:bCs/>
          <w:szCs w:val="20"/>
        </w:rPr>
        <w:t>64</w:t>
      </w:r>
      <w:r w:rsidR="00BA053C" w:rsidRPr="00655464">
        <w:rPr>
          <w:rFonts w:ascii="Calibri" w:hAnsi="Calibri" w:cs="Calibri"/>
          <w:b/>
          <w:bCs/>
          <w:szCs w:val="20"/>
        </w:rPr>
        <w:t xml:space="preserve"> </w:t>
      </w:r>
      <w:r w:rsidR="00BA053C" w:rsidRPr="00655464">
        <w:rPr>
          <w:rFonts w:ascii="Calibri" w:hAnsi="Calibri" w:cs="Calibri"/>
          <w:szCs w:val="20"/>
        </w:rPr>
        <w:t>to authorise the delivery of the Annual Report for £220 + VAT.</w:t>
      </w:r>
      <w:r w:rsidR="006C5418">
        <w:rPr>
          <w:rFonts w:ascii="Calibri" w:hAnsi="Calibri" w:cs="Calibri"/>
          <w:szCs w:val="20"/>
        </w:rPr>
        <w:t xml:space="preserve"> </w:t>
      </w:r>
      <w:r w:rsidR="006C5418" w:rsidRPr="006C5418">
        <w:rPr>
          <w:rFonts w:ascii="Calibri" w:hAnsi="Calibri" w:cs="Calibri"/>
          <w:szCs w:val="20"/>
        </w:rPr>
        <w:t xml:space="preserve">Proposed by Cllr </w:t>
      </w:r>
      <w:r w:rsidR="00CB6B48">
        <w:rPr>
          <w:rFonts w:ascii="Calibri" w:hAnsi="Calibri" w:cs="Calibri"/>
          <w:szCs w:val="20"/>
        </w:rPr>
        <w:t>KN</w:t>
      </w:r>
      <w:r w:rsidR="006C5418" w:rsidRPr="006C5418">
        <w:rPr>
          <w:rFonts w:ascii="Calibri" w:hAnsi="Calibri" w:cs="Calibri"/>
          <w:szCs w:val="20"/>
        </w:rPr>
        <w:t xml:space="preserve">, seconded by Cllr </w:t>
      </w:r>
      <w:r w:rsidR="00CB6B48">
        <w:rPr>
          <w:rFonts w:ascii="Calibri" w:hAnsi="Calibri" w:cs="Calibri"/>
          <w:szCs w:val="20"/>
        </w:rPr>
        <w:t>JC</w:t>
      </w:r>
      <w:r w:rsidR="006C5418" w:rsidRPr="006C5418">
        <w:rPr>
          <w:rFonts w:ascii="Calibri" w:hAnsi="Calibri" w:cs="Calibri"/>
          <w:szCs w:val="20"/>
        </w:rPr>
        <w:t>.</w:t>
      </w:r>
    </w:p>
    <w:p w14:paraId="75555ACB" w14:textId="77777777" w:rsidR="00EC0124" w:rsidRPr="00655464" w:rsidRDefault="00EC0124" w:rsidP="00EC0124">
      <w:pPr>
        <w:ind w:left="0" w:firstLine="0"/>
        <w:rPr>
          <w:rFonts w:ascii="Calibri" w:hAnsi="Calibri" w:cs="Calibri"/>
          <w:szCs w:val="20"/>
        </w:rPr>
      </w:pPr>
    </w:p>
    <w:p w14:paraId="66890E10" w14:textId="77777777" w:rsidR="00EC0124" w:rsidRPr="00655464" w:rsidRDefault="00EC0124" w:rsidP="00EC0124">
      <w:pPr>
        <w:pStyle w:val="ListParagraph"/>
        <w:numPr>
          <w:ilvl w:val="0"/>
          <w:numId w:val="4"/>
        </w:numPr>
        <w:rPr>
          <w:rFonts w:ascii="Calibri" w:hAnsi="Calibri" w:cs="Calibri"/>
          <w:szCs w:val="20"/>
        </w:rPr>
      </w:pPr>
      <w:r w:rsidRPr="00655464">
        <w:rPr>
          <w:rFonts w:ascii="Calibri" w:hAnsi="Calibri" w:cs="Calibri"/>
          <w:szCs w:val="20"/>
        </w:rPr>
        <w:t>To agree Accounts for payment and note payments made.</w:t>
      </w:r>
    </w:p>
    <w:p w14:paraId="716431D2" w14:textId="77777777" w:rsidR="00E67214" w:rsidRPr="00655464" w:rsidRDefault="00E67214" w:rsidP="00E67214">
      <w:pPr>
        <w:rPr>
          <w:rFonts w:ascii="Calibri" w:hAnsi="Calibri" w:cs="Calibri"/>
          <w:szCs w:val="20"/>
        </w:rPr>
      </w:pPr>
    </w:p>
    <w:p w14:paraId="2339E698" w14:textId="7DFD1DB0" w:rsidR="00E67214" w:rsidRPr="00655464" w:rsidRDefault="00BA053C" w:rsidP="00E67214">
      <w:pPr>
        <w:rPr>
          <w:rFonts w:ascii="Calibri" w:hAnsi="Calibri" w:cs="Calibri"/>
          <w:szCs w:val="20"/>
        </w:rPr>
      </w:pPr>
      <w:r w:rsidRPr="00655464">
        <w:rPr>
          <w:rFonts w:ascii="Calibri" w:hAnsi="Calibri" w:cs="Calibri"/>
          <w:szCs w:val="20"/>
        </w:rPr>
        <w:t xml:space="preserve">Void item. </w:t>
      </w:r>
    </w:p>
    <w:p w14:paraId="32ED6071" w14:textId="77777777" w:rsidR="00EC0124" w:rsidRPr="00655464" w:rsidRDefault="00EC0124" w:rsidP="00EC0124">
      <w:pPr>
        <w:pStyle w:val="ListParagraph"/>
        <w:rPr>
          <w:rFonts w:ascii="Calibri" w:hAnsi="Calibri" w:cs="Calibri"/>
          <w:szCs w:val="20"/>
        </w:rPr>
      </w:pPr>
    </w:p>
    <w:p w14:paraId="5799A6B7" w14:textId="77777777" w:rsidR="00EC0124" w:rsidRPr="00655464" w:rsidRDefault="00EC0124" w:rsidP="00EC0124">
      <w:pPr>
        <w:pStyle w:val="ListParagraph"/>
        <w:numPr>
          <w:ilvl w:val="0"/>
          <w:numId w:val="4"/>
        </w:numPr>
        <w:rPr>
          <w:rFonts w:ascii="Calibri" w:hAnsi="Calibri" w:cs="Calibri"/>
          <w:szCs w:val="20"/>
        </w:rPr>
      </w:pPr>
      <w:r w:rsidRPr="00655464">
        <w:rPr>
          <w:rFonts w:ascii="Calibri" w:hAnsi="Calibri" w:cs="Calibri"/>
          <w:szCs w:val="20"/>
        </w:rPr>
        <w:t>To review and authorise the revised budget for 24-25.</w:t>
      </w:r>
    </w:p>
    <w:p w14:paraId="62CEAA24" w14:textId="77777777" w:rsidR="00E67214" w:rsidRPr="00655464" w:rsidRDefault="00E67214" w:rsidP="00E67214">
      <w:pPr>
        <w:rPr>
          <w:rFonts w:ascii="Calibri" w:hAnsi="Calibri" w:cs="Calibri"/>
          <w:szCs w:val="20"/>
        </w:rPr>
      </w:pPr>
    </w:p>
    <w:p w14:paraId="009423D9" w14:textId="130FB16A" w:rsidR="00E67214" w:rsidRPr="00655464" w:rsidRDefault="00E67214" w:rsidP="00E67214">
      <w:pPr>
        <w:rPr>
          <w:rFonts w:ascii="Calibri" w:hAnsi="Calibri" w:cs="Calibri"/>
          <w:szCs w:val="20"/>
        </w:rPr>
      </w:pPr>
      <w:r w:rsidRPr="00655464">
        <w:rPr>
          <w:rFonts w:ascii="Calibri" w:hAnsi="Calibri" w:cs="Calibri"/>
          <w:b/>
          <w:bCs/>
          <w:szCs w:val="20"/>
        </w:rPr>
        <w:t>RESOLVED 190</w:t>
      </w:r>
      <w:r w:rsidRPr="00655464">
        <w:rPr>
          <w:rFonts w:ascii="Calibri" w:hAnsi="Calibri" w:cs="Calibri"/>
          <w:b/>
          <w:bCs/>
          <w:szCs w:val="20"/>
        </w:rPr>
        <w:t>6</w:t>
      </w:r>
      <w:r w:rsidR="00BA053C" w:rsidRPr="00655464">
        <w:rPr>
          <w:rFonts w:ascii="Calibri" w:hAnsi="Calibri" w:cs="Calibri"/>
          <w:b/>
          <w:bCs/>
          <w:szCs w:val="20"/>
        </w:rPr>
        <w:t xml:space="preserve">5 </w:t>
      </w:r>
      <w:r w:rsidR="00BA053C" w:rsidRPr="00655464">
        <w:rPr>
          <w:rFonts w:ascii="Calibri" w:hAnsi="Calibri" w:cs="Calibri"/>
          <w:szCs w:val="20"/>
        </w:rPr>
        <w:t>to authorise revised budget for 24-25</w:t>
      </w:r>
      <w:r w:rsidR="00664B3D" w:rsidRPr="00655464">
        <w:rPr>
          <w:rFonts w:ascii="Calibri" w:hAnsi="Calibri" w:cs="Calibri"/>
          <w:szCs w:val="20"/>
        </w:rPr>
        <w:t xml:space="preserve"> with saved monies from storage and SLCC subscription </w:t>
      </w:r>
      <w:r w:rsidR="00CA09B3" w:rsidRPr="00655464">
        <w:rPr>
          <w:rFonts w:ascii="Calibri" w:hAnsi="Calibri" w:cs="Calibri"/>
          <w:szCs w:val="20"/>
        </w:rPr>
        <w:t xml:space="preserve">placed in unallocated revenue cost code. </w:t>
      </w:r>
      <w:r w:rsidR="00664B3D" w:rsidRPr="00655464">
        <w:rPr>
          <w:rFonts w:ascii="Calibri" w:hAnsi="Calibri" w:cs="Calibri"/>
          <w:szCs w:val="20"/>
        </w:rPr>
        <w:t xml:space="preserve"> </w:t>
      </w:r>
      <w:r w:rsidR="006C5418" w:rsidRPr="006C5418">
        <w:rPr>
          <w:rFonts w:ascii="Calibri" w:hAnsi="Calibri" w:cs="Calibri"/>
          <w:szCs w:val="20"/>
        </w:rPr>
        <w:t xml:space="preserve">Proposed by Cllr </w:t>
      </w:r>
      <w:r w:rsidR="00CB6B48">
        <w:rPr>
          <w:rFonts w:ascii="Calibri" w:hAnsi="Calibri" w:cs="Calibri"/>
          <w:szCs w:val="20"/>
        </w:rPr>
        <w:t>AG</w:t>
      </w:r>
      <w:r w:rsidR="006C5418" w:rsidRPr="006C5418">
        <w:rPr>
          <w:rFonts w:ascii="Calibri" w:hAnsi="Calibri" w:cs="Calibri"/>
          <w:szCs w:val="20"/>
        </w:rPr>
        <w:t xml:space="preserve">, seconded by Cllr </w:t>
      </w:r>
      <w:r w:rsidR="00CB6B48">
        <w:rPr>
          <w:rFonts w:ascii="Calibri" w:hAnsi="Calibri" w:cs="Calibri"/>
          <w:szCs w:val="20"/>
        </w:rPr>
        <w:t>KN</w:t>
      </w:r>
      <w:r w:rsidR="006C5418" w:rsidRPr="006C5418">
        <w:rPr>
          <w:rFonts w:ascii="Calibri" w:hAnsi="Calibri" w:cs="Calibri"/>
          <w:szCs w:val="20"/>
        </w:rPr>
        <w:t>.</w:t>
      </w:r>
    </w:p>
    <w:p w14:paraId="3C9DA840" w14:textId="77777777" w:rsidR="00EC0124" w:rsidRPr="00655464" w:rsidRDefault="00EC0124" w:rsidP="00EC0124">
      <w:pPr>
        <w:pStyle w:val="ListParagraph"/>
        <w:rPr>
          <w:rFonts w:ascii="Calibri" w:hAnsi="Calibri" w:cs="Calibri"/>
          <w:szCs w:val="20"/>
        </w:rPr>
      </w:pPr>
    </w:p>
    <w:p w14:paraId="074C7D10" w14:textId="77777777" w:rsidR="00EC0124" w:rsidRPr="00655464" w:rsidRDefault="00EC0124" w:rsidP="00EC0124">
      <w:pPr>
        <w:pStyle w:val="ListParagraph"/>
        <w:numPr>
          <w:ilvl w:val="0"/>
          <w:numId w:val="4"/>
        </w:numPr>
        <w:rPr>
          <w:rFonts w:ascii="Calibri" w:hAnsi="Calibri" w:cs="Calibri"/>
          <w:szCs w:val="20"/>
        </w:rPr>
      </w:pPr>
      <w:r w:rsidRPr="00655464">
        <w:rPr>
          <w:rFonts w:ascii="Calibri" w:hAnsi="Calibri" w:cs="Calibri"/>
          <w:szCs w:val="20"/>
        </w:rPr>
        <w:t>To review and authorise the revised reserves for 24-25.</w:t>
      </w:r>
    </w:p>
    <w:p w14:paraId="20B2CD15" w14:textId="77777777" w:rsidR="00E67214" w:rsidRPr="00655464" w:rsidRDefault="00E67214" w:rsidP="00E67214">
      <w:pPr>
        <w:rPr>
          <w:rFonts w:ascii="Calibri" w:hAnsi="Calibri" w:cs="Calibri"/>
          <w:szCs w:val="20"/>
        </w:rPr>
      </w:pPr>
    </w:p>
    <w:p w14:paraId="4729900B" w14:textId="29C85968" w:rsidR="00E67214" w:rsidRPr="00655464" w:rsidRDefault="00E67214" w:rsidP="00E67214">
      <w:pPr>
        <w:rPr>
          <w:rFonts w:ascii="Calibri" w:hAnsi="Calibri" w:cs="Calibri"/>
          <w:szCs w:val="20"/>
        </w:rPr>
      </w:pPr>
      <w:r w:rsidRPr="00655464">
        <w:rPr>
          <w:rFonts w:ascii="Calibri" w:hAnsi="Calibri" w:cs="Calibri"/>
          <w:b/>
          <w:bCs/>
          <w:szCs w:val="20"/>
        </w:rPr>
        <w:t>RESOLVED 190</w:t>
      </w:r>
      <w:r w:rsidRPr="00655464">
        <w:rPr>
          <w:rFonts w:ascii="Calibri" w:hAnsi="Calibri" w:cs="Calibri"/>
          <w:b/>
          <w:bCs/>
          <w:szCs w:val="20"/>
        </w:rPr>
        <w:t>6</w:t>
      </w:r>
      <w:r w:rsidR="00BA053C" w:rsidRPr="00655464">
        <w:rPr>
          <w:rFonts w:ascii="Calibri" w:hAnsi="Calibri" w:cs="Calibri"/>
          <w:b/>
          <w:bCs/>
          <w:szCs w:val="20"/>
        </w:rPr>
        <w:t>6</w:t>
      </w:r>
      <w:r w:rsidR="00CA09B3" w:rsidRPr="00655464">
        <w:rPr>
          <w:rFonts w:ascii="Calibri" w:hAnsi="Calibri" w:cs="Calibri"/>
          <w:b/>
          <w:bCs/>
          <w:szCs w:val="20"/>
        </w:rPr>
        <w:t xml:space="preserve"> </w:t>
      </w:r>
      <w:r w:rsidR="00CA09B3" w:rsidRPr="00655464">
        <w:rPr>
          <w:rFonts w:ascii="Calibri" w:hAnsi="Calibri" w:cs="Calibri"/>
          <w:szCs w:val="20"/>
        </w:rPr>
        <w:t>to authorise</w:t>
      </w:r>
      <w:r w:rsidR="00CA09B3" w:rsidRPr="00655464">
        <w:rPr>
          <w:rFonts w:ascii="Calibri" w:hAnsi="Calibri" w:cs="Calibri"/>
          <w:b/>
          <w:bCs/>
          <w:szCs w:val="20"/>
        </w:rPr>
        <w:t xml:space="preserve"> </w:t>
      </w:r>
      <w:r w:rsidR="00CA09B3" w:rsidRPr="00655464">
        <w:rPr>
          <w:rFonts w:ascii="Calibri" w:hAnsi="Calibri" w:cs="Calibri"/>
          <w:szCs w:val="20"/>
        </w:rPr>
        <w:t>revised reserves for 24-25</w:t>
      </w:r>
      <w:r w:rsidR="00CA09B3" w:rsidRPr="00655464">
        <w:rPr>
          <w:rFonts w:ascii="Calibri" w:hAnsi="Calibri" w:cs="Calibri"/>
          <w:b/>
          <w:bCs/>
          <w:szCs w:val="20"/>
        </w:rPr>
        <w:t xml:space="preserve"> </w:t>
      </w:r>
      <w:r w:rsidR="00CA09B3" w:rsidRPr="00655464">
        <w:rPr>
          <w:rFonts w:ascii="Calibri" w:hAnsi="Calibri" w:cs="Calibri"/>
          <w:szCs w:val="20"/>
        </w:rPr>
        <w:t xml:space="preserve">with </w:t>
      </w:r>
      <w:r w:rsidR="00656037" w:rsidRPr="00655464">
        <w:rPr>
          <w:rFonts w:ascii="Calibri" w:hAnsi="Calibri" w:cs="Calibri"/>
          <w:szCs w:val="20"/>
        </w:rPr>
        <w:t>CCTV camera costs placed into an ERM</w:t>
      </w:r>
      <w:r w:rsidR="006833B6" w:rsidRPr="00655464">
        <w:rPr>
          <w:rFonts w:ascii="Calibri" w:hAnsi="Calibri" w:cs="Calibri"/>
          <w:szCs w:val="20"/>
        </w:rPr>
        <w:t>,</w:t>
      </w:r>
      <w:r w:rsidR="00656037" w:rsidRPr="00655464">
        <w:rPr>
          <w:rFonts w:ascii="Calibri" w:hAnsi="Calibri" w:cs="Calibri"/>
          <w:szCs w:val="20"/>
        </w:rPr>
        <w:t xml:space="preserve"> the released capital funds to</w:t>
      </w:r>
      <w:r w:rsidR="006833B6" w:rsidRPr="00655464">
        <w:rPr>
          <w:rFonts w:ascii="Calibri" w:hAnsi="Calibri" w:cs="Calibri"/>
          <w:szCs w:val="20"/>
        </w:rPr>
        <w:t xml:space="preserve"> be transferred into the uncommitted capital reserve, and </w:t>
      </w:r>
      <w:r w:rsidR="004F0318" w:rsidRPr="00655464">
        <w:rPr>
          <w:rFonts w:ascii="Calibri" w:hAnsi="Calibri" w:cs="Calibri"/>
          <w:szCs w:val="20"/>
        </w:rPr>
        <w:t xml:space="preserve">the general fund increased. </w:t>
      </w:r>
      <w:r w:rsidR="006C5418" w:rsidRPr="006C5418">
        <w:rPr>
          <w:rFonts w:ascii="Calibri" w:hAnsi="Calibri" w:cs="Calibri"/>
          <w:szCs w:val="20"/>
        </w:rPr>
        <w:t xml:space="preserve">Proposed by Cllr </w:t>
      </w:r>
      <w:r w:rsidR="003650E7">
        <w:rPr>
          <w:rFonts w:ascii="Calibri" w:hAnsi="Calibri" w:cs="Calibri"/>
          <w:szCs w:val="20"/>
        </w:rPr>
        <w:t>AG</w:t>
      </w:r>
      <w:r w:rsidR="006C5418" w:rsidRPr="006C5418">
        <w:rPr>
          <w:rFonts w:ascii="Calibri" w:hAnsi="Calibri" w:cs="Calibri"/>
          <w:szCs w:val="20"/>
        </w:rPr>
        <w:t xml:space="preserve">, seconded by Cllr </w:t>
      </w:r>
      <w:r w:rsidR="003650E7">
        <w:rPr>
          <w:rFonts w:ascii="Calibri" w:hAnsi="Calibri" w:cs="Calibri"/>
          <w:szCs w:val="20"/>
        </w:rPr>
        <w:t>GP</w:t>
      </w:r>
      <w:r w:rsidR="006C5418" w:rsidRPr="006C5418">
        <w:rPr>
          <w:rFonts w:ascii="Calibri" w:hAnsi="Calibri" w:cs="Calibri"/>
          <w:szCs w:val="20"/>
        </w:rPr>
        <w:t>.</w:t>
      </w:r>
      <w:r w:rsidR="00CA09B3" w:rsidRPr="00655464">
        <w:rPr>
          <w:rFonts w:ascii="Calibri" w:hAnsi="Calibri" w:cs="Calibri"/>
          <w:b/>
          <w:bCs/>
          <w:szCs w:val="20"/>
        </w:rPr>
        <w:t xml:space="preserve"> </w:t>
      </w:r>
    </w:p>
    <w:p w14:paraId="4A072BCC" w14:textId="77777777" w:rsidR="00EC0124" w:rsidRPr="00655464" w:rsidRDefault="00EC0124" w:rsidP="00EC0124">
      <w:pPr>
        <w:pStyle w:val="ListParagraph"/>
        <w:rPr>
          <w:rFonts w:ascii="Calibri" w:hAnsi="Calibri" w:cs="Calibri"/>
          <w:szCs w:val="20"/>
        </w:rPr>
      </w:pPr>
    </w:p>
    <w:p w14:paraId="10280209" w14:textId="77777777" w:rsidR="00EC0124" w:rsidRPr="00655464" w:rsidRDefault="00EC0124" w:rsidP="00EC0124">
      <w:pPr>
        <w:pStyle w:val="ListParagraph"/>
        <w:numPr>
          <w:ilvl w:val="0"/>
          <w:numId w:val="4"/>
        </w:numPr>
        <w:rPr>
          <w:rFonts w:ascii="Calibri" w:hAnsi="Calibri" w:cs="Calibri"/>
          <w:szCs w:val="20"/>
        </w:rPr>
      </w:pPr>
      <w:r w:rsidRPr="00655464">
        <w:rPr>
          <w:rFonts w:ascii="Calibri" w:hAnsi="Calibri" w:cs="Calibri"/>
          <w:szCs w:val="20"/>
        </w:rPr>
        <w:t>To review and authorise the VAT Form 126 submission for 23-24.</w:t>
      </w:r>
    </w:p>
    <w:p w14:paraId="6DA6F790" w14:textId="77777777" w:rsidR="00E67214" w:rsidRPr="00655464" w:rsidRDefault="00E67214" w:rsidP="00E67214">
      <w:pPr>
        <w:rPr>
          <w:rFonts w:ascii="Calibri" w:hAnsi="Calibri" w:cs="Calibri"/>
          <w:szCs w:val="20"/>
        </w:rPr>
      </w:pPr>
    </w:p>
    <w:p w14:paraId="1DF3EEEC" w14:textId="3B04C604" w:rsidR="00E67214" w:rsidRPr="00655464" w:rsidRDefault="00E67214" w:rsidP="00E67214">
      <w:pPr>
        <w:rPr>
          <w:rFonts w:ascii="Calibri" w:hAnsi="Calibri" w:cs="Calibri"/>
          <w:szCs w:val="20"/>
        </w:rPr>
      </w:pPr>
      <w:r w:rsidRPr="00655464">
        <w:rPr>
          <w:rFonts w:ascii="Calibri" w:hAnsi="Calibri" w:cs="Calibri"/>
          <w:b/>
          <w:bCs/>
          <w:szCs w:val="20"/>
        </w:rPr>
        <w:t>RESOLVED 190</w:t>
      </w:r>
      <w:r w:rsidRPr="00655464">
        <w:rPr>
          <w:rFonts w:ascii="Calibri" w:hAnsi="Calibri" w:cs="Calibri"/>
          <w:b/>
          <w:bCs/>
          <w:szCs w:val="20"/>
        </w:rPr>
        <w:t>6</w:t>
      </w:r>
      <w:r w:rsidR="00BA053C" w:rsidRPr="00655464">
        <w:rPr>
          <w:rFonts w:ascii="Calibri" w:hAnsi="Calibri" w:cs="Calibri"/>
          <w:b/>
          <w:bCs/>
          <w:szCs w:val="20"/>
        </w:rPr>
        <w:t>7</w:t>
      </w:r>
      <w:r w:rsidR="004F0318" w:rsidRPr="00655464">
        <w:rPr>
          <w:rFonts w:ascii="Calibri" w:hAnsi="Calibri" w:cs="Calibri"/>
          <w:b/>
          <w:bCs/>
          <w:szCs w:val="20"/>
        </w:rPr>
        <w:t xml:space="preserve"> </w:t>
      </w:r>
      <w:r w:rsidR="004F0318" w:rsidRPr="00655464">
        <w:rPr>
          <w:rFonts w:ascii="Calibri" w:hAnsi="Calibri" w:cs="Calibri"/>
          <w:szCs w:val="20"/>
        </w:rPr>
        <w:t>to authorise the VAT Form 126 submission.</w:t>
      </w:r>
      <w:r w:rsidR="006C5418" w:rsidRPr="006C5418">
        <w:rPr>
          <w:rFonts w:ascii="Calibri" w:hAnsi="Calibri" w:cs="Calibri"/>
          <w:szCs w:val="20"/>
        </w:rPr>
        <w:t xml:space="preserve"> </w:t>
      </w:r>
      <w:r w:rsidR="006C5418" w:rsidRPr="006C5418">
        <w:rPr>
          <w:rFonts w:ascii="Calibri" w:hAnsi="Calibri" w:cs="Calibri"/>
          <w:szCs w:val="20"/>
        </w:rPr>
        <w:t xml:space="preserve">Proposed by Cllr </w:t>
      </w:r>
      <w:r w:rsidR="003650E7">
        <w:rPr>
          <w:rFonts w:ascii="Calibri" w:hAnsi="Calibri" w:cs="Calibri"/>
          <w:szCs w:val="20"/>
        </w:rPr>
        <w:t>AG</w:t>
      </w:r>
      <w:r w:rsidR="006C5418" w:rsidRPr="006C5418">
        <w:rPr>
          <w:rFonts w:ascii="Calibri" w:hAnsi="Calibri" w:cs="Calibri"/>
          <w:szCs w:val="20"/>
        </w:rPr>
        <w:t xml:space="preserve">, seconded by Cllr </w:t>
      </w:r>
      <w:r w:rsidR="003650E7">
        <w:rPr>
          <w:rFonts w:ascii="Calibri" w:hAnsi="Calibri" w:cs="Calibri"/>
          <w:szCs w:val="20"/>
        </w:rPr>
        <w:t>KN</w:t>
      </w:r>
      <w:r w:rsidR="006C5418" w:rsidRPr="006C5418">
        <w:rPr>
          <w:rFonts w:ascii="Calibri" w:hAnsi="Calibri" w:cs="Calibri"/>
          <w:szCs w:val="20"/>
        </w:rPr>
        <w:t>.</w:t>
      </w:r>
    </w:p>
    <w:p w14:paraId="69E2CD56" w14:textId="77777777" w:rsidR="00EC0124" w:rsidRPr="00655464" w:rsidRDefault="00EC0124" w:rsidP="00EC0124">
      <w:pPr>
        <w:pStyle w:val="ListParagraph"/>
        <w:rPr>
          <w:rFonts w:ascii="Calibri" w:hAnsi="Calibri" w:cs="Calibri"/>
          <w:szCs w:val="20"/>
        </w:rPr>
      </w:pPr>
    </w:p>
    <w:p w14:paraId="3CEC53AE" w14:textId="77777777" w:rsidR="00EC0124" w:rsidRPr="00655464" w:rsidRDefault="00EC0124" w:rsidP="00EC0124">
      <w:pPr>
        <w:pStyle w:val="ListParagraph"/>
        <w:numPr>
          <w:ilvl w:val="0"/>
          <w:numId w:val="4"/>
        </w:numPr>
        <w:rPr>
          <w:rFonts w:ascii="Calibri" w:hAnsi="Calibri" w:cs="Calibri"/>
          <w:szCs w:val="20"/>
        </w:rPr>
      </w:pPr>
      <w:r w:rsidRPr="00655464">
        <w:rPr>
          <w:rFonts w:ascii="Calibri" w:hAnsi="Calibri" w:cs="Calibri"/>
          <w:szCs w:val="20"/>
        </w:rPr>
        <w:t>To review and authorise the revised and restated asset list for 23-24.</w:t>
      </w:r>
    </w:p>
    <w:p w14:paraId="3EC2CF7E" w14:textId="77777777" w:rsidR="00E67214" w:rsidRPr="00655464" w:rsidRDefault="00E67214" w:rsidP="00E67214">
      <w:pPr>
        <w:rPr>
          <w:rFonts w:ascii="Calibri" w:hAnsi="Calibri" w:cs="Calibri"/>
          <w:szCs w:val="20"/>
        </w:rPr>
      </w:pPr>
    </w:p>
    <w:p w14:paraId="06307A0D" w14:textId="60B9939A" w:rsidR="00E67214" w:rsidRPr="00655464" w:rsidRDefault="00E67214" w:rsidP="00E67214">
      <w:pPr>
        <w:rPr>
          <w:rFonts w:ascii="Calibri" w:hAnsi="Calibri" w:cs="Calibri"/>
          <w:szCs w:val="20"/>
        </w:rPr>
      </w:pPr>
      <w:r w:rsidRPr="00655464">
        <w:rPr>
          <w:rFonts w:ascii="Calibri" w:hAnsi="Calibri" w:cs="Calibri"/>
          <w:b/>
          <w:bCs/>
          <w:szCs w:val="20"/>
        </w:rPr>
        <w:t>RESOLVED 190</w:t>
      </w:r>
      <w:r w:rsidRPr="00655464">
        <w:rPr>
          <w:rFonts w:ascii="Calibri" w:hAnsi="Calibri" w:cs="Calibri"/>
          <w:b/>
          <w:bCs/>
          <w:szCs w:val="20"/>
        </w:rPr>
        <w:t>6</w:t>
      </w:r>
      <w:r w:rsidR="00BA053C" w:rsidRPr="00655464">
        <w:rPr>
          <w:rFonts w:ascii="Calibri" w:hAnsi="Calibri" w:cs="Calibri"/>
          <w:b/>
          <w:bCs/>
          <w:szCs w:val="20"/>
        </w:rPr>
        <w:t>8</w:t>
      </w:r>
      <w:r w:rsidR="004F0318" w:rsidRPr="00655464">
        <w:rPr>
          <w:rFonts w:ascii="Calibri" w:hAnsi="Calibri" w:cs="Calibri"/>
          <w:b/>
          <w:bCs/>
          <w:szCs w:val="20"/>
        </w:rPr>
        <w:t xml:space="preserve"> </w:t>
      </w:r>
      <w:r w:rsidR="004F0318" w:rsidRPr="00655464">
        <w:rPr>
          <w:rFonts w:ascii="Calibri" w:hAnsi="Calibri" w:cs="Calibri"/>
          <w:szCs w:val="20"/>
        </w:rPr>
        <w:t xml:space="preserve">to authorise the </w:t>
      </w:r>
      <w:r w:rsidR="004F0318" w:rsidRPr="00655464">
        <w:rPr>
          <w:rFonts w:ascii="Calibri" w:hAnsi="Calibri" w:cs="Calibri"/>
          <w:szCs w:val="20"/>
        </w:rPr>
        <w:t>revised and restated asset list for 23-24.</w:t>
      </w:r>
      <w:r w:rsidR="006C5418" w:rsidRPr="006C5418">
        <w:rPr>
          <w:rFonts w:ascii="Calibri" w:hAnsi="Calibri" w:cs="Calibri"/>
          <w:szCs w:val="20"/>
        </w:rPr>
        <w:t xml:space="preserve"> </w:t>
      </w:r>
      <w:r w:rsidR="006C5418" w:rsidRPr="006C5418">
        <w:rPr>
          <w:rFonts w:ascii="Calibri" w:hAnsi="Calibri" w:cs="Calibri"/>
          <w:szCs w:val="20"/>
        </w:rPr>
        <w:t xml:space="preserve">Proposed by Cllr </w:t>
      </w:r>
      <w:r w:rsidR="003650E7">
        <w:rPr>
          <w:rFonts w:ascii="Calibri" w:hAnsi="Calibri" w:cs="Calibri"/>
          <w:szCs w:val="20"/>
        </w:rPr>
        <w:t>GP</w:t>
      </w:r>
      <w:r w:rsidR="006C5418" w:rsidRPr="006C5418">
        <w:rPr>
          <w:rFonts w:ascii="Calibri" w:hAnsi="Calibri" w:cs="Calibri"/>
          <w:szCs w:val="20"/>
        </w:rPr>
        <w:t xml:space="preserve">, seconded by Cllr </w:t>
      </w:r>
      <w:r w:rsidR="00E355C2">
        <w:rPr>
          <w:rFonts w:ascii="Calibri" w:hAnsi="Calibri" w:cs="Calibri"/>
          <w:szCs w:val="20"/>
        </w:rPr>
        <w:t>JC</w:t>
      </w:r>
      <w:r w:rsidR="006C5418" w:rsidRPr="006C5418">
        <w:rPr>
          <w:rFonts w:ascii="Calibri" w:hAnsi="Calibri" w:cs="Calibri"/>
          <w:szCs w:val="20"/>
        </w:rPr>
        <w:t>.</w:t>
      </w:r>
    </w:p>
    <w:p w14:paraId="51530237" w14:textId="77777777" w:rsidR="00EC0124" w:rsidRPr="00655464" w:rsidRDefault="00EC0124" w:rsidP="00EC0124">
      <w:pPr>
        <w:pStyle w:val="ListParagraph"/>
        <w:rPr>
          <w:rFonts w:ascii="Calibri" w:hAnsi="Calibri" w:cs="Calibri"/>
          <w:szCs w:val="20"/>
        </w:rPr>
      </w:pPr>
    </w:p>
    <w:p w14:paraId="7888E72C" w14:textId="77777777" w:rsidR="00EC0124" w:rsidRPr="00655464" w:rsidRDefault="00EC0124" w:rsidP="00EC0124">
      <w:pPr>
        <w:pStyle w:val="ListParagraph"/>
        <w:numPr>
          <w:ilvl w:val="0"/>
          <w:numId w:val="4"/>
        </w:numPr>
        <w:rPr>
          <w:rFonts w:ascii="Calibri" w:hAnsi="Calibri" w:cs="Calibri"/>
          <w:szCs w:val="20"/>
        </w:rPr>
      </w:pPr>
      <w:r w:rsidRPr="00655464">
        <w:rPr>
          <w:rFonts w:ascii="Calibri" w:hAnsi="Calibri" w:cs="Calibri"/>
          <w:szCs w:val="20"/>
        </w:rPr>
        <w:t>To review and authorise the budget versus actual statement for 23-24.</w:t>
      </w:r>
    </w:p>
    <w:p w14:paraId="60FBDF72" w14:textId="77777777" w:rsidR="00E67214" w:rsidRPr="00655464" w:rsidRDefault="00E67214" w:rsidP="00E67214">
      <w:pPr>
        <w:rPr>
          <w:rFonts w:ascii="Calibri" w:hAnsi="Calibri" w:cs="Calibri"/>
          <w:szCs w:val="20"/>
        </w:rPr>
      </w:pPr>
    </w:p>
    <w:p w14:paraId="2D6ECCB8" w14:textId="0324D334" w:rsidR="00E67214" w:rsidRPr="00917046" w:rsidRDefault="00E67214" w:rsidP="00E67214">
      <w:pPr>
        <w:rPr>
          <w:rFonts w:ascii="Calibri" w:hAnsi="Calibri" w:cs="Calibri"/>
          <w:szCs w:val="20"/>
        </w:rPr>
      </w:pPr>
      <w:r w:rsidRPr="00655464">
        <w:rPr>
          <w:rFonts w:ascii="Calibri" w:hAnsi="Calibri" w:cs="Calibri"/>
          <w:b/>
          <w:bCs/>
          <w:szCs w:val="20"/>
        </w:rPr>
        <w:t>RESOLVED 190</w:t>
      </w:r>
      <w:r w:rsidR="00BA053C" w:rsidRPr="00655464">
        <w:rPr>
          <w:rFonts w:ascii="Calibri" w:hAnsi="Calibri" w:cs="Calibri"/>
          <w:b/>
          <w:bCs/>
          <w:szCs w:val="20"/>
        </w:rPr>
        <w:t>69</w:t>
      </w:r>
      <w:r w:rsidR="00917046">
        <w:rPr>
          <w:rFonts w:ascii="Calibri" w:hAnsi="Calibri" w:cs="Calibri"/>
          <w:b/>
          <w:bCs/>
          <w:szCs w:val="20"/>
        </w:rPr>
        <w:t xml:space="preserve"> </w:t>
      </w:r>
      <w:r w:rsidR="00917046">
        <w:rPr>
          <w:rFonts w:ascii="Calibri" w:hAnsi="Calibri" w:cs="Calibri"/>
          <w:szCs w:val="20"/>
        </w:rPr>
        <w:t xml:space="preserve">to authorise the budget versus actual statement for 23-24. </w:t>
      </w:r>
      <w:r w:rsidR="00917046" w:rsidRPr="006C5418">
        <w:rPr>
          <w:rFonts w:ascii="Calibri" w:hAnsi="Calibri" w:cs="Calibri"/>
          <w:szCs w:val="20"/>
        </w:rPr>
        <w:t xml:space="preserve">Proposed by Cllr </w:t>
      </w:r>
      <w:r w:rsidR="00E355C2">
        <w:rPr>
          <w:rFonts w:ascii="Calibri" w:hAnsi="Calibri" w:cs="Calibri"/>
          <w:szCs w:val="20"/>
        </w:rPr>
        <w:t>PH</w:t>
      </w:r>
      <w:r w:rsidR="00917046" w:rsidRPr="006C5418">
        <w:rPr>
          <w:rFonts w:ascii="Calibri" w:hAnsi="Calibri" w:cs="Calibri"/>
          <w:szCs w:val="20"/>
        </w:rPr>
        <w:t xml:space="preserve">, seconded by Cllr </w:t>
      </w:r>
      <w:r w:rsidR="00E355C2">
        <w:rPr>
          <w:rFonts w:ascii="Calibri" w:hAnsi="Calibri" w:cs="Calibri"/>
          <w:szCs w:val="20"/>
        </w:rPr>
        <w:t>GP</w:t>
      </w:r>
      <w:r w:rsidR="00917046" w:rsidRPr="006C5418">
        <w:rPr>
          <w:rFonts w:ascii="Calibri" w:hAnsi="Calibri" w:cs="Calibri"/>
          <w:szCs w:val="20"/>
        </w:rPr>
        <w:t>.</w:t>
      </w:r>
    </w:p>
    <w:p w14:paraId="3719721B" w14:textId="77777777" w:rsidR="00EC0124" w:rsidRPr="00655464" w:rsidRDefault="00EC0124" w:rsidP="00EC0124">
      <w:pPr>
        <w:pStyle w:val="ListParagraph"/>
        <w:rPr>
          <w:rFonts w:ascii="Calibri" w:hAnsi="Calibri" w:cs="Calibri"/>
          <w:szCs w:val="20"/>
        </w:rPr>
      </w:pPr>
    </w:p>
    <w:p w14:paraId="663B37AB" w14:textId="77777777" w:rsidR="00EC0124" w:rsidRPr="00655464" w:rsidRDefault="00EC0124" w:rsidP="00EC0124">
      <w:pPr>
        <w:pStyle w:val="ListParagraph"/>
        <w:numPr>
          <w:ilvl w:val="0"/>
          <w:numId w:val="4"/>
        </w:numPr>
        <w:rPr>
          <w:rFonts w:ascii="Calibri" w:hAnsi="Calibri" w:cs="Calibri"/>
          <w:szCs w:val="20"/>
        </w:rPr>
      </w:pPr>
      <w:r w:rsidRPr="00655464">
        <w:rPr>
          <w:rFonts w:ascii="Calibri" w:hAnsi="Calibri" w:cs="Calibri"/>
          <w:szCs w:val="20"/>
        </w:rPr>
        <w:t>To review and accept the Q4 bank reconciliation for 23-24.</w:t>
      </w:r>
    </w:p>
    <w:p w14:paraId="6CD2FDDF" w14:textId="77777777" w:rsidR="00E67214" w:rsidRPr="00655464" w:rsidRDefault="00E67214" w:rsidP="00E67214">
      <w:pPr>
        <w:rPr>
          <w:rFonts w:ascii="Calibri" w:hAnsi="Calibri" w:cs="Calibri"/>
          <w:szCs w:val="20"/>
        </w:rPr>
      </w:pPr>
    </w:p>
    <w:p w14:paraId="00772893" w14:textId="1CEF1569" w:rsidR="004F0318" w:rsidRPr="00655464" w:rsidRDefault="00E67214" w:rsidP="004F0318">
      <w:pPr>
        <w:rPr>
          <w:rFonts w:ascii="Calibri" w:hAnsi="Calibri" w:cs="Calibri"/>
          <w:szCs w:val="20"/>
        </w:rPr>
      </w:pPr>
      <w:r w:rsidRPr="00655464">
        <w:rPr>
          <w:rFonts w:ascii="Calibri" w:hAnsi="Calibri" w:cs="Calibri"/>
          <w:b/>
          <w:bCs/>
          <w:szCs w:val="20"/>
        </w:rPr>
        <w:t>RESOLVED 190</w:t>
      </w:r>
      <w:r w:rsidRPr="00655464">
        <w:rPr>
          <w:rFonts w:ascii="Calibri" w:hAnsi="Calibri" w:cs="Calibri"/>
          <w:b/>
          <w:bCs/>
          <w:szCs w:val="20"/>
        </w:rPr>
        <w:t>7</w:t>
      </w:r>
      <w:r w:rsidR="00BA053C" w:rsidRPr="00655464">
        <w:rPr>
          <w:rFonts w:ascii="Calibri" w:hAnsi="Calibri" w:cs="Calibri"/>
          <w:b/>
          <w:bCs/>
          <w:szCs w:val="20"/>
        </w:rPr>
        <w:t>0</w:t>
      </w:r>
      <w:r w:rsidR="004F0318" w:rsidRPr="00655464">
        <w:rPr>
          <w:rFonts w:ascii="Calibri" w:hAnsi="Calibri" w:cs="Calibri"/>
          <w:b/>
          <w:bCs/>
          <w:szCs w:val="20"/>
        </w:rPr>
        <w:t xml:space="preserve"> </w:t>
      </w:r>
      <w:r w:rsidR="004F0318" w:rsidRPr="00655464">
        <w:rPr>
          <w:rFonts w:ascii="Calibri" w:hAnsi="Calibri" w:cs="Calibri"/>
          <w:szCs w:val="20"/>
        </w:rPr>
        <w:t>to</w:t>
      </w:r>
      <w:r w:rsidR="004F0318" w:rsidRPr="00655464">
        <w:rPr>
          <w:rFonts w:ascii="Calibri" w:hAnsi="Calibri" w:cs="Calibri"/>
          <w:b/>
          <w:bCs/>
          <w:szCs w:val="20"/>
        </w:rPr>
        <w:t xml:space="preserve"> </w:t>
      </w:r>
      <w:r w:rsidR="000E0FFC" w:rsidRPr="00655464">
        <w:rPr>
          <w:rFonts w:ascii="Calibri" w:hAnsi="Calibri" w:cs="Calibri"/>
          <w:szCs w:val="20"/>
        </w:rPr>
        <w:t>accept the Q4 bank reconciliation for 23-24</w:t>
      </w:r>
      <w:r w:rsidR="004F0318" w:rsidRPr="00655464">
        <w:rPr>
          <w:rFonts w:ascii="Calibri" w:hAnsi="Calibri" w:cs="Calibri"/>
          <w:szCs w:val="20"/>
        </w:rPr>
        <w:t>.</w:t>
      </w:r>
      <w:r w:rsidR="006C5418" w:rsidRPr="006C5418">
        <w:rPr>
          <w:rFonts w:ascii="Calibri" w:hAnsi="Calibri" w:cs="Calibri"/>
          <w:szCs w:val="20"/>
        </w:rPr>
        <w:t xml:space="preserve"> </w:t>
      </w:r>
      <w:r w:rsidR="006C5418" w:rsidRPr="006C5418">
        <w:rPr>
          <w:rFonts w:ascii="Calibri" w:hAnsi="Calibri" w:cs="Calibri"/>
          <w:szCs w:val="20"/>
        </w:rPr>
        <w:t xml:space="preserve">Proposed by Cllr </w:t>
      </w:r>
      <w:r w:rsidR="00E355C2">
        <w:rPr>
          <w:rFonts w:ascii="Calibri" w:hAnsi="Calibri" w:cs="Calibri"/>
          <w:szCs w:val="20"/>
        </w:rPr>
        <w:t>KN</w:t>
      </w:r>
      <w:r w:rsidR="006C5418" w:rsidRPr="006C5418">
        <w:rPr>
          <w:rFonts w:ascii="Calibri" w:hAnsi="Calibri" w:cs="Calibri"/>
          <w:szCs w:val="20"/>
        </w:rPr>
        <w:t xml:space="preserve">, seconded by Cllr </w:t>
      </w:r>
      <w:r w:rsidR="00E355C2">
        <w:rPr>
          <w:rFonts w:ascii="Calibri" w:hAnsi="Calibri" w:cs="Calibri"/>
          <w:szCs w:val="20"/>
        </w:rPr>
        <w:t>JC</w:t>
      </w:r>
      <w:r w:rsidR="006C5418" w:rsidRPr="006C5418">
        <w:rPr>
          <w:rFonts w:ascii="Calibri" w:hAnsi="Calibri" w:cs="Calibri"/>
          <w:szCs w:val="20"/>
        </w:rPr>
        <w:t>.</w:t>
      </w:r>
    </w:p>
    <w:p w14:paraId="08D38E5D" w14:textId="77777777" w:rsidR="00EC0124" w:rsidRPr="00655464" w:rsidRDefault="00EC0124" w:rsidP="00EC0124">
      <w:pPr>
        <w:pStyle w:val="ListParagraph"/>
        <w:rPr>
          <w:rFonts w:ascii="Calibri" w:hAnsi="Calibri" w:cs="Calibri"/>
          <w:szCs w:val="20"/>
        </w:rPr>
      </w:pPr>
    </w:p>
    <w:p w14:paraId="37094733" w14:textId="77777777" w:rsidR="00EC0124" w:rsidRPr="00655464" w:rsidRDefault="00EC0124" w:rsidP="00EC0124">
      <w:pPr>
        <w:pStyle w:val="ListParagraph"/>
        <w:numPr>
          <w:ilvl w:val="0"/>
          <w:numId w:val="4"/>
        </w:numPr>
        <w:rPr>
          <w:rFonts w:ascii="Calibri" w:hAnsi="Calibri" w:cs="Calibri"/>
          <w:szCs w:val="20"/>
        </w:rPr>
      </w:pPr>
      <w:r w:rsidRPr="00655464">
        <w:rPr>
          <w:rFonts w:ascii="Calibri" w:hAnsi="Calibri" w:cs="Calibri"/>
          <w:szCs w:val="20"/>
        </w:rPr>
        <w:t xml:space="preserve">To review and authorise the </w:t>
      </w:r>
      <w:proofErr w:type="spellStart"/>
      <w:r w:rsidRPr="00655464">
        <w:rPr>
          <w:rFonts w:ascii="Calibri" w:hAnsi="Calibri" w:cs="Calibri"/>
          <w:szCs w:val="20"/>
        </w:rPr>
        <w:t>EoY</w:t>
      </w:r>
      <w:proofErr w:type="spellEnd"/>
      <w:r w:rsidRPr="00655464">
        <w:rPr>
          <w:rFonts w:ascii="Calibri" w:hAnsi="Calibri" w:cs="Calibri"/>
          <w:szCs w:val="20"/>
        </w:rPr>
        <w:t xml:space="preserve"> bank reconciliation for 23-24.</w:t>
      </w:r>
    </w:p>
    <w:p w14:paraId="40A0AEE5" w14:textId="77777777" w:rsidR="00E67214" w:rsidRPr="00655464" w:rsidRDefault="00E67214" w:rsidP="00E67214">
      <w:pPr>
        <w:rPr>
          <w:rFonts w:ascii="Calibri" w:hAnsi="Calibri" w:cs="Calibri"/>
          <w:szCs w:val="20"/>
        </w:rPr>
      </w:pPr>
    </w:p>
    <w:p w14:paraId="2DC085CE" w14:textId="50FAF9CD" w:rsidR="00E67214" w:rsidRPr="00655464" w:rsidRDefault="00E67214" w:rsidP="00E67214">
      <w:pPr>
        <w:rPr>
          <w:rFonts w:ascii="Calibri" w:hAnsi="Calibri" w:cs="Calibri"/>
          <w:szCs w:val="20"/>
        </w:rPr>
      </w:pPr>
      <w:r w:rsidRPr="00655464">
        <w:rPr>
          <w:rFonts w:ascii="Calibri" w:hAnsi="Calibri" w:cs="Calibri"/>
          <w:b/>
          <w:bCs/>
          <w:szCs w:val="20"/>
        </w:rPr>
        <w:t>RESOLVED 190</w:t>
      </w:r>
      <w:r w:rsidRPr="00655464">
        <w:rPr>
          <w:rFonts w:ascii="Calibri" w:hAnsi="Calibri" w:cs="Calibri"/>
          <w:b/>
          <w:bCs/>
          <w:szCs w:val="20"/>
        </w:rPr>
        <w:t>7</w:t>
      </w:r>
      <w:r w:rsidR="00BA053C" w:rsidRPr="00655464">
        <w:rPr>
          <w:rFonts w:ascii="Calibri" w:hAnsi="Calibri" w:cs="Calibri"/>
          <w:b/>
          <w:bCs/>
          <w:szCs w:val="20"/>
        </w:rPr>
        <w:t>1</w:t>
      </w:r>
      <w:r w:rsidR="004F0318" w:rsidRPr="00655464">
        <w:rPr>
          <w:rFonts w:ascii="Calibri" w:hAnsi="Calibri" w:cs="Calibri"/>
          <w:b/>
          <w:bCs/>
          <w:szCs w:val="20"/>
        </w:rPr>
        <w:t xml:space="preserve"> </w:t>
      </w:r>
      <w:r w:rsidR="004F0318" w:rsidRPr="00655464">
        <w:rPr>
          <w:rFonts w:ascii="Calibri" w:hAnsi="Calibri" w:cs="Calibri"/>
          <w:szCs w:val="20"/>
        </w:rPr>
        <w:t>to</w:t>
      </w:r>
      <w:r w:rsidR="004F0318" w:rsidRPr="00655464">
        <w:rPr>
          <w:rFonts w:ascii="Calibri" w:hAnsi="Calibri" w:cs="Calibri"/>
          <w:b/>
          <w:bCs/>
          <w:szCs w:val="20"/>
        </w:rPr>
        <w:t xml:space="preserve"> </w:t>
      </w:r>
      <w:r w:rsidR="004F0318" w:rsidRPr="00655464">
        <w:rPr>
          <w:rFonts w:ascii="Calibri" w:hAnsi="Calibri" w:cs="Calibri"/>
          <w:szCs w:val="20"/>
        </w:rPr>
        <w:t xml:space="preserve">authorise the </w:t>
      </w:r>
      <w:proofErr w:type="spellStart"/>
      <w:r w:rsidR="004F0318" w:rsidRPr="00655464">
        <w:rPr>
          <w:rFonts w:ascii="Calibri" w:hAnsi="Calibri" w:cs="Calibri"/>
          <w:szCs w:val="20"/>
        </w:rPr>
        <w:t>EoY</w:t>
      </w:r>
      <w:proofErr w:type="spellEnd"/>
      <w:r w:rsidR="004F0318" w:rsidRPr="00655464">
        <w:rPr>
          <w:rFonts w:ascii="Calibri" w:hAnsi="Calibri" w:cs="Calibri"/>
          <w:szCs w:val="20"/>
        </w:rPr>
        <w:t xml:space="preserve"> bank reconciliation for 23-24</w:t>
      </w:r>
      <w:r w:rsidR="006C5418">
        <w:rPr>
          <w:rFonts w:ascii="Calibri" w:hAnsi="Calibri" w:cs="Calibri"/>
          <w:szCs w:val="20"/>
        </w:rPr>
        <w:t xml:space="preserve">. </w:t>
      </w:r>
      <w:r w:rsidR="006C5418" w:rsidRPr="006C5418">
        <w:rPr>
          <w:rFonts w:ascii="Calibri" w:hAnsi="Calibri" w:cs="Calibri"/>
          <w:szCs w:val="20"/>
        </w:rPr>
        <w:t xml:space="preserve">Proposed by Cllr </w:t>
      </w:r>
      <w:r w:rsidR="00E355C2">
        <w:rPr>
          <w:rFonts w:ascii="Calibri" w:hAnsi="Calibri" w:cs="Calibri"/>
          <w:szCs w:val="20"/>
        </w:rPr>
        <w:t>PH</w:t>
      </w:r>
      <w:r w:rsidR="006C5418" w:rsidRPr="006C5418">
        <w:rPr>
          <w:rFonts w:ascii="Calibri" w:hAnsi="Calibri" w:cs="Calibri"/>
          <w:szCs w:val="20"/>
        </w:rPr>
        <w:t xml:space="preserve">, seconded by Cllr </w:t>
      </w:r>
      <w:r w:rsidR="00E355C2">
        <w:rPr>
          <w:rFonts w:ascii="Calibri" w:hAnsi="Calibri" w:cs="Calibri"/>
          <w:szCs w:val="20"/>
        </w:rPr>
        <w:t>GP</w:t>
      </w:r>
      <w:r w:rsidR="006C5418" w:rsidRPr="006C5418">
        <w:rPr>
          <w:rFonts w:ascii="Calibri" w:hAnsi="Calibri" w:cs="Calibri"/>
          <w:szCs w:val="20"/>
        </w:rPr>
        <w:t>.</w:t>
      </w:r>
    </w:p>
    <w:p w14:paraId="79FD38F4" w14:textId="77777777" w:rsidR="00EC0124" w:rsidRPr="00655464" w:rsidRDefault="00EC0124" w:rsidP="00EC0124">
      <w:pPr>
        <w:pStyle w:val="ListParagraph"/>
        <w:rPr>
          <w:rFonts w:ascii="Calibri" w:hAnsi="Calibri" w:cs="Calibri"/>
          <w:szCs w:val="20"/>
        </w:rPr>
      </w:pPr>
    </w:p>
    <w:p w14:paraId="027EE926" w14:textId="6B7DEC9B" w:rsidR="00EC0124" w:rsidRPr="00655464" w:rsidRDefault="00EC0124" w:rsidP="00EC0124">
      <w:pPr>
        <w:pStyle w:val="ListParagraph"/>
        <w:numPr>
          <w:ilvl w:val="0"/>
          <w:numId w:val="4"/>
        </w:numPr>
        <w:rPr>
          <w:rFonts w:ascii="Calibri" w:hAnsi="Calibri" w:cs="Calibri"/>
          <w:szCs w:val="20"/>
        </w:rPr>
      </w:pPr>
      <w:r w:rsidRPr="00655464">
        <w:rPr>
          <w:rFonts w:ascii="Calibri" w:hAnsi="Calibri" w:cs="Calibri"/>
          <w:szCs w:val="20"/>
        </w:rPr>
        <w:t>To review and accept the Q4/</w:t>
      </w:r>
      <w:proofErr w:type="spellStart"/>
      <w:r w:rsidRPr="00655464">
        <w:rPr>
          <w:rFonts w:ascii="Calibri" w:hAnsi="Calibri" w:cs="Calibri"/>
          <w:szCs w:val="20"/>
        </w:rPr>
        <w:t>EoY</w:t>
      </w:r>
      <w:proofErr w:type="spellEnd"/>
      <w:r w:rsidRPr="00655464">
        <w:rPr>
          <w:rFonts w:ascii="Calibri" w:hAnsi="Calibri" w:cs="Calibri"/>
          <w:szCs w:val="20"/>
        </w:rPr>
        <w:t xml:space="preserve"> cashbook 23-24</w:t>
      </w:r>
      <w:r w:rsidR="006C5418">
        <w:rPr>
          <w:rFonts w:ascii="Calibri" w:hAnsi="Calibri" w:cs="Calibri"/>
          <w:szCs w:val="20"/>
        </w:rPr>
        <w:t xml:space="preserve">. </w:t>
      </w:r>
    </w:p>
    <w:p w14:paraId="67AEBFF4" w14:textId="77777777" w:rsidR="00E67214" w:rsidRPr="00655464" w:rsidRDefault="00E67214" w:rsidP="00E67214">
      <w:pPr>
        <w:rPr>
          <w:rFonts w:ascii="Calibri" w:hAnsi="Calibri" w:cs="Calibri"/>
          <w:szCs w:val="20"/>
        </w:rPr>
      </w:pPr>
    </w:p>
    <w:p w14:paraId="025E7E21" w14:textId="02E748BA" w:rsidR="00E67214" w:rsidRPr="00655464" w:rsidRDefault="00E67214" w:rsidP="00E67214">
      <w:pPr>
        <w:rPr>
          <w:rFonts w:ascii="Calibri" w:hAnsi="Calibri" w:cs="Calibri"/>
          <w:szCs w:val="20"/>
        </w:rPr>
      </w:pPr>
      <w:r w:rsidRPr="00655464">
        <w:rPr>
          <w:rFonts w:ascii="Calibri" w:hAnsi="Calibri" w:cs="Calibri"/>
          <w:b/>
          <w:bCs/>
          <w:szCs w:val="20"/>
        </w:rPr>
        <w:t>RESOLVED 190</w:t>
      </w:r>
      <w:r w:rsidRPr="00655464">
        <w:rPr>
          <w:rFonts w:ascii="Calibri" w:hAnsi="Calibri" w:cs="Calibri"/>
          <w:b/>
          <w:bCs/>
          <w:szCs w:val="20"/>
        </w:rPr>
        <w:t>7</w:t>
      </w:r>
      <w:r w:rsidR="00BA053C" w:rsidRPr="00655464">
        <w:rPr>
          <w:rFonts w:ascii="Calibri" w:hAnsi="Calibri" w:cs="Calibri"/>
          <w:b/>
          <w:bCs/>
          <w:szCs w:val="20"/>
        </w:rPr>
        <w:t>2</w:t>
      </w:r>
      <w:r w:rsidR="004F0318" w:rsidRPr="00655464">
        <w:rPr>
          <w:rFonts w:ascii="Calibri" w:hAnsi="Calibri" w:cs="Calibri"/>
          <w:szCs w:val="20"/>
        </w:rPr>
        <w:t xml:space="preserve"> to </w:t>
      </w:r>
      <w:r w:rsidR="004F0318" w:rsidRPr="00655464">
        <w:rPr>
          <w:rFonts w:ascii="Calibri" w:hAnsi="Calibri" w:cs="Calibri"/>
          <w:szCs w:val="20"/>
        </w:rPr>
        <w:t>accept the Q4/</w:t>
      </w:r>
      <w:proofErr w:type="spellStart"/>
      <w:r w:rsidR="004F0318" w:rsidRPr="00655464">
        <w:rPr>
          <w:rFonts w:ascii="Calibri" w:hAnsi="Calibri" w:cs="Calibri"/>
          <w:szCs w:val="20"/>
        </w:rPr>
        <w:t>EoY</w:t>
      </w:r>
      <w:proofErr w:type="spellEnd"/>
      <w:r w:rsidR="004F0318" w:rsidRPr="00655464">
        <w:rPr>
          <w:rFonts w:ascii="Calibri" w:hAnsi="Calibri" w:cs="Calibri"/>
          <w:szCs w:val="20"/>
        </w:rPr>
        <w:t xml:space="preserve"> cashbook 23-24</w:t>
      </w:r>
      <w:r w:rsidR="006C5418">
        <w:rPr>
          <w:rFonts w:ascii="Calibri" w:hAnsi="Calibri" w:cs="Calibri"/>
          <w:szCs w:val="20"/>
        </w:rPr>
        <w:t xml:space="preserve">. </w:t>
      </w:r>
      <w:r w:rsidR="006C5418" w:rsidRPr="006C5418">
        <w:rPr>
          <w:rFonts w:ascii="Calibri" w:hAnsi="Calibri" w:cs="Calibri"/>
          <w:szCs w:val="20"/>
        </w:rPr>
        <w:t xml:space="preserve">Proposed by Cllr </w:t>
      </w:r>
      <w:r w:rsidR="00D860F5">
        <w:rPr>
          <w:rFonts w:ascii="Calibri" w:hAnsi="Calibri" w:cs="Calibri"/>
          <w:szCs w:val="20"/>
        </w:rPr>
        <w:t>JC</w:t>
      </w:r>
      <w:r w:rsidR="006C5418" w:rsidRPr="006C5418">
        <w:rPr>
          <w:rFonts w:ascii="Calibri" w:hAnsi="Calibri" w:cs="Calibri"/>
          <w:szCs w:val="20"/>
        </w:rPr>
        <w:t xml:space="preserve">, seconded by Cllr </w:t>
      </w:r>
      <w:r w:rsidR="00D860F5">
        <w:rPr>
          <w:rFonts w:ascii="Calibri" w:hAnsi="Calibri" w:cs="Calibri"/>
          <w:szCs w:val="20"/>
        </w:rPr>
        <w:t>KN</w:t>
      </w:r>
      <w:r w:rsidR="006C5418" w:rsidRPr="006C5418">
        <w:rPr>
          <w:rFonts w:ascii="Calibri" w:hAnsi="Calibri" w:cs="Calibri"/>
          <w:szCs w:val="20"/>
        </w:rPr>
        <w:t>.</w:t>
      </w:r>
    </w:p>
    <w:p w14:paraId="59C2F7B2" w14:textId="77777777" w:rsidR="00EC0124" w:rsidRPr="00655464" w:rsidRDefault="00EC0124" w:rsidP="00EC0124">
      <w:pPr>
        <w:pStyle w:val="ListParagraph"/>
        <w:rPr>
          <w:rFonts w:ascii="Calibri" w:hAnsi="Calibri" w:cs="Calibri"/>
          <w:szCs w:val="20"/>
        </w:rPr>
      </w:pPr>
    </w:p>
    <w:p w14:paraId="27A55DE8" w14:textId="77777777" w:rsidR="00EC0124" w:rsidRPr="00655464" w:rsidRDefault="00EC0124" w:rsidP="00EC0124">
      <w:pPr>
        <w:pStyle w:val="ListParagraph"/>
        <w:numPr>
          <w:ilvl w:val="0"/>
          <w:numId w:val="4"/>
        </w:numPr>
        <w:rPr>
          <w:rFonts w:ascii="Calibri" w:hAnsi="Calibri" w:cs="Calibri"/>
          <w:szCs w:val="20"/>
        </w:rPr>
      </w:pPr>
      <w:r w:rsidRPr="00655464">
        <w:rPr>
          <w:rFonts w:ascii="Calibri" w:hAnsi="Calibri" w:cs="Calibri"/>
          <w:szCs w:val="20"/>
        </w:rPr>
        <w:t xml:space="preserve">To review the Agar Form3 Section2 for 23-24 before submitting it to the internal auditor. </w:t>
      </w:r>
    </w:p>
    <w:p w14:paraId="6AD91FCB" w14:textId="77777777" w:rsidR="00E67214" w:rsidRPr="00655464" w:rsidRDefault="00E67214" w:rsidP="00E67214">
      <w:pPr>
        <w:rPr>
          <w:rFonts w:ascii="Calibri" w:hAnsi="Calibri" w:cs="Calibri"/>
          <w:szCs w:val="20"/>
        </w:rPr>
      </w:pPr>
    </w:p>
    <w:p w14:paraId="061C2471" w14:textId="1B0973BB" w:rsidR="00E67214" w:rsidRPr="00655464" w:rsidRDefault="00E67214" w:rsidP="00E67214">
      <w:pPr>
        <w:rPr>
          <w:rFonts w:ascii="Calibri" w:hAnsi="Calibri" w:cs="Calibri"/>
          <w:szCs w:val="20"/>
        </w:rPr>
      </w:pPr>
      <w:r w:rsidRPr="00655464">
        <w:rPr>
          <w:rFonts w:ascii="Calibri" w:hAnsi="Calibri" w:cs="Calibri"/>
          <w:b/>
          <w:bCs/>
          <w:szCs w:val="20"/>
        </w:rPr>
        <w:t>RESOLVED 190</w:t>
      </w:r>
      <w:r w:rsidRPr="00655464">
        <w:rPr>
          <w:rFonts w:ascii="Calibri" w:hAnsi="Calibri" w:cs="Calibri"/>
          <w:b/>
          <w:bCs/>
          <w:szCs w:val="20"/>
        </w:rPr>
        <w:t>7</w:t>
      </w:r>
      <w:r w:rsidR="00BA053C" w:rsidRPr="00655464">
        <w:rPr>
          <w:rFonts w:ascii="Calibri" w:hAnsi="Calibri" w:cs="Calibri"/>
          <w:b/>
          <w:bCs/>
          <w:szCs w:val="20"/>
        </w:rPr>
        <w:t>3</w:t>
      </w:r>
      <w:r w:rsidR="004F0318" w:rsidRPr="00655464">
        <w:rPr>
          <w:rFonts w:ascii="Calibri" w:hAnsi="Calibri" w:cs="Calibri"/>
          <w:b/>
          <w:bCs/>
          <w:szCs w:val="20"/>
        </w:rPr>
        <w:t xml:space="preserve"> </w:t>
      </w:r>
      <w:r w:rsidR="004F0318" w:rsidRPr="00655464">
        <w:rPr>
          <w:rFonts w:ascii="Calibri" w:hAnsi="Calibri" w:cs="Calibri"/>
          <w:szCs w:val="20"/>
        </w:rPr>
        <w:t xml:space="preserve">to </w:t>
      </w:r>
      <w:r w:rsidR="00F867E6" w:rsidRPr="00655464">
        <w:rPr>
          <w:rFonts w:ascii="Calibri" w:hAnsi="Calibri" w:cs="Calibri"/>
          <w:szCs w:val="20"/>
        </w:rPr>
        <w:t xml:space="preserve">submit the AGAR form 3 </w:t>
      </w:r>
      <w:r w:rsidR="004318A2" w:rsidRPr="00655464">
        <w:rPr>
          <w:rFonts w:ascii="Calibri" w:hAnsi="Calibri" w:cs="Calibri"/>
          <w:szCs w:val="20"/>
        </w:rPr>
        <w:t xml:space="preserve">figures </w:t>
      </w:r>
      <w:r w:rsidR="00F867E6" w:rsidRPr="00655464">
        <w:rPr>
          <w:rFonts w:ascii="Calibri" w:hAnsi="Calibri" w:cs="Calibri"/>
          <w:szCs w:val="20"/>
        </w:rPr>
        <w:t xml:space="preserve">for 23-24 to the internal auditor. </w:t>
      </w:r>
      <w:r w:rsidR="006C5418" w:rsidRPr="006C5418">
        <w:rPr>
          <w:rFonts w:ascii="Calibri" w:hAnsi="Calibri" w:cs="Calibri"/>
          <w:szCs w:val="20"/>
        </w:rPr>
        <w:t xml:space="preserve">Proposed by Cllr </w:t>
      </w:r>
      <w:r w:rsidR="00D860F5">
        <w:rPr>
          <w:rFonts w:ascii="Calibri" w:hAnsi="Calibri" w:cs="Calibri"/>
          <w:szCs w:val="20"/>
        </w:rPr>
        <w:t>KN</w:t>
      </w:r>
      <w:r w:rsidR="006C5418" w:rsidRPr="006C5418">
        <w:rPr>
          <w:rFonts w:ascii="Calibri" w:hAnsi="Calibri" w:cs="Calibri"/>
          <w:szCs w:val="20"/>
        </w:rPr>
        <w:t xml:space="preserve">, seconded by Cllr </w:t>
      </w:r>
      <w:r w:rsidR="00D860F5">
        <w:rPr>
          <w:rFonts w:ascii="Calibri" w:hAnsi="Calibri" w:cs="Calibri"/>
          <w:szCs w:val="20"/>
        </w:rPr>
        <w:t>GP</w:t>
      </w:r>
      <w:r w:rsidR="006C5418" w:rsidRPr="006C5418">
        <w:rPr>
          <w:rFonts w:ascii="Calibri" w:hAnsi="Calibri" w:cs="Calibri"/>
          <w:szCs w:val="20"/>
        </w:rPr>
        <w:t>.</w:t>
      </w:r>
    </w:p>
    <w:p w14:paraId="0E104987" w14:textId="77777777" w:rsidR="00EC0124" w:rsidRPr="00655464" w:rsidRDefault="00EC0124" w:rsidP="00EC0124">
      <w:pPr>
        <w:ind w:left="0" w:firstLine="0"/>
        <w:rPr>
          <w:rFonts w:ascii="Calibri" w:hAnsi="Calibri" w:cs="Calibri"/>
          <w:szCs w:val="20"/>
        </w:rPr>
      </w:pPr>
    </w:p>
    <w:p w14:paraId="21E17505" w14:textId="77777777" w:rsidR="00EC0124" w:rsidRPr="00655464" w:rsidRDefault="00EC0124" w:rsidP="00EC0124">
      <w:pPr>
        <w:numPr>
          <w:ilvl w:val="0"/>
          <w:numId w:val="4"/>
        </w:numPr>
        <w:rPr>
          <w:rFonts w:ascii="Calibri" w:hAnsi="Calibri" w:cs="Calibri"/>
          <w:szCs w:val="20"/>
        </w:rPr>
      </w:pPr>
      <w:r w:rsidRPr="00655464">
        <w:rPr>
          <w:rFonts w:ascii="Calibri" w:hAnsi="Calibri" w:cs="Calibri"/>
          <w:szCs w:val="20"/>
        </w:rPr>
        <w:t>To discuss progress of CCTV.</w:t>
      </w:r>
    </w:p>
    <w:p w14:paraId="61E69409" w14:textId="77777777" w:rsidR="004318A2" w:rsidRPr="00655464" w:rsidRDefault="004318A2" w:rsidP="004318A2">
      <w:pPr>
        <w:ind w:left="0" w:firstLine="0"/>
        <w:rPr>
          <w:rFonts w:ascii="Calibri" w:hAnsi="Calibri" w:cs="Calibri"/>
          <w:szCs w:val="20"/>
        </w:rPr>
      </w:pPr>
    </w:p>
    <w:p w14:paraId="10B4F7DD" w14:textId="74EBBEDC" w:rsidR="004318A2" w:rsidRPr="00655464" w:rsidRDefault="004318A2" w:rsidP="004318A2">
      <w:pPr>
        <w:ind w:left="0" w:firstLine="0"/>
        <w:rPr>
          <w:rFonts w:ascii="Calibri" w:hAnsi="Calibri" w:cs="Calibri"/>
          <w:szCs w:val="20"/>
        </w:rPr>
      </w:pPr>
      <w:r w:rsidRPr="00655464">
        <w:rPr>
          <w:rFonts w:ascii="Calibri" w:hAnsi="Calibri" w:cs="Calibri"/>
          <w:szCs w:val="20"/>
        </w:rPr>
        <w:t xml:space="preserve">Cllr C Johnson informed council that lead time between the purchase of the CCTV camera and the installation of the camera was 2-3 weeks. </w:t>
      </w:r>
    </w:p>
    <w:p w14:paraId="61530466" w14:textId="77777777" w:rsidR="00EC0124" w:rsidRPr="00655464" w:rsidRDefault="00EC0124" w:rsidP="00EC0124">
      <w:pPr>
        <w:ind w:left="0" w:firstLine="0"/>
        <w:rPr>
          <w:rFonts w:ascii="Calibri" w:hAnsi="Calibri" w:cs="Calibri"/>
          <w:szCs w:val="20"/>
        </w:rPr>
      </w:pPr>
    </w:p>
    <w:p w14:paraId="48DCB71D" w14:textId="77777777" w:rsidR="00EC0124" w:rsidRPr="00655464" w:rsidRDefault="00EC0124" w:rsidP="00EC0124">
      <w:pPr>
        <w:numPr>
          <w:ilvl w:val="0"/>
          <w:numId w:val="4"/>
        </w:numPr>
        <w:rPr>
          <w:rFonts w:ascii="Calibri" w:hAnsi="Calibri" w:cs="Calibri"/>
          <w:szCs w:val="20"/>
        </w:rPr>
      </w:pPr>
      <w:r w:rsidRPr="00655464">
        <w:rPr>
          <w:rFonts w:ascii="Calibri" w:hAnsi="Calibri" w:cs="Calibri"/>
          <w:szCs w:val="20"/>
        </w:rPr>
        <w:t xml:space="preserve">To receive on going report about Rishworth War Memorial and discuss quotations for work. </w:t>
      </w:r>
    </w:p>
    <w:p w14:paraId="2BA051A7" w14:textId="77777777" w:rsidR="001F1B25" w:rsidRPr="00655464" w:rsidRDefault="001F1B25" w:rsidP="001F1B25">
      <w:pPr>
        <w:rPr>
          <w:rFonts w:ascii="Calibri" w:hAnsi="Calibri" w:cs="Calibri"/>
          <w:szCs w:val="20"/>
        </w:rPr>
      </w:pPr>
    </w:p>
    <w:p w14:paraId="22A9E795" w14:textId="2E2F0C5E" w:rsidR="001F1B25" w:rsidRPr="00655464" w:rsidRDefault="001F1B25" w:rsidP="001F1B25">
      <w:pPr>
        <w:rPr>
          <w:rFonts w:ascii="Calibri" w:hAnsi="Calibri" w:cs="Calibri"/>
          <w:szCs w:val="20"/>
        </w:rPr>
      </w:pPr>
      <w:r w:rsidRPr="00655464">
        <w:rPr>
          <w:rFonts w:ascii="Calibri" w:hAnsi="Calibri" w:cs="Calibri"/>
          <w:szCs w:val="20"/>
        </w:rPr>
        <w:t>Cllr A Greenwood and Cllr P Hunt informed council that they had met with</w:t>
      </w:r>
      <w:r w:rsidR="00E94F4D" w:rsidRPr="00655464">
        <w:rPr>
          <w:rFonts w:ascii="Calibri" w:hAnsi="Calibri" w:cs="Calibri"/>
          <w:szCs w:val="20"/>
        </w:rPr>
        <w:t xml:space="preserve"> the second landscaper and are awaiting a requote. </w:t>
      </w:r>
    </w:p>
    <w:p w14:paraId="5669A941" w14:textId="77777777" w:rsidR="00EC0124" w:rsidRPr="00655464" w:rsidRDefault="00EC0124" w:rsidP="00EC0124">
      <w:pPr>
        <w:ind w:left="0" w:firstLine="0"/>
        <w:rPr>
          <w:rFonts w:ascii="Calibri" w:hAnsi="Calibri" w:cs="Calibri"/>
          <w:szCs w:val="20"/>
        </w:rPr>
      </w:pPr>
    </w:p>
    <w:p w14:paraId="2E8EF4A9" w14:textId="77777777" w:rsidR="00EC0124" w:rsidRPr="00655464" w:rsidRDefault="00EC0124" w:rsidP="00EC0124">
      <w:pPr>
        <w:numPr>
          <w:ilvl w:val="0"/>
          <w:numId w:val="4"/>
        </w:numPr>
        <w:rPr>
          <w:rFonts w:ascii="Calibri" w:hAnsi="Calibri" w:cs="Calibri"/>
          <w:szCs w:val="20"/>
        </w:rPr>
      </w:pPr>
      <w:r w:rsidRPr="00655464">
        <w:rPr>
          <w:rFonts w:ascii="Calibri" w:hAnsi="Calibri" w:cs="Calibri"/>
          <w:szCs w:val="20"/>
        </w:rPr>
        <w:t xml:space="preserve">To discuss any updates on CAT of the Ripponden Library. </w:t>
      </w:r>
    </w:p>
    <w:p w14:paraId="667B77FE" w14:textId="77777777" w:rsidR="00E94F4D" w:rsidRPr="00655464" w:rsidRDefault="00E94F4D" w:rsidP="00E94F4D">
      <w:pPr>
        <w:ind w:left="0" w:firstLine="0"/>
        <w:rPr>
          <w:rFonts w:ascii="Calibri" w:hAnsi="Calibri" w:cs="Calibri"/>
          <w:szCs w:val="20"/>
        </w:rPr>
      </w:pPr>
    </w:p>
    <w:p w14:paraId="6726309E" w14:textId="2656EA9E" w:rsidR="00E94F4D" w:rsidRPr="00655464" w:rsidRDefault="00031240" w:rsidP="00E94F4D">
      <w:pPr>
        <w:ind w:left="0" w:firstLine="0"/>
        <w:rPr>
          <w:rFonts w:ascii="Calibri" w:hAnsi="Calibri" w:cs="Calibri"/>
          <w:szCs w:val="20"/>
        </w:rPr>
      </w:pPr>
      <w:r w:rsidRPr="00655464">
        <w:rPr>
          <w:rFonts w:ascii="Calibri" w:hAnsi="Calibri" w:cs="Calibri"/>
          <w:szCs w:val="20"/>
        </w:rPr>
        <w:t xml:space="preserve">Cllr C Johnson informed council that the revised business plan has been submitted to CMBC and they await a response. </w:t>
      </w:r>
    </w:p>
    <w:p w14:paraId="6579C6AB" w14:textId="77777777" w:rsidR="00E94F4D" w:rsidRPr="00655464" w:rsidRDefault="00E94F4D" w:rsidP="00E94F4D">
      <w:pPr>
        <w:ind w:left="0" w:firstLine="0"/>
        <w:rPr>
          <w:rFonts w:ascii="Calibri" w:hAnsi="Calibri" w:cs="Calibri"/>
          <w:szCs w:val="20"/>
        </w:rPr>
      </w:pPr>
    </w:p>
    <w:p w14:paraId="466B6353" w14:textId="77777777" w:rsidR="00EC0124" w:rsidRPr="00655464" w:rsidRDefault="00EC0124" w:rsidP="00EC0124">
      <w:pPr>
        <w:numPr>
          <w:ilvl w:val="0"/>
          <w:numId w:val="4"/>
        </w:numPr>
        <w:rPr>
          <w:rFonts w:ascii="Calibri" w:hAnsi="Calibri" w:cs="Calibri"/>
          <w:szCs w:val="20"/>
        </w:rPr>
      </w:pPr>
      <w:r w:rsidRPr="00655464">
        <w:rPr>
          <w:rFonts w:ascii="Calibri" w:hAnsi="Calibri" w:cs="Calibri"/>
          <w:szCs w:val="20"/>
        </w:rPr>
        <w:t xml:space="preserve">To discuss Christmas lights and the purchase of replacements (Budget of £12000). </w:t>
      </w:r>
    </w:p>
    <w:p w14:paraId="3C31542E" w14:textId="77777777" w:rsidR="00031240" w:rsidRPr="00655464" w:rsidRDefault="00031240" w:rsidP="00031240">
      <w:pPr>
        <w:rPr>
          <w:rFonts w:ascii="Calibri" w:hAnsi="Calibri" w:cs="Calibri"/>
          <w:szCs w:val="20"/>
        </w:rPr>
      </w:pPr>
    </w:p>
    <w:p w14:paraId="3985E9CB" w14:textId="1CA1BEAE" w:rsidR="00031240" w:rsidRPr="00655464" w:rsidRDefault="00031240" w:rsidP="00031240">
      <w:pPr>
        <w:rPr>
          <w:rFonts w:ascii="Calibri" w:hAnsi="Calibri" w:cs="Calibri"/>
          <w:szCs w:val="20"/>
        </w:rPr>
      </w:pPr>
      <w:r w:rsidRPr="00655464">
        <w:rPr>
          <w:rFonts w:ascii="Calibri" w:hAnsi="Calibri" w:cs="Calibri"/>
          <w:szCs w:val="20"/>
        </w:rPr>
        <w:t xml:space="preserve">Cllr J Crossley </w:t>
      </w:r>
      <w:r w:rsidR="00416B4E" w:rsidRPr="00655464">
        <w:rPr>
          <w:rFonts w:ascii="Calibri" w:hAnsi="Calibri" w:cs="Calibri"/>
          <w:szCs w:val="20"/>
        </w:rPr>
        <w:t xml:space="preserve">has sent round examples of </w:t>
      </w:r>
      <w:r w:rsidR="008113BF" w:rsidRPr="00655464">
        <w:rPr>
          <w:rFonts w:ascii="Calibri" w:hAnsi="Calibri" w:cs="Calibri"/>
          <w:szCs w:val="20"/>
        </w:rPr>
        <w:t xml:space="preserve">available </w:t>
      </w:r>
      <w:r w:rsidR="00416B4E" w:rsidRPr="00655464">
        <w:rPr>
          <w:rFonts w:ascii="Calibri" w:hAnsi="Calibri" w:cs="Calibri"/>
          <w:szCs w:val="20"/>
        </w:rPr>
        <w:t>festive lights</w:t>
      </w:r>
      <w:r w:rsidR="008113BF" w:rsidRPr="00655464">
        <w:rPr>
          <w:rFonts w:ascii="Calibri" w:hAnsi="Calibri" w:cs="Calibri"/>
          <w:szCs w:val="20"/>
        </w:rPr>
        <w:t xml:space="preserve">. She will present costings to council.  </w:t>
      </w:r>
    </w:p>
    <w:p w14:paraId="20CE34C8" w14:textId="77777777" w:rsidR="00EC0124" w:rsidRPr="00655464" w:rsidRDefault="00EC0124" w:rsidP="00EC0124">
      <w:pPr>
        <w:pStyle w:val="ListParagraph"/>
        <w:rPr>
          <w:rFonts w:ascii="Calibri" w:hAnsi="Calibri" w:cs="Calibri"/>
          <w:szCs w:val="20"/>
        </w:rPr>
      </w:pPr>
    </w:p>
    <w:p w14:paraId="21CB9707" w14:textId="77777777" w:rsidR="00EC0124" w:rsidRPr="00655464" w:rsidRDefault="00EC0124" w:rsidP="00EC0124">
      <w:pPr>
        <w:numPr>
          <w:ilvl w:val="0"/>
          <w:numId w:val="4"/>
        </w:numPr>
        <w:rPr>
          <w:rFonts w:ascii="Calibri" w:hAnsi="Calibri" w:cs="Calibri"/>
          <w:szCs w:val="20"/>
        </w:rPr>
      </w:pPr>
      <w:r w:rsidRPr="00655464">
        <w:rPr>
          <w:rFonts w:ascii="Calibri" w:hAnsi="Calibri" w:cs="Calibri"/>
          <w:szCs w:val="20"/>
        </w:rPr>
        <w:t xml:space="preserve">To discuss maintenance of milestones – Cllr Hunt to lead. </w:t>
      </w:r>
    </w:p>
    <w:p w14:paraId="1A6DAE21" w14:textId="77777777" w:rsidR="00EC0124" w:rsidRPr="00655464" w:rsidRDefault="00EC0124" w:rsidP="00EC0124">
      <w:pPr>
        <w:spacing w:after="0" w:line="259" w:lineRule="auto"/>
        <w:ind w:left="0" w:firstLine="0"/>
        <w:rPr>
          <w:rFonts w:ascii="Calibri" w:hAnsi="Calibri" w:cs="Calibri"/>
          <w:szCs w:val="20"/>
        </w:rPr>
      </w:pPr>
    </w:p>
    <w:p w14:paraId="17F34070" w14:textId="4259D0C8" w:rsidR="008D6873" w:rsidRPr="00655464" w:rsidRDefault="008D6873" w:rsidP="00EC0124">
      <w:pPr>
        <w:spacing w:after="0" w:line="259" w:lineRule="auto"/>
        <w:ind w:left="0" w:firstLine="0"/>
        <w:rPr>
          <w:rFonts w:ascii="Calibri" w:hAnsi="Calibri" w:cs="Calibri"/>
          <w:szCs w:val="20"/>
        </w:rPr>
      </w:pPr>
      <w:r w:rsidRPr="00655464">
        <w:rPr>
          <w:rFonts w:ascii="Calibri" w:hAnsi="Calibri" w:cs="Calibri"/>
          <w:szCs w:val="20"/>
        </w:rPr>
        <w:t>Cllr P Hunt is awaiting feedback from CMBC.</w:t>
      </w:r>
    </w:p>
    <w:p w14:paraId="7937CB62" w14:textId="77777777" w:rsidR="008D6873" w:rsidRPr="00655464" w:rsidRDefault="008D6873" w:rsidP="00EC0124">
      <w:pPr>
        <w:spacing w:after="0" w:line="259" w:lineRule="auto"/>
        <w:ind w:left="0" w:firstLine="0"/>
        <w:rPr>
          <w:rFonts w:ascii="Calibri" w:hAnsi="Calibri" w:cs="Calibri"/>
          <w:szCs w:val="20"/>
        </w:rPr>
      </w:pPr>
    </w:p>
    <w:p w14:paraId="7CBDDF82" w14:textId="77777777" w:rsidR="00EC0124" w:rsidRPr="00655464" w:rsidRDefault="00EC0124" w:rsidP="00EC0124">
      <w:pPr>
        <w:numPr>
          <w:ilvl w:val="0"/>
          <w:numId w:val="4"/>
        </w:numPr>
        <w:rPr>
          <w:rFonts w:ascii="Calibri" w:hAnsi="Calibri" w:cs="Calibri"/>
          <w:szCs w:val="20"/>
        </w:rPr>
      </w:pPr>
      <w:r w:rsidRPr="00655464">
        <w:rPr>
          <w:rFonts w:ascii="Calibri" w:hAnsi="Calibri" w:cs="Calibri"/>
          <w:szCs w:val="20"/>
        </w:rPr>
        <w:t xml:space="preserve">To receive Correspondence </w:t>
      </w:r>
    </w:p>
    <w:p w14:paraId="1B346EEC" w14:textId="77777777" w:rsidR="00EC0124" w:rsidRPr="00655464" w:rsidRDefault="00EC0124" w:rsidP="00EC0124">
      <w:pPr>
        <w:ind w:left="0" w:firstLine="0"/>
        <w:rPr>
          <w:rFonts w:ascii="Calibri" w:hAnsi="Calibri" w:cs="Calibri"/>
          <w:szCs w:val="20"/>
        </w:rPr>
      </w:pPr>
    </w:p>
    <w:p w14:paraId="45900E67" w14:textId="77777777" w:rsidR="00EC0124" w:rsidRPr="00655464" w:rsidRDefault="00EC0124" w:rsidP="00EC0124">
      <w:pPr>
        <w:pStyle w:val="ListParagraph"/>
        <w:numPr>
          <w:ilvl w:val="1"/>
          <w:numId w:val="4"/>
        </w:numPr>
        <w:rPr>
          <w:rFonts w:ascii="Calibri" w:hAnsi="Calibri" w:cs="Calibri"/>
          <w:szCs w:val="20"/>
        </w:rPr>
      </w:pPr>
      <w:r w:rsidRPr="00655464">
        <w:rPr>
          <w:rFonts w:ascii="Calibri" w:hAnsi="Calibri" w:cs="Calibri"/>
          <w:szCs w:val="20"/>
        </w:rPr>
        <w:t xml:space="preserve">Information only </w:t>
      </w:r>
    </w:p>
    <w:p w14:paraId="428567E0" w14:textId="77777777" w:rsidR="00EC0124" w:rsidRPr="00655464" w:rsidRDefault="00EC0124" w:rsidP="00EC0124">
      <w:pPr>
        <w:pStyle w:val="ListParagraph"/>
        <w:numPr>
          <w:ilvl w:val="1"/>
          <w:numId w:val="4"/>
        </w:numPr>
        <w:rPr>
          <w:rFonts w:ascii="Calibri" w:hAnsi="Calibri" w:cs="Calibri"/>
          <w:szCs w:val="20"/>
        </w:rPr>
      </w:pPr>
      <w:r w:rsidRPr="00655464">
        <w:rPr>
          <w:rFonts w:ascii="Calibri" w:hAnsi="Calibri" w:cs="Calibri"/>
          <w:szCs w:val="20"/>
        </w:rPr>
        <w:t>Invitations</w:t>
      </w:r>
    </w:p>
    <w:p w14:paraId="12EEC9C7" w14:textId="77777777" w:rsidR="00EC0124" w:rsidRPr="00655464" w:rsidRDefault="00EC0124" w:rsidP="00EC0124">
      <w:pPr>
        <w:pStyle w:val="ListParagraph"/>
        <w:numPr>
          <w:ilvl w:val="1"/>
          <w:numId w:val="4"/>
        </w:numPr>
        <w:rPr>
          <w:rFonts w:ascii="Calibri" w:hAnsi="Calibri" w:cs="Calibri"/>
          <w:szCs w:val="20"/>
        </w:rPr>
      </w:pPr>
      <w:r w:rsidRPr="00655464">
        <w:rPr>
          <w:rFonts w:ascii="Calibri" w:hAnsi="Calibri" w:cs="Calibri"/>
          <w:szCs w:val="20"/>
        </w:rPr>
        <w:t>Correspondence received after the agenda went out</w:t>
      </w:r>
    </w:p>
    <w:p w14:paraId="6DBFA31E" w14:textId="77777777" w:rsidR="00EC0124" w:rsidRPr="00655464" w:rsidRDefault="00EC0124" w:rsidP="00EC0124">
      <w:pPr>
        <w:ind w:left="0" w:firstLine="0"/>
        <w:rPr>
          <w:rFonts w:ascii="Calibri" w:hAnsi="Calibri" w:cs="Calibri"/>
          <w:szCs w:val="20"/>
        </w:rPr>
      </w:pPr>
    </w:p>
    <w:p w14:paraId="6BE1AF34" w14:textId="60623905" w:rsidR="00EC0124" w:rsidRPr="00655464" w:rsidRDefault="008D6873" w:rsidP="00EC0124">
      <w:pPr>
        <w:ind w:left="0" w:firstLine="0"/>
        <w:rPr>
          <w:rFonts w:ascii="Calibri" w:hAnsi="Calibri" w:cs="Calibri"/>
          <w:szCs w:val="20"/>
        </w:rPr>
      </w:pPr>
      <w:r w:rsidRPr="00655464">
        <w:rPr>
          <w:rFonts w:ascii="Calibri" w:hAnsi="Calibri" w:cs="Calibri"/>
          <w:szCs w:val="20"/>
        </w:rPr>
        <w:t xml:space="preserve">Cllr A Greenwood forwarded on the correspondence from Landscapes4Water. </w:t>
      </w:r>
    </w:p>
    <w:p w14:paraId="6C6CEE1E" w14:textId="77777777" w:rsidR="008D6873" w:rsidRPr="00655464" w:rsidRDefault="008D6873" w:rsidP="00EC0124">
      <w:pPr>
        <w:ind w:left="0" w:firstLine="0"/>
        <w:rPr>
          <w:rFonts w:ascii="Calibri" w:hAnsi="Calibri" w:cs="Calibri"/>
          <w:szCs w:val="20"/>
        </w:rPr>
      </w:pPr>
    </w:p>
    <w:p w14:paraId="4C0B6117" w14:textId="77777777" w:rsidR="00EC0124" w:rsidRPr="00655464" w:rsidRDefault="00EC0124" w:rsidP="00EC0124">
      <w:pPr>
        <w:pStyle w:val="ListParagraph"/>
        <w:numPr>
          <w:ilvl w:val="0"/>
          <w:numId w:val="4"/>
        </w:numPr>
        <w:rPr>
          <w:rFonts w:ascii="Calibri" w:hAnsi="Calibri" w:cs="Calibri"/>
          <w:szCs w:val="20"/>
        </w:rPr>
      </w:pPr>
      <w:r w:rsidRPr="00655464">
        <w:rPr>
          <w:rFonts w:ascii="Calibri" w:hAnsi="Calibri" w:cs="Calibri"/>
          <w:szCs w:val="20"/>
        </w:rPr>
        <w:t xml:space="preserve">To consider any updates regarding premises for use as a storage facility and office for the Parish Council including any update on the current storage facility. </w:t>
      </w:r>
    </w:p>
    <w:p w14:paraId="2BDAF663" w14:textId="77777777" w:rsidR="008D6873" w:rsidRPr="00655464" w:rsidRDefault="008D6873" w:rsidP="008D6873">
      <w:pPr>
        <w:rPr>
          <w:rFonts w:ascii="Calibri" w:hAnsi="Calibri" w:cs="Calibri"/>
          <w:szCs w:val="20"/>
        </w:rPr>
      </w:pPr>
    </w:p>
    <w:p w14:paraId="01711AAE" w14:textId="08220DC0" w:rsidR="008D6873" w:rsidRPr="00655464" w:rsidRDefault="009E06E9" w:rsidP="008D6873">
      <w:pPr>
        <w:rPr>
          <w:rFonts w:ascii="Calibri" w:hAnsi="Calibri" w:cs="Calibri"/>
          <w:szCs w:val="20"/>
        </w:rPr>
      </w:pPr>
      <w:r w:rsidRPr="00655464">
        <w:rPr>
          <w:rFonts w:ascii="Calibri" w:hAnsi="Calibri" w:cs="Calibri"/>
          <w:szCs w:val="20"/>
        </w:rPr>
        <w:t>Cllr P Hunt gave update</w:t>
      </w:r>
      <w:r w:rsidR="00996C45" w:rsidRPr="00655464">
        <w:rPr>
          <w:rFonts w:ascii="Calibri" w:hAnsi="Calibri" w:cs="Calibri"/>
          <w:szCs w:val="20"/>
        </w:rPr>
        <w:t xml:space="preserve">. </w:t>
      </w:r>
      <w:r w:rsidRPr="00655464">
        <w:rPr>
          <w:rFonts w:ascii="Calibri" w:hAnsi="Calibri" w:cs="Calibri"/>
          <w:szCs w:val="20"/>
        </w:rPr>
        <w:t>Cllr G Whitworth</w:t>
      </w:r>
      <w:r w:rsidR="00996C45" w:rsidRPr="00655464">
        <w:rPr>
          <w:rFonts w:ascii="Calibri" w:hAnsi="Calibri" w:cs="Calibri"/>
          <w:szCs w:val="20"/>
        </w:rPr>
        <w:t xml:space="preserve"> is still waiting to hear about the office space in the village. </w:t>
      </w:r>
    </w:p>
    <w:p w14:paraId="6B988B4A" w14:textId="77777777" w:rsidR="00EC0124" w:rsidRPr="00655464" w:rsidRDefault="00EC0124" w:rsidP="00EC0124">
      <w:pPr>
        <w:pStyle w:val="ListParagraph"/>
        <w:ind w:left="0" w:firstLine="0"/>
        <w:rPr>
          <w:rFonts w:ascii="Calibri" w:hAnsi="Calibri" w:cs="Calibri"/>
          <w:szCs w:val="20"/>
        </w:rPr>
      </w:pPr>
    </w:p>
    <w:p w14:paraId="56249137" w14:textId="77777777" w:rsidR="00EC0124" w:rsidRPr="00655464" w:rsidRDefault="00EC0124" w:rsidP="00EC0124">
      <w:pPr>
        <w:pStyle w:val="ListParagraph"/>
        <w:numPr>
          <w:ilvl w:val="0"/>
          <w:numId w:val="4"/>
        </w:numPr>
        <w:rPr>
          <w:rFonts w:ascii="Calibri" w:hAnsi="Calibri" w:cs="Calibri"/>
          <w:szCs w:val="20"/>
        </w:rPr>
      </w:pPr>
      <w:r w:rsidRPr="00655464">
        <w:rPr>
          <w:rFonts w:ascii="Calibri" w:hAnsi="Calibri" w:cs="Calibri"/>
          <w:szCs w:val="20"/>
        </w:rPr>
        <w:t>To discuss Planning Applications.</w:t>
      </w:r>
    </w:p>
    <w:p w14:paraId="5C1E7AFA" w14:textId="77777777" w:rsidR="00770CCD" w:rsidRPr="00655464" w:rsidRDefault="00770CCD" w:rsidP="00770CCD">
      <w:pPr>
        <w:rPr>
          <w:rFonts w:ascii="Calibri" w:hAnsi="Calibri" w:cs="Calibri"/>
          <w:szCs w:val="20"/>
        </w:rPr>
      </w:pPr>
    </w:p>
    <w:p w14:paraId="1541F1CF" w14:textId="77777777" w:rsidR="00770CCD" w:rsidRPr="00655464" w:rsidRDefault="00770CCD" w:rsidP="00770CCD">
      <w:pPr>
        <w:shd w:val="clear" w:color="auto" w:fill="FFFFFF"/>
        <w:rPr>
          <w:rFonts w:ascii="Calibri" w:hAnsi="Calibri" w:cs="Calibri"/>
          <w:sz w:val="16"/>
          <w:szCs w:val="16"/>
        </w:rPr>
      </w:pPr>
      <w:hyperlink r:id="rId6" w:history="1">
        <w:r w:rsidRPr="00655464">
          <w:rPr>
            <w:rStyle w:val="Hyperlink"/>
            <w:rFonts w:ascii="Calibri" w:hAnsi="Calibri" w:cs="Calibri"/>
            <w:b/>
            <w:bCs/>
            <w:color w:val="2B66C5"/>
            <w:sz w:val="16"/>
            <w:szCs w:val="16"/>
          </w:rPr>
          <w:t>Proposed extension and internal alterations</w:t>
        </w:r>
      </w:hyperlink>
    </w:p>
    <w:p w14:paraId="1DE658A2" w14:textId="77777777" w:rsidR="00770CCD" w:rsidRPr="00655464" w:rsidRDefault="00770CCD" w:rsidP="00770CCD">
      <w:pPr>
        <w:pStyle w:val="casetype"/>
        <w:shd w:val="clear" w:color="auto" w:fill="FFFFFF"/>
        <w:spacing w:before="0" w:beforeAutospacing="0" w:after="0" w:afterAutospacing="0"/>
        <w:rPr>
          <w:rFonts w:ascii="Calibri" w:hAnsi="Calibri" w:cs="Calibri"/>
          <w:color w:val="000000"/>
          <w:sz w:val="16"/>
          <w:szCs w:val="16"/>
        </w:rPr>
      </w:pPr>
      <w:r w:rsidRPr="00655464">
        <w:rPr>
          <w:rFonts w:ascii="Calibri" w:hAnsi="Calibri" w:cs="Calibri"/>
          <w:color w:val="000000"/>
          <w:sz w:val="16"/>
          <w:szCs w:val="16"/>
        </w:rPr>
        <w:t>Planning Application</w:t>
      </w:r>
    </w:p>
    <w:p w14:paraId="28E30ECD" w14:textId="77777777" w:rsidR="00770CCD" w:rsidRPr="00655464" w:rsidRDefault="00770CCD" w:rsidP="00770CCD">
      <w:pPr>
        <w:pStyle w:val="address"/>
        <w:shd w:val="clear" w:color="auto" w:fill="FFFFFF"/>
        <w:spacing w:before="0" w:beforeAutospacing="0" w:after="0" w:afterAutospacing="0"/>
        <w:rPr>
          <w:rFonts w:ascii="Calibri" w:hAnsi="Calibri" w:cs="Calibri"/>
          <w:color w:val="000000"/>
          <w:sz w:val="16"/>
          <w:szCs w:val="16"/>
        </w:rPr>
      </w:pPr>
      <w:r w:rsidRPr="00655464">
        <w:rPr>
          <w:rFonts w:ascii="Calibri" w:hAnsi="Calibri" w:cs="Calibri"/>
          <w:color w:val="000000"/>
          <w:sz w:val="16"/>
          <w:szCs w:val="16"/>
        </w:rPr>
        <w:t>Rose Cottage Ryburn Lane Ripponden Sowerby Bridge Calderdale HX6 4AQ</w:t>
      </w:r>
    </w:p>
    <w:p w14:paraId="29BBA10C" w14:textId="77777777" w:rsidR="00770CCD" w:rsidRPr="00655464" w:rsidRDefault="00770CCD" w:rsidP="00770CCD">
      <w:pPr>
        <w:pStyle w:val="metainfo"/>
        <w:shd w:val="clear" w:color="auto" w:fill="FFFFFF"/>
        <w:spacing w:before="0" w:beforeAutospacing="0" w:after="0" w:afterAutospacing="0"/>
        <w:rPr>
          <w:rFonts w:ascii="Calibri" w:hAnsi="Calibri" w:cs="Calibri"/>
          <w:color w:val="666666"/>
          <w:sz w:val="16"/>
          <w:szCs w:val="16"/>
        </w:rPr>
      </w:pPr>
      <w:r w:rsidRPr="00655464">
        <w:rPr>
          <w:rFonts w:ascii="Calibri" w:hAnsi="Calibri" w:cs="Calibri"/>
          <w:color w:val="666666"/>
          <w:sz w:val="16"/>
          <w:szCs w:val="16"/>
        </w:rPr>
        <w:t>Ref. No: 24/00218/HSE </w:t>
      </w:r>
      <w:r w:rsidRPr="00655464">
        <w:rPr>
          <w:rStyle w:val="divider"/>
          <w:rFonts w:ascii="Calibri" w:hAnsi="Calibri" w:cs="Calibri"/>
          <w:color w:val="666666"/>
          <w:sz w:val="16"/>
          <w:szCs w:val="16"/>
        </w:rPr>
        <w:t>|</w:t>
      </w:r>
      <w:r w:rsidRPr="00655464">
        <w:rPr>
          <w:rFonts w:ascii="Calibri" w:hAnsi="Calibri" w:cs="Calibri"/>
          <w:color w:val="666666"/>
          <w:sz w:val="16"/>
          <w:szCs w:val="16"/>
        </w:rPr>
        <w:t> Received: Fri 08 Mar 2024 </w:t>
      </w:r>
      <w:r w:rsidRPr="00655464">
        <w:rPr>
          <w:rStyle w:val="divider"/>
          <w:rFonts w:ascii="Calibri" w:hAnsi="Calibri" w:cs="Calibri"/>
          <w:color w:val="666666"/>
          <w:sz w:val="16"/>
          <w:szCs w:val="16"/>
        </w:rPr>
        <w:t>|</w:t>
      </w:r>
      <w:r w:rsidRPr="00655464">
        <w:rPr>
          <w:rFonts w:ascii="Calibri" w:hAnsi="Calibri" w:cs="Calibri"/>
          <w:color w:val="666666"/>
          <w:sz w:val="16"/>
          <w:szCs w:val="16"/>
        </w:rPr>
        <w:t> Validated: Mon 18 Mar 2024 </w:t>
      </w:r>
      <w:r w:rsidRPr="00655464">
        <w:rPr>
          <w:rStyle w:val="divider"/>
          <w:rFonts w:ascii="Calibri" w:hAnsi="Calibri" w:cs="Calibri"/>
          <w:color w:val="666666"/>
          <w:sz w:val="16"/>
          <w:szCs w:val="16"/>
        </w:rPr>
        <w:t>|</w:t>
      </w:r>
      <w:r w:rsidRPr="00655464">
        <w:rPr>
          <w:rFonts w:ascii="Calibri" w:hAnsi="Calibri" w:cs="Calibri"/>
          <w:color w:val="666666"/>
          <w:sz w:val="16"/>
          <w:szCs w:val="16"/>
        </w:rPr>
        <w:t> Status: Pending Consideration</w:t>
      </w:r>
    </w:p>
    <w:p w14:paraId="6B71D1DC" w14:textId="77777777" w:rsidR="00770CCD" w:rsidRPr="00655464" w:rsidRDefault="00770CCD" w:rsidP="00770CCD">
      <w:pPr>
        <w:pStyle w:val="metainfo"/>
        <w:shd w:val="clear" w:color="auto" w:fill="FFFFFF"/>
        <w:spacing w:before="0" w:beforeAutospacing="0" w:after="0" w:afterAutospacing="0"/>
        <w:rPr>
          <w:rFonts w:ascii="Calibri" w:hAnsi="Calibri" w:cs="Calibri"/>
          <w:color w:val="666666"/>
          <w:sz w:val="16"/>
          <w:szCs w:val="16"/>
        </w:rPr>
      </w:pPr>
    </w:p>
    <w:p w14:paraId="24A1EFD9" w14:textId="49302ECC" w:rsidR="00770CCD" w:rsidRPr="00655464" w:rsidRDefault="00770CCD" w:rsidP="00770CCD">
      <w:pPr>
        <w:rPr>
          <w:rFonts w:ascii="Calibri" w:hAnsi="Calibri" w:cs="Calibri"/>
          <w:szCs w:val="20"/>
        </w:rPr>
      </w:pPr>
      <w:r w:rsidRPr="00655464">
        <w:rPr>
          <w:rFonts w:ascii="Calibri" w:hAnsi="Calibri" w:cs="Calibri"/>
          <w:b/>
          <w:bCs/>
          <w:szCs w:val="20"/>
        </w:rPr>
        <w:t xml:space="preserve">RESOLVED 19074: </w:t>
      </w:r>
      <w:r w:rsidRPr="00655464">
        <w:rPr>
          <w:rFonts w:ascii="Calibri" w:hAnsi="Calibri" w:cs="Calibri"/>
          <w:szCs w:val="20"/>
        </w:rPr>
        <w:t>Ripponden Parish Council leaves this matter to the planning officer’s recommendation.</w:t>
      </w:r>
      <w:r w:rsidR="00917046">
        <w:rPr>
          <w:rFonts w:ascii="Calibri" w:hAnsi="Calibri" w:cs="Calibri"/>
          <w:szCs w:val="20"/>
        </w:rPr>
        <w:t xml:space="preserve"> </w:t>
      </w:r>
      <w:r w:rsidR="00917046" w:rsidRPr="006C5418">
        <w:rPr>
          <w:rFonts w:ascii="Calibri" w:hAnsi="Calibri" w:cs="Calibri"/>
          <w:szCs w:val="20"/>
        </w:rPr>
        <w:t xml:space="preserve">Proposed by Cllr </w:t>
      </w:r>
      <w:r w:rsidR="001C5C2F">
        <w:rPr>
          <w:rFonts w:ascii="Calibri" w:hAnsi="Calibri" w:cs="Calibri"/>
          <w:szCs w:val="20"/>
        </w:rPr>
        <w:t>GC</w:t>
      </w:r>
      <w:r w:rsidR="00917046" w:rsidRPr="006C5418">
        <w:rPr>
          <w:rFonts w:ascii="Calibri" w:hAnsi="Calibri" w:cs="Calibri"/>
          <w:szCs w:val="20"/>
        </w:rPr>
        <w:t xml:space="preserve">, seconded by Cllr </w:t>
      </w:r>
      <w:r w:rsidR="001C5C2F">
        <w:rPr>
          <w:rFonts w:ascii="Calibri" w:hAnsi="Calibri" w:cs="Calibri"/>
          <w:szCs w:val="20"/>
        </w:rPr>
        <w:t>AG.</w:t>
      </w:r>
    </w:p>
    <w:p w14:paraId="1E1E0348" w14:textId="77777777" w:rsidR="00770CCD" w:rsidRPr="00655464" w:rsidRDefault="00770CCD" w:rsidP="00770CCD">
      <w:pPr>
        <w:pStyle w:val="metainfo"/>
        <w:shd w:val="clear" w:color="auto" w:fill="FFFFFF"/>
        <w:spacing w:before="0" w:beforeAutospacing="0" w:after="0" w:afterAutospacing="0"/>
        <w:rPr>
          <w:rFonts w:ascii="Calibri" w:hAnsi="Calibri" w:cs="Calibri"/>
          <w:color w:val="666666"/>
          <w:sz w:val="16"/>
          <w:szCs w:val="16"/>
        </w:rPr>
      </w:pPr>
    </w:p>
    <w:p w14:paraId="0070A44C" w14:textId="77777777" w:rsidR="00770CCD" w:rsidRPr="00655464" w:rsidRDefault="00770CCD" w:rsidP="00770CCD">
      <w:pPr>
        <w:shd w:val="clear" w:color="auto" w:fill="FFFFFF"/>
        <w:spacing w:after="0"/>
        <w:rPr>
          <w:rFonts w:ascii="Calibri" w:hAnsi="Calibri" w:cs="Calibri"/>
          <w:sz w:val="16"/>
          <w:szCs w:val="16"/>
        </w:rPr>
      </w:pPr>
      <w:hyperlink r:id="rId7" w:history="1">
        <w:r w:rsidRPr="00655464">
          <w:rPr>
            <w:rStyle w:val="Hyperlink"/>
            <w:rFonts w:ascii="Calibri" w:hAnsi="Calibri" w:cs="Calibri"/>
            <w:b/>
            <w:bCs/>
            <w:color w:val="2B66C5"/>
            <w:sz w:val="16"/>
            <w:szCs w:val="16"/>
          </w:rPr>
          <w:t>Hardstanding parking area to the rear of an existing dwelling</w:t>
        </w:r>
      </w:hyperlink>
    </w:p>
    <w:p w14:paraId="7C5BA17E" w14:textId="77777777" w:rsidR="00770CCD" w:rsidRPr="00655464" w:rsidRDefault="00770CCD" w:rsidP="00770CCD">
      <w:pPr>
        <w:pStyle w:val="casetype"/>
        <w:shd w:val="clear" w:color="auto" w:fill="FFFFFF"/>
        <w:spacing w:before="0" w:beforeAutospacing="0" w:after="0" w:afterAutospacing="0"/>
        <w:rPr>
          <w:rFonts w:ascii="Calibri" w:hAnsi="Calibri" w:cs="Calibri"/>
          <w:color w:val="000000"/>
          <w:sz w:val="16"/>
          <w:szCs w:val="16"/>
        </w:rPr>
      </w:pPr>
    </w:p>
    <w:p w14:paraId="624F4D38" w14:textId="77777777" w:rsidR="00770CCD" w:rsidRPr="00655464" w:rsidRDefault="00770CCD" w:rsidP="00770CCD">
      <w:pPr>
        <w:pStyle w:val="casetype"/>
        <w:shd w:val="clear" w:color="auto" w:fill="FFFFFF"/>
        <w:spacing w:before="0" w:beforeAutospacing="0" w:after="0" w:afterAutospacing="0"/>
        <w:rPr>
          <w:rFonts w:ascii="Calibri" w:hAnsi="Calibri" w:cs="Calibri"/>
          <w:color w:val="000000"/>
          <w:sz w:val="16"/>
          <w:szCs w:val="16"/>
        </w:rPr>
      </w:pPr>
      <w:r w:rsidRPr="00655464">
        <w:rPr>
          <w:rFonts w:ascii="Calibri" w:hAnsi="Calibri" w:cs="Calibri"/>
          <w:color w:val="000000"/>
          <w:sz w:val="16"/>
          <w:szCs w:val="16"/>
        </w:rPr>
        <w:t>Planning Application</w:t>
      </w:r>
    </w:p>
    <w:p w14:paraId="175238AF" w14:textId="77777777" w:rsidR="00770CCD" w:rsidRPr="00655464" w:rsidRDefault="00770CCD" w:rsidP="00770CCD">
      <w:pPr>
        <w:pStyle w:val="address"/>
        <w:shd w:val="clear" w:color="auto" w:fill="FFFFFF"/>
        <w:spacing w:before="0" w:beforeAutospacing="0" w:after="0" w:afterAutospacing="0"/>
        <w:rPr>
          <w:rFonts w:ascii="Calibri" w:hAnsi="Calibri" w:cs="Calibri"/>
          <w:color w:val="000000"/>
          <w:sz w:val="16"/>
          <w:szCs w:val="16"/>
        </w:rPr>
      </w:pPr>
      <w:r w:rsidRPr="00655464">
        <w:rPr>
          <w:rFonts w:ascii="Calibri" w:hAnsi="Calibri" w:cs="Calibri"/>
          <w:color w:val="000000"/>
          <w:sz w:val="16"/>
          <w:szCs w:val="16"/>
        </w:rPr>
        <w:t xml:space="preserve">30 </w:t>
      </w:r>
      <w:proofErr w:type="spellStart"/>
      <w:r w:rsidRPr="00655464">
        <w:rPr>
          <w:rFonts w:ascii="Calibri" w:hAnsi="Calibri" w:cs="Calibri"/>
          <w:color w:val="000000"/>
          <w:sz w:val="16"/>
          <w:szCs w:val="16"/>
        </w:rPr>
        <w:t>Kebroyd</w:t>
      </w:r>
      <w:proofErr w:type="spellEnd"/>
      <w:r w:rsidRPr="00655464">
        <w:rPr>
          <w:rFonts w:ascii="Calibri" w:hAnsi="Calibri" w:cs="Calibri"/>
          <w:color w:val="000000"/>
          <w:sz w:val="16"/>
          <w:szCs w:val="16"/>
        </w:rPr>
        <w:t xml:space="preserve"> Avenue Triangle Sowerby Bridge Calderdale HX6 3HN</w:t>
      </w:r>
    </w:p>
    <w:p w14:paraId="48555529" w14:textId="77777777" w:rsidR="00770CCD" w:rsidRPr="00655464" w:rsidRDefault="00770CCD" w:rsidP="00770CCD">
      <w:pPr>
        <w:pStyle w:val="metainfo"/>
        <w:shd w:val="clear" w:color="auto" w:fill="FFFFFF"/>
        <w:spacing w:before="0" w:beforeAutospacing="0" w:after="0" w:afterAutospacing="0"/>
        <w:rPr>
          <w:rFonts w:ascii="Calibri" w:hAnsi="Calibri" w:cs="Calibri"/>
          <w:color w:val="666666"/>
          <w:sz w:val="16"/>
          <w:szCs w:val="16"/>
        </w:rPr>
      </w:pPr>
      <w:r w:rsidRPr="00655464">
        <w:rPr>
          <w:rFonts w:ascii="Calibri" w:hAnsi="Calibri" w:cs="Calibri"/>
          <w:color w:val="666666"/>
          <w:sz w:val="16"/>
          <w:szCs w:val="16"/>
        </w:rPr>
        <w:t>Ref. No: 24/00243/HSE </w:t>
      </w:r>
      <w:r w:rsidRPr="00655464">
        <w:rPr>
          <w:rStyle w:val="divider"/>
          <w:rFonts w:ascii="Calibri" w:hAnsi="Calibri" w:cs="Calibri"/>
          <w:color w:val="666666"/>
          <w:sz w:val="16"/>
          <w:szCs w:val="16"/>
        </w:rPr>
        <w:t>|</w:t>
      </w:r>
      <w:r w:rsidRPr="00655464">
        <w:rPr>
          <w:rFonts w:ascii="Calibri" w:hAnsi="Calibri" w:cs="Calibri"/>
          <w:color w:val="666666"/>
          <w:sz w:val="16"/>
          <w:szCs w:val="16"/>
        </w:rPr>
        <w:t> Received: Mon 18 Mar 2024 </w:t>
      </w:r>
      <w:r w:rsidRPr="00655464">
        <w:rPr>
          <w:rStyle w:val="divider"/>
          <w:rFonts w:ascii="Calibri" w:hAnsi="Calibri" w:cs="Calibri"/>
          <w:color w:val="666666"/>
          <w:sz w:val="16"/>
          <w:szCs w:val="16"/>
        </w:rPr>
        <w:t>|</w:t>
      </w:r>
      <w:r w:rsidRPr="00655464">
        <w:rPr>
          <w:rFonts w:ascii="Calibri" w:hAnsi="Calibri" w:cs="Calibri"/>
          <w:color w:val="666666"/>
          <w:sz w:val="16"/>
          <w:szCs w:val="16"/>
        </w:rPr>
        <w:t> Validated: Mon 18 Mar 2024 </w:t>
      </w:r>
      <w:r w:rsidRPr="00655464">
        <w:rPr>
          <w:rStyle w:val="divider"/>
          <w:rFonts w:ascii="Calibri" w:hAnsi="Calibri" w:cs="Calibri"/>
          <w:color w:val="666666"/>
          <w:sz w:val="16"/>
          <w:szCs w:val="16"/>
        </w:rPr>
        <w:t>|</w:t>
      </w:r>
      <w:r w:rsidRPr="00655464">
        <w:rPr>
          <w:rFonts w:ascii="Calibri" w:hAnsi="Calibri" w:cs="Calibri"/>
          <w:color w:val="666666"/>
          <w:sz w:val="16"/>
          <w:szCs w:val="16"/>
        </w:rPr>
        <w:t> Status: Pending Consideration</w:t>
      </w:r>
    </w:p>
    <w:p w14:paraId="694015FE" w14:textId="77777777" w:rsidR="00770CCD" w:rsidRPr="00655464" w:rsidRDefault="00770CCD" w:rsidP="00770CCD">
      <w:pPr>
        <w:pStyle w:val="metainfo"/>
        <w:shd w:val="clear" w:color="auto" w:fill="FFFFFF"/>
        <w:spacing w:before="0" w:beforeAutospacing="0" w:after="0" w:afterAutospacing="0"/>
        <w:rPr>
          <w:rFonts w:ascii="Calibri" w:hAnsi="Calibri" w:cs="Calibri"/>
          <w:color w:val="666666"/>
          <w:sz w:val="16"/>
          <w:szCs w:val="16"/>
        </w:rPr>
      </w:pPr>
    </w:p>
    <w:p w14:paraId="2CEC1D5E" w14:textId="271D0ED3" w:rsidR="00770CCD" w:rsidRPr="00DF5760" w:rsidRDefault="00770CCD" w:rsidP="00770CCD">
      <w:pPr>
        <w:pStyle w:val="metainfo"/>
        <w:shd w:val="clear" w:color="auto" w:fill="FFFFFF"/>
        <w:spacing w:before="0" w:beforeAutospacing="0" w:after="0" w:afterAutospacing="0"/>
        <w:rPr>
          <w:rFonts w:ascii="Calibri" w:hAnsi="Calibri" w:cs="Calibri"/>
          <w:color w:val="000000"/>
          <w:sz w:val="20"/>
          <w:szCs w:val="20"/>
        </w:rPr>
      </w:pPr>
      <w:r w:rsidRPr="00655464">
        <w:rPr>
          <w:rFonts w:ascii="Calibri" w:hAnsi="Calibri" w:cs="Calibri"/>
          <w:b/>
          <w:bCs/>
          <w:sz w:val="20"/>
          <w:szCs w:val="20"/>
        </w:rPr>
        <w:t xml:space="preserve">RESOLVED 19075: </w:t>
      </w:r>
      <w:r w:rsidRPr="00655464">
        <w:rPr>
          <w:rFonts w:ascii="Calibri" w:hAnsi="Calibri" w:cs="Calibri"/>
          <w:sz w:val="20"/>
          <w:szCs w:val="20"/>
        </w:rPr>
        <w:t>Ripponden Parish Council leaves this matter to the planning officer’s recommendation.</w:t>
      </w:r>
      <w:r w:rsidR="00917046">
        <w:rPr>
          <w:rFonts w:ascii="Calibri" w:hAnsi="Calibri" w:cs="Calibri"/>
          <w:sz w:val="20"/>
          <w:szCs w:val="20"/>
        </w:rPr>
        <w:t xml:space="preserve"> </w:t>
      </w:r>
      <w:r w:rsidR="00917046" w:rsidRPr="00DF5760">
        <w:rPr>
          <w:rFonts w:ascii="Calibri" w:hAnsi="Calibri" w:cs="Calibri"/>
          <w:sz w:val="20"/>
          <w:szCs w:val="20"/>
        </w:rPr>
        <w:t xml:space="preserve">Proposed by Cllr </w:t>
      </w:r>
      <w:r w:rsidR="001C5C2F" w:rsidRPr="00DF5760">
        <w:rPr>
          <w:rFonts w:ascii="Calibri" w:hAnsi="Calibri" w:cs="Calibri"/>
          <w:sz w:val="20"/>
          <w:szCs w:val="20"/>
        </w:rPr>
        <w:t>GC</w:t>
      </w:r>
      <w:r w:rsidR="00917046" w:rsidRPr="00DF5760">
        <w:rPr>
          <w:rFonts w:ascii="Calibri" w:hAnsi="Calibri" w:cs="Calibri"/>
          <w:sz w:val="20"/>
          <w:szCs w:val="20"/>
        </w:rPr>
        <w:t xml:space="preserve">, seconded by Cllr </w:t>
      </w:r>
      <w:r w:rsidR="001C5C2F" w:rsidRPr="00DF5760">
        <w:rPr>
          <w:rFonts w:ascii="Calibri" w:hAnsi="Calibri" w:cs="Calibri"/>
          <w:sz w:val="20"/>
          <w:szCs w:val="20"/>
        </w:rPr>
        <w:t>JC</w:t>
      </w:r>
      <w:r w:rsidR="00917046" w:rsidRPr="00DF5760">
        <w:rPr>
          <w:rFonts w:ascii="Calibri" w:hAnsi="Calibri" w:cs="Calibri"/>
          <w:sz w:val="20"/>
          <w:szCs w:val="20"/>
        </w:rPr>
        <w:t>.</w:t>
      </w:r>
    </w:p>
    <w:p w14:paraId="0CB0D998" w14:textId="77777777" w:rsidR="00770CCD" w:rsidRPr="00655464" w:rsidRDefault="00770CCD" w:rsidP="00770CCD">
      <w:pPr>
        <w:shd w:val="clear" w:color="auto" w:fill="FFFFFF"/>
        <w:spacing w:after="0"/>
        <w:rPr>
          <w:rFonts w:ascii="Calibri" w:hAnsi="Calibri" w:cs="Calibri"/>
          <w:sz w:val="16"/>
          <w:szCs w:val="16"/>
        </w:rPr>
      </w:pPr>
    </w:p>
    <w:p w14:paraId="77984B92" w14:textId="77777777" w:rsidR="00770CCD" w:rsidRPr="00655464" w:rsidRDefault="00770CCD" w:rsidP="00770CCD">
      <w:pPr>
        <w:shd w:val="clear" w:color="auto" w:fill="FFFFFF"/>
        <w:spacing w:after="0"/>
        <w:rPr>
          <w:rFonts w:ascii="Calibri" w:hAnsi="Calibri" w:cs="Calibri"/>
          <w:sz w:val="16"/>
          <w:szCs w:val="16"/>
        </w:rPr>
      </w:pPr>
      <w:hyperlink r:id="rId8" w:history="1">
        <w:r w:rsidRPr="00655464">
          <w:rPr>
            <w:rStyle w:val="Hyperlink"/>
            <w:rFonts w:ascii="Calibri" w:hAnsi="Calibri" w:cs="Calibri"/>
            <w:b/>
            <w:bCs/>
            <w:color w:val="2B66C5"/>
            <w:sz w:val="16"/>
            <w:szCs w:val="16"/>
          </w:rPr>
          <w:t>Prune one tree and fell two trees (Tree Preservation Order)</w:t>
        </w:r>
      </w:hyperlink>
    </w:p>
    <w:p w14:paraId="28981873" w14:textId="77777777" w:rsidR="00770CCD" w:rsidRPr="00655464" w:rsidRDefault="00770CCD" w:rsidP="00770CCD">
      <w:pPr>
        <w:pStyle w:val="casetype"/>
        <w:shd w:val="clear" w:color="auto" w:fill="FFFFFF"/>
        <w:spacing w:before="0" w:beforeAutospacing="0" w:after="0" w:afterAutospacing="0"/>
        <w:rPr>
          <w:rFonts w:ascii="Calibri" w:hAnsi="Calibri" w:cs="Calibri"/>
          <w:color w:val="000000"/>
          <w:sz w:val="16"/>
          <w:szCs w:val="16"/>
        </w:rPr>
      </w:pPr>
    </w:p>
    <w:p w14:paraId="6DEEC9B8" w14:textId="77777777" w:rsidR="00770CCD" w:rsidRPr="00655464" w:rsidRDefault="00770CCD" w:rsidP="00770CCD">
      <w:pPr>
        <w:pStyle w:val="casetype"/>
        <w:shd w:val="clear" w:color="auto" w:fill="FFFFFF"/>
        <w:spacing w:before="0" w:beforeAutospacing="0" w:after="0" w:afterAutospacing="0"/>
        <w:rPr>
          <w:rFonts w:ascii="Calibri" w:hAnsi="Calibri" w:cs="Calibri"/>
          <w:color w:val="000000"/>
          <w:sz w:val="16"/>
          <w:szCs w:val="16"/>
        </w:rPr>
      </w:pPr>
      <w:r w:rsidRPr="00655464">
        <w:rPr>
          <w:rFonts w:ascii="Calibri" w:hAnsi="Calibri" w:cs="Calibri"/>
          <w:color w:val="000000"/>
          <w:sz w:val="16"/>
          <w:szCs w:val="16"/>
        </w:rPr>
        <w:t>Planning Application</w:t>
      </w:r>
    </w:p>
    <w:p w14:paraId="7CBD7ECB" w14:textId="77777777" w:rsidR="00770CCD" w:rsidRPr="00655464" w:rsidRDefault="00770CCD" w:rsidP="00770CCD">
      <w:pPr>
        <w:pStyle w:val="address"/>
        <w:shd w:val="clear" w:color="auto" w:fill="FFFFFF"/>
        <w:spacing w:before="0" w:beforeAutospacing="0" w:after="0" w:afterAutospacing="0"/>
        <w:rPr>
          <w:rFonts w:ascii="Calibri" w:hAnsi="Calibri" w:cs="Calibri"/>
          <w:color w:val="000000"/>
          <w:sz w:val="16"/>
          <w:szCs w:val="16"/>
        </w:rPr>
      </w:pPr>
      <w:r w:rsidRPr="00655464">
        <w:rPr>
          <w:rFonts w:ascii="Calibri" w:hAnsi="Calibri" w:cs="Calibri"/>
          <w:color w:val="000000"/>
          <w:sz w:val="16"/>
          <w:szCs w:val="16"/>
        </w:rPr>
        <w:t xml:space="preserve">9 </w:t>
      </w:r>
      <w:proofErr w:type="spellStart"/>
      <w:r w:rsidRPr="00655464">
        <w:rPr>
          <w:rFonts w:ascii="Calibri" w:hAnsi="Calibri" w:cs="Calibri"/>
          <w:color w:val="000000"/>
          <w:sz w:val="16"/>
          <w:szCs w:val="16"/>
        </w:rPr>
        <w:t>Ringstone</w:t>
      </w:r>
      <w:proofErr w:type="spellEnd"/>
      <w:r w:rsidRPr="00655464">
        <w:rPr>
          <w:rFonts w:ascii="Calibri" w:hAnsi="Calibri" w:cs="Calibri"/>
          <w:color w:val="000000"/>
          <w:sz w:val="16"/>
          <w:szCs w:val="16"/>
        </w:rPr>
        <w:t xml:space="preserve"> Barkisland Sowerby Bridge Calderdale HX4 0EU</w:t>
      </w:r>
    </w:p>
    <w:p w14:paraId="0CB621C4" w14:textId="77777777" w:rsidR="00770CCD" w:rsidRPr="00655464" w:rsidRDefault="00770CCD" w:rsidP="00770CCD">
      <w:pPr>
        <w:pStyle w:val="metainfo"/>
        <w:shd w:val="clear" w:color="auto" w:fill="FFFFFF"/>
        <w:spacing w:before="0" w:beforeAutospacing="0" w:after="0" w:afterAutospacing="0"/>
        <w:rPr>
          <w:rFonts w:ascii="Calibri" w:hAnsi="Calibri" w:cs="Calibri"/>
          <w:color w:val="666666"/>
          <w:sz w:val="16"/>
          <w:szCs w:val="16"/>
        </w:rPr>
      </w:pPr>
      <w:r w:rsidRPr="00655464">
        <w:rPr>
          <w:rFonts w:ascii="Calibri" w:hAnsi="Calibri" w:cs="Calibri"/>
          <w:color w:val="666666"/>
          <w:sz w:val="16"/>
          <w:szCs w:val="16"/>
        </w:rPr>
        <w:t>Ref. No: 24/20052/TPO </w:t>
      </w:r>
      <w:r w:rsidRPr="00655464">
        <w:rPr>
          <w:rStyle w:val="divider"/>
          <w:rFonts w:ascii="Calibri" w:hAnsi="Calibri" w:cs="Calibri"/>
          <w:color w:val="666666"/>
          <w:sz w:val="16"/>
          <w:szCs w:val="16"/>
        </w:rPr>
        <w:t>|</w:t>
      </w:r>
      <w:r w:rsidRPr="00655464">
        <w:rPr>
          <w:rFonts w:ascii="Calibri" w:hAnsi="Calibri" w:cs="Calibri"/>
          <w:color w:val="666666"/>
          <w:sz w:val="16"/>
          <w:szCs w:val="16"/>
        </w:rPr>
        <w:t> Received: Mon 18 Mar 2024 </w:t>
      </w:r>
      <w:r w:rsidRPr="00655464">
        <w:rPr>
          <w:rStyle w:val="divider"/>
          <w:rFonts w:ascii="Calibri" w:hAnsi="Calibri" w:cs="Calibri"/>
          <w:color w:val="666666"/>
          <w:sz w:val="16"/>
          <w:szCs w:val="16"/>
        </w:rPr>
        <w:t>|</w:t>
      </w:r>
      <w:r w:rsidRPr="00655464">
        <w:rPr>
          <w:rFonts w:ascii="Calibri" w:hAnsi="Calibri" w:cs="Calibri"/>
          <w:color w:val="666666"/>
          <w:sz w:val="16"/>
          <w:szCs w:val="16"/>
        </w:rPr>
        <w:t> Validated: Mon 18 Mar 2024 </w:t>
      </w:r>
      <w:r w:rsidRPr="00655464">
        <w:rPr>
          <w:rStyle w:val="divider"/>
          <w:rFonts w:ascii="Calibri" w:hAnsi="Calibri" w:cs="Calibri"/>
          <w:color w:val="666666"/>
          <w:sz w:val="16"/>
          <w:szCs w:val="16"/>
        </w:rPr>
        <w:t>|</w:t>
      </w:r>
      <w:r w:rsidRPr="00655464">
        <w:rPr>
          <w:rFonts w:ascii="Calibri" w:hAnsi="Calibri" w:cs="Calibri"/>
          <w:color w:val="666666"/>
          <w:sz w:val="16"/>
          <w:szCs w:val="16"/>
        </w:rPr>
        <w:t> Status: Pending Consideration</w:t>
      </w:r>
    </w:p>
    <w:p w14:paraId="28E5DC52" w14:textId="77777777" w:rsidR="00770CCD" w:rsidRPr="00655464" w:rsidRDefault="00770CCD" w:rsidP="00770CCD">
      <w:pPr>
        <w:rPr>
          <w:rFonts w:ascii="Calibri" w:hAnsi="Calibri" w:cs="Calibri"/>
          <w:szCs w:val="20"/>
        </w:rPr>
      </w:pPr>
    </w:p>
    <w:p w14:paraId="7DE7CC07" w14:textId="03737769" w:rsidR="00996C45" w:rsidRPr="00655464" w:rsidRDefault="00996C45" w:rsidP="00996C45">
      <w:pPr>
        <w:rPr>
          <w:rFonts w:ascii="Calibri" w:hAnsi="Calibri" w:cs="Calibri"/>
          <w:szCs w:val="20"/>
        </w:rPr>
      </w:pPr>
      <w:r w:rsidRPr="00655464">
        <w:rPr>
          <w:rFonts w:ascii="Calibri" w:hAnsi="Calibri" w:cs="Calibri"/>
          <w:b/>
          <w:bCs/>
          <w:szCs w:val="20"/>
        </w:rPr>
        <w:t>RESOLVED 1907</w:t>
      </w:r>
      <w:r w:rsidRPr="00655464">
        <w:rPr>
          <w:rFonts w:ascii="Calibri" w:hAnsi="Calibri" w:cs="Calibri"/>
          <w:b/>
          <w:bCs/>
          <w:szCs w:val="20"/>
        </w:rPr>
        <w:t>6</w:t>
      </w:r>
      <w:r w:rsidR="00691E56" w:rsidRPr="00655464">
        <w:rPr>
          <w:rFonts w:ascii="Calibri" w:hAnsi="Calibri" w:cs="Calibri"/>
          <w:b/>
          <w:bCs/>
          <w:szCs w:val="20"/>
        </w:rPr>
        <w:t>:</w:t>
      </w:r>
      <w:r w:rsidR="00950B3B" w:rsidRPr="00655464">
        <w:rPr>
          <w:rFonts w:ascii="Calibri" w:hAnsi="Calibri" w:cs="Calibri"/>
          <w:b/>
          <w:bCs/>
          <w:szCs w:val="20"/>
        </w:rPr>
        <w:t xml:space="preserve"> </w:t>
      </w:r>
      <w:r w:rsidR="00950B3B" w:rsidRPr="00655464">
        <w:rPr>
          <w:rFonts w:ascii="Calibri" w:hAnsi="Calibri" w:cs="Calibri"/>
          <w:szCs w:val="20"/>
        </w:rPr>
        <w:t xml:space="preserve">Ripponden Parish Council leaves this matter to the </w:t>
      </w:r>
      <w:r w:rsidR="00950B3B" w:rsidRPr="00655464">
        <w:rPr>
          <w:rFonts w:ascii="Calibri" w:hAnsi="Calibri" w:cs="Calibri"/>
          <w:szCs w:val="20"/>
        </w:rPr>
        <w:t>CMBC arboriculturalist</w:t>
      </w:r>
      <w:r w:rsidR="00950B3B" w:rsidRPr="00655464">
        <w:rPr>
          <w:rFonts w:ascii="Calibri" w:hAnsi="Calibri" w:cs="Calibri"/>
          <w:szCs w:val="20"/>
        </w:rPr>
        <w:t>.</w:t>
      </w:r>
      <w:r w:rsidR="00917046">
        <w:rPr>
          <w:rFonts w:ascii="Calibri" w:hAnsi="Calibri" w:cs="Calibri"/>
          <w:szCs w:val="20"/>
        </w:rPr>
        <w:t xml:space="preserve"> </w:t>
      </w:r>
      <w:r w:rsidR="00917046" w:rsidRPr="006C5418">
        <w:rPr>
          <w:rFonts w:ascii="Calibri" w:hAnsi="Calibri" w:cs="Calibri"/>
          <w:szCs w:val="20"/>
        </w:rPr>
        <w:t xml:space="preserve">Proposed by Cllr </w:t>
      </w:r>
      <w:r w:rsidR="00DF5760">
        <w:rPr>
          <w:rFonts w:ascii="Calibri" w:hAnsi="Calibri" w:cs="Calibri"/>
          <w:szCs w:val="20"/>
        </w:rPr>
        <w:t>AG</w:t>
      </w:r>
      <w:r w:rsidR="00917046" w:rsidRPr="006C5418">
        <w:rPr>
          <w:rFonts w:ascii="Calibri" w:hAnsi="Calibri" w:cs="Calibri"/>
          <w:szCs w:val="20"/>
        </w:rPr>
        <w:t xml:space="preserve">, seconded by Cllr </w:t>
      </w:r>
      <w:r w:rsidR="00DF5760">
        <w:rPr>
          <w:rFonts w:ascii="Calibri" w:hAnsi="Calibri" w:cs="Calibri"/>
          <w:szCs w:val="20"/>
        </w:rPr>
        <w:t>PH</w:t>
      </w:r>
      <w:r w:rsidR="00917046" w:rsidRPr="006C5418">
        <w:rPr>
          <w:rFonts w:ascii="Calibri" w:hAnsi="Calibri" w:cs="Calibri"/>
          <w:szCs w:val="20"/>
        </w:rPr>
        <w:t>.</w:t>
      </w:r>
    </w:p>
    <w:p w14:paraId="53E3C438" w14:textId="77777777" w:rsidR="00EC0124" w:rsidRPr="00655464" w:rsidRDefault="00EC0124" w:rsidP="00EC0124">
      <w:pPr>
        <w:pStyle w:val="ListParagraph"/>
        <w:rPr>
          <w:rFonts w:ascii="Calibri" w:hAnsi="Calibri" w:cs="Calibri"/>
          <w:szCs w:val="20"/>
        </w:rPr>
      </w:pPr>
    </w:p>
    <w:p w14:paraId="63EB7EFE" w14:textId="77777777" w:rsidR="00EC0124" w:rsidRPr="00655464" w:rsidRDefault="00EC0124" w:rsidP="00EC0124">
      <w:pPr>
        <w:pStyle w:val="ListParagraph"/>
        <w:numPr>
          <w:ilvl w:val="0"/>
          <w:numId w:val="4"/>
        </w:numPr>
        <w:rPr>
          <w:rFonts w:ascii="Calibri" w:hAnsi="Calibri" w:cs="Calibri"/>
          <w:szCs w:val="20"/>
        </w:rPr>
      </w:pPr>
      <w:r w:rsidRPr="00655464">
        <w:rPr>
          <w:rFonts w:ascii="Calibri" w:hAnsi="Calibri" w:cs="Calibri"/>
          <w:szCs w:val="20"/>
        </w:rPr>
        <w:t xml:space="preserve">To discuss Grants and Powers with reference to the payment of CROWS. </w:t>
      </w:r>
    </w:p>
    <w:p w14:paraId="5C73D0A1" w14:textId="77777777" w:rsidR="00EC0124" w:rsidRPr="00655464" w:rsidRDefault="00EC0124" w:rsidP="00EC0124">
      <w:pPr>
        <w:ind w:left="0" w:firstLine="0"/>
        <w:rPr>
          <w:rFonts w:ascii="Calibri" w:hAnsi="Calibri" w:cs="Calibri"/>
          <w:szCs w:val="20"/>
        </w:rPr>
      </w:pPr>
    </w:p>
    <w:p w14:paraId="2A51B167" w14:textId="47998989" w:rsidR="00691E56" w:rsidRPr="00655464" w:rsidRDefault="00691E56" w:rsidP="00EC0124">
      <w:pPr>
        <w:ind w:left="0" w:firstLine="0"/>
        <w:rPr>
          <w:rFonts w:ascii="Calibri" w:hAnsi="Calibri" w:cs="Calibri"/>
          <w:szCs w:val="20"/>
        </w:rPr>
      </w:pPr>
      <w:r w:rsidRPr="00655464">
        <w:rPr>
          <w:rFonts w:ascii="Calibri" w:hAnsi="Calibri" w:cs="Calibri"/>
          <w:szCs w:val="20"/>
        </w:rPr>
        <w:t xml:space="preserve">Council discussed issues and concerns over the nature and legal status of grant provisions. </w:t>
      </w:r>
    </w:p>
    <w:p w14:paraId="2F7E474A" w14:textId="77777777" w:rsidR="00241256" w:rsidRPr="00655464" w:rsidRDefault="00241256" w:rsidP="00EC0124">
      <w:pPr>
        <w:ind w:left="0" w:firstLine="0"/>
        <w:rPr>
          <w:rFonts w:ascii="Calibri" w:hAnsi="Calibri" w:cs="Calibri"/>
          <w:szCs w:val="20"/>
        </w:rPr>
      </w:pPr>
    </w:p>
    <w:p w14:paraId="2C62F684" w14:textId="0470546E" w:rsidR="00D67B90" w:rsidRPr="00655464" w:rsidRDefault="00241256" w:rsidP="00EC0124">
      <w:pPr>
        <w:ind w:left="0" w:firstLine="0"/>
        <w:rPr>
          <w:rFonts w:ascii="Calibri" w:hAnsi="Calibri" w:cs="Calibri"/>
          <w:szCs w:val="20"/>
        </w:rPr>
      </w:pPr>
      <w:r w:rsidRPr="00655464">
        <w:rPr>
          <w:rFonts w:ascii="Calibri" w:hAnsi="Calibri" w:cs="Calibri"/>
          <w:b/>
          <w:bCs/>
          <w:szCs w:val="20"/>
        </w:rPr>
        <w:t>RESOLVED 1907</w:t>
      </w:r>
      <w:r w:rsidRPr="00655464">
        <w:rPr>
          <w:rFonts w:ascii="Calibri" w:hAnsi="Calibri" w:cs="Calibri"/>
          <w:b/>
          <w:bCs/>
          <w:szCs w:val="20"/>
        </w:rPr>
        <w:t xml:space="preserve">7 </w:t>
      </w:r>
      <w:r w:rsidRPr="00655464">
        <w:rPr>
          <w:rFonts w:ascii="Calibri" w:hAnsi="Calibri" w:cs="Calibri"/>
          <w:szCs w:val="20"/>
        </w:rPr>
        <w:t xml:space="preserve">that </w:t>
      </w:r>
      <w:r w:rsidR="00D87079" w:rsidRPr="00655464">
        <w:rPr>
          <w:rFonts w:ascii="Calibri" w:hAnsi="Calibri" w:cs="Calibri"/>
          <w:szCs w:val="20"/>
        </w:rPr>
        <w:t xml:space="preserve">the </w:t>
      </w:r>
      <w:r w:rsidR="00F22165" w:rsidRPr="00655464">
        <w:rPr>
          <w:rFonts w:ascii="Calibri" w:hAnsi="Calibri" w:cs="Calibri"/>
          <w:szCs w:val="20"/>
        </w:rPr>
        <w:t xml:space="preserve">Environment Committee will discuss the </w:t>
      </w:r>
      <w:r w:rsidR="00D87079" w:rsidRPr="00655464">
        <w:rPr>
          <w:rFonts w:ascii="Calibri" w:hAnsi="Calibri" w:cs="Calibri"/>
          <w:szCs w:val="20"/>
        </w:rPr>
        <w:t xml:space="preserve">matter of </w:t>
      </w:r>
      <w:r w:rsidR="00331486" w:rsidRPr="00655464">
        <w:rPr>
          <w:rFonts w:ascii="Calibri" w:hAnsi="Calibri" w:cs="Calibri"/>
          <w:szCs w:val="20"/>
        </w:rPr>
        <w:t xml:space="preserve">equitable </w:t>
      </w:r>
      <w:r w:rsidRPr="00655464">
        <w:rPr>
          <w:rFonts w:ascii="Calibri" w:hAnsi="Calibri" w:cs="Calibri"/>
          <w:szCs w:val="20"/>
        </w:rPr>
        <w:t>funding for horticultural provision</w:t>
      </w:r>
      <w:r w:rsidR="00331486" w:rsidRPr="00655464">
        <w:rPr>
          <w:rFonts w:ascii="Calibri" w:hAnsi="Calibri" w:cs="Calibri"/>
          <w:szCs w:val="20"/>
        </w:rPr>
        <w:t xml:space="preserve"> within the parish</w:t>
      </w:r>
      <w:r w:rsidR="00D67B90" w:rsidRPr="00655464">
        <w:rPr>
          <w:rFonts w:ascii="Calibri" w:hAnsi="Calibri" w:cs="Calibri"/>
          <w:szCs w:val="20"/>
        </w:rPr>
        <w:t xml:space="preserve"> to fall outside of the small grant programme.</w:t>
      </w:r>
      <w:r w:rsidR="00917046">
        <w:rPr>
          <w:rFonts w:ascii="Calibri" w:hAnsi="Calibri" w:cs="Calibri"/>
          <w:szCs w:val="20"/>
        </w:rPr>
        <w:t xml:space="preserve"> </w:t>
      </w:r>
      <w:r w:rsidR="00917046" w:rsidRPr="006C5418">
        <w:rPr>
          <w:rFonts w:ascii="Calibri" w:hAnsi="Calibri" w:cs="Calibri"/>
          <w:szCs w:val="20"/>
        </w:rPr>
        <w:t xml:space="preserve">Proposed by Cllr </w:t>
      </w:r>
      <w:r w:rsidR="00DF3E2B">
        <w:rPr>
          <w:rFonts w:ascii="Calibri" w:hAnsi="Calibri" w:cs="Calibri"/>
          <w:szCs w:val="20"/>
        </w:rPr>
        <w:t>GC</w:t>
      </w:r>
      <w:r w:rsidR="00917046" w:rsidRPr="006C5418">
        <w:rPr>
          <w:rFonts w:ascii="Calibri" w:hAnsi="Calibri" w:cs="Calibri"/>
          <w:szCs w:val="20"/>
        </w:rPr>
        <w:t xml:space="preserve">, seconded by Cllr </w:t>
      </w:r>
      <w:r w:rsidR="00DF3E2B">
        <w:rPr>
          <w:rFonts w:ascii="Calibri" w:hAnsi="Calibri" w:cs="Calibri"/>
          <w:szCs w:val="20"/>
        </w:rPr>
        <w:t>AG</w:t>
      </w:r>
      <w:r w:rsidR="00917046" w:rsidRPr="006C5418">
        <w:rPr>
          <w:rFonts w:ascii="Calibri" w:hAnsi="Calibri" w:cs="Calibri"/>
          <w:szCs w:val="20"/>
        </w:rPr>
        <w:t>.</w:t>
      </w:r>
    </w:p>
    <w:p w14:paraId="4114A23B" w14:textId="77777777" w:rsidR="00D67B90" w:rsidRPr="00655464" w:rsidRDefault="00D67B90" w:rsidP="00EC0124">
      <w:pPr>
        <w:ind w:left="0" w:firstLine="0"/>
        <w:rPr>
          <w:rFonts w:ascii="Calibri" w:hAnsi="Calibri" w:cs="Calibri"/>
          <w:szCs w:val="20"/>
        </w:rPr>
      </w:pPr>
    </w:p>
    <w:p w14:paraId="37EA8F8D" w14:textId="5B7EB077" w:rsidR="00241256" w:rsidRPr="00655464" w:rsidRDefault="00D67B90" w:rsidP="00EC0124">
      <w:pPr>
        <w:ind w:left="0" w:firstLine="0"/>
        <w:rPr>
          <w:rFonts w:ascii="Calibri" w:hAnsi="Calibri" w:cs="Calibri"/>
          <w:szCs w:val="20"/>
        </w:rPr>
      </w:pPr>
      <w:r w:rsidRPr="00655464">
        <w:rPr>
          <w:rFonts w:ascii="Calibri" w:hAnsi="Calibri" w:cs="Calibri"/>
          <w:b/>
          <w:bCs/>
          <w:szCs w:val="20"/>
        </w:rPr>
        <w:t>RESOLVED 1907</w:t>
      </w:r>
      <w:r w:rsidRPr="00655464">
        <w:rPr>
          <w:rFonts w:ascii="Calibri" w:hAnsi="Calibri" w:cs="Calibri"/>
          <w:b/>
          <w:bCs/>
          <w:szCs w:val="20"/>
        </w:rPr>
        <w:t xml:space="preserve">8 </w:t>
      </w:r>
      <w:r w:rsidRPr="00655464">
        <w:rPr>
          <w:rFonts w:ascii="Calibri" w:hAnsi="Calibri" w:cs="Calibri"/>
          <w:szCs w:val="20"/>
        </w:rPr>
        <w:t xml:space="preserve">that </w:t>
      </w:r>
      <w:r w:rsidR="004F658B" w:rsidRPr="00655464">
        <w:rPr>
          <w:rFonts w:ascii="Calibri" w:hAnsi="Calibri" w:cs="Calibri"/>
          <w:szCs w:val="20"/>
        </w:rPr>
        <w:t>Crows receive £500</w:t>
      </w:r>
      <w:r w:rsidR="009432AA" w:rsidRPr="00655464">
        <w:rPr>
          <w:rFonts w:ascii="Calibri" w:hAnsi="Calibri" w:cs="Calibri"/>
          <w:szCs w:val="20"/>
        </w:rPr>
        <w:t xml:space="preserve"> but report to Environment Committee how the money is spent in the parish. </w:t>
      </w:r>
      <w:r w:rsidRPr="00655464">
        <w:rPr>
          <w:rFonts w:ascii="Calibri" w:hAnsi="Calibri" w:cs="Calibri"/>
          <w:b/>
          <w:bCs/>
          <w:szCs w:val="20"/>
        </w:rPr>
        <w:t xml:space="preserve"> </w:t>
      </w:r>
      <w:r w:rsidRPr="00655464">
        <w:rPr>
          <w:rFonts w:ascii="Calibri" w:hAnsi="Calibri" w:cs="Calibri"/>
          <w:b/>
          <w:bCs/>
          <w:szCs w:val="20"/>
        </w:rPr>
        <w:t xml:space="preserve"> </w:t>
      </w:r>
      <w:r w:rsidR="00917046" w:rsidRPr="006C5418">
        <w:rPr>
          <w:rFonts w:ascii="Calibri" w:hAnsi="Calibri" w:cs="Calibri"/>
          <w:szCs w:val="20"/>
        </w:rPr>
        <w:t xml:space="preserve">Proposed by Cllr </w:t>
      </w:r>
      <w:r w:rsidR="00DF3E2B">
        <w:rPr>
          <w:rFonts w:ascii="Calibri" w:hAnsi="Calibri" w:cs="Calibri"/>
          <w:szCs w:val="20"/>
        </w:rPr>
        <w:t>GC</w:t>
      </w:r>
      <w:r w:rsidR="00917046" w:rsidRPr="006C5418">
        <w:rPr>
          <w:rFonts w:ascii="Calibri" w:hAnsi="Calibri" w:cs="Calibri"/>
          <w:szCs w:val="20"/>
        </w:rPr>
        <w:t xml:space="preserve">, seconded by Cllr </w:t>
      </w:r>
      <w:r w:rsidR="00DF3E2B">
        <w:rPr>
          <w:rFonts w:ascii="Calibri" w:hAnsi="Calibri" w:cs="Calibri"/>
          <w:szCs w:val="20"/>
        </w:rPr>
        <w:t>AG</w:t>
      </w:r>
      <w:r w:rsidR="00917046" w:rsidRPr="006C5418">
        <w:rPr>
          <w:rFonts w:ascii="Calibri" w:hAnsi="Calibri" w:cs="Calibri"/>
          <w:szCs w:val="20"/>
        </w:rPr>
        <w:t>.</w:t>
      </w:r>
      <w:r w:rsidR="00241256" w:rsidRPr="00655464">
        <w:rPr>
          <w:rFonts w:ascii="Calibri" w:hAnsi="Calibri" w:cs="Calibri"/>
          <w:szCs w:val="20"/>
        </w:rPr>
        <w:t xml:space="preserve"> </w:t>
      </w:r>
    </w:p>
    <w:p w14:paraId="3ACE6FA8" w14:textId="77777777" w:rsidR="00691E56" w:rsidRPr="00655464" w:rsidRDefault="00691E56" w:rsidP="00EC0124">
      <w:pPr>
        <w:ind w:left="0" w:firstLine="0"/>
        <w:rPr>
          <w:rFonts w:ascii="Calibri" w:hAnsi="Calibri" w:cs="Calibri"/>
          <w:szCs w:val="20"/>
        </w:rPr>
      </w:pPr>
    </w:p>
    <w:p w14:paraId="6217A214" w14:textId="77777777" w:rsidR="00EC0124" w:rsidRPr="00655464" w:rsidRDefault="00EC0124" w:rsidP="00EC0124">
      <w:pPr>
        <w:pStyle w:val="ListParagraph"/>
        <w:numPr>
          <w:ilvl w:val="0"/>
          <w:numId w:val="4"/>
        </w:numPr>
        <w:rPr>
          <w:rFonts w:ascii="Calibri" w:hAnsi="Calibri" w:cs="Calibri"/>
          <w:szCs w:val="20"/>
        </w:rPr>
      </w:pPr>
      <w:r w:rsidRPr="00655464">
        <w:rPr>
          <w:rFonts w:ascii="Calibri" w:hAnsi="Calibri" w:cs="Calibri"/>
          <w:szCs w:val="20"/>
        </w:rPr>
        <w:t xml:space="preserve">To discuss the appointment of Parish Council Staff. </w:t>
      </w:r>
    </w:p>
    <w:p w14:paraId="3239AD68" w14:textId="77777777" w:rsidR="00070A00" w:rsidRPr="00655464" w:rsidRDefault="00070A00" w:rsidP="00070A00">
      <w:pPr>
        <w:rPr>
          <w:rFonts w:ascii="Calibri" w:hAnsi="Calibri" w:cs="Calibri"/>
          <w:szCs w:val="20"/>
        </w:rPr>
      </w:pPr>
    </w:p>
    <w:p w14:paraId="08059D27" w14:textId="77777777" w:rsidR="00D54977" w:rsidRDefault="00070A00" w:rsidP="00176280">
      <w:pPr>
        <w:rPr>
          <w:rFonts w:ascii="Calibri" w:hAnsi="Calibri" w:cs="Calibri"/>
          <w:szCs w:val="20"/>
        </w:rPr>
      </w:pPr>
      <w:r w:rsidRPr="00655464">
        <w:rPr>
          <w:rFonts w:ascii="Calibri" w:hAnsi="Calibri" w:cs="Calibri"/>
          <w:szCs w:val="20"/>
        </w:rPr>
        <w:t xml:space="preserve">Council discussed the matter </w:t>
      </w:r>
      <w:r w:rsidR="005E3673" w:rsidRPr="00655464">
        <w:rPr>
          <w:rFonts w:ascii="Calibri" w:hAnsi="Calibri" w:cs="Calibri"/>
          <w:szCs w:val="20"/>
        </w:rPr>
        <w:t xml:space="preserve">of employment, particularly concerning the difficulty surrounding hiring </w:t>
      </w:r>
      <w:r w:rsidR="00176280" w:rsidRPr="00655464">
        <w:rPr>
          <w:rFonts w:ascii="Calibri" w:hAnsi="Calibri" w:cs="Calibri"/>
          <w:szCs w:val="20"/>
        </w:rPr>
        <w:t xml:space="preserve">a new member of </w:t>
      </w:r>
      <w:r w:rsidR="005E3673" w:rsidRPr="00655464">
        <w:rPr>
          <w:rFonts w:ascii="Calibri" w:hAnsi="Calibri" w:cs="Calibri"/>
          <w:szCs w:val="20"/>
        </w:rPr>
        <w:t>staff without a</w:t>
      </w:r>
      <w:r w:rsidR="00A2744D" w:rsidRPr="00655464">
        <w:rPr>
          <w:rFonts w:ascii="Calibri" w:hAnsi="Calibri" w:cs="Calibri"/>
          <w:szCs w:val="20"/>
        </w:rPr>
        <w:t>n office space in which to locate equipment and hold training and handover sessions.</w:t>
      </w:r>
    </w:p>
    <w:p w14:paraId="47C0D980" w14:textId="77777777" w:rsidR="00D54977" w:rsidRDefault="00D54977" w:rsidP="00176280">
      <w:pPr>
        <w:rPr>
          <w:rFonts w:ascii="Calibri" w:hAnsi="Calibri" w:cs="Calibri"/>
          <w:szCs w:val="20"/>
        </w:rPr>
      </w:pPr>
    </w:p>
    <w:p w14:paraId="1697B553" w14:textId="13463A70" w:rsidR="00EC0124" w:rsidRDefault="00D54977" w:rsidP="00176280">
      <w:pPr>
        <w:rPr>
          <w:rFonts w:ascii="Calibri" w:hAnsi="Calibri" w:cs="Calibri"/>
          <w:szCs w:val="20"/>
        </w:rPr>
      </w:pPr>
      <w:r>
        <w:rPr>
          <w:rFonts w:ascii="Calibri" w:hAnsi="Calibri" w:cs="Calibri"/>
          <w:szCs w:val="20"/>
        </w:rPr>
        <w:t xml:space="preserve">The meeting closed at </w:t>
      </w:r>
      <w:r w:rsidR="00490EC2">
        <w:rPr>
          <w:rFonts w:ascii="Calibri" w:hAnsi="Calibri" w:cs="Calibri"/>
          <w:szCs w:val="20"/>
        </w:rPr>
        <w:t>9.02pm.</w:t>
      </w:r>
      <w:r w:rsidR="00A2744D" w:rsidRPr="00655464">
        <w:rPr>
          <w:rFonts w:ascii="Calibri" w:hAnsi="Calibri" w:cs="Calibri"/>
          <w:szCs w:val="20"/>
        </w:rPr>
        <w:t xml:space="preserve"> </w:t>
      </w:r>
    </w:p>
    <w:p w14:paraId="0D0AB440" w14:textId="2A0DDD24" w:rsidR="00D54977" w:rsidRDefault="00D54977">
      <w:pPr>
        <w:spacing w:after="160" w:line="259" w:lineRule="auto"/>
        <w:ind w:left="0" w:firstLine="0"/>
        <w:rPr>
          <w:rFonts w:ascii="Calibri" w:hAnsi="Calibri" w:cs="Calibri"/>
          <w:szCs w:val="20"/>
        </w:rPr>
      </w:pPr>
      <w:r>
        <w:rPr>
          <w:rFonts w:ascii="Calibri" w:hAnsi="Calibri" w:cs="Calibri"/>
          <w:szCs w:val="20"/>
        </w:rPr>
        <w:br w:type="page"/>
      </w:r>
    </w:p>
    <w:p w14:paraId="146CC71C" w14:textId="77777777" w:rsidR="00DF7B37" w:rsidRPr="00D9271C" w:rsidRDefault="00DF7B37" w:rsidP="00DF7B37">
      <w:pPr>
        <w:pStyle w:val="Heading3"/>
        <w:spacing w:before="0" w:after="0"/>
        <w:jc w:val="center"/>
        <w:rPr>
          <w:rFonts w:ascii="Calibri" w:hAnsi="Calibri" w:cs="Calibri"/>
          <w:sz w:val="20"/>
          <w:szCs w:val="20"/>
        </w:rPr>
      </w:pPr>
      <w:r w:rsidRPr="00D9271C">
        <w:rPr>
          <w:rFonts w:ascii="Calibri" w:hAnsi="Calibri" w:cs="Calibri"/>
          <w:sz w:val="20"/>
          <w:szCs w:val="20"/>
        </w:rPr>
        <w:lastRenderedPageBreak/>
        <w:t>Minutes of the Ripponden Parish Council Environment Committee Meeting</w:t>
      </w:r>
    </w:p>
    <w:p w14:paraId="2C1F30B9" w14:textId="77777777" w:rsidR="00DF7B37" w:rsidRPr="00D9271C" w:rsidRDefault="00DF7B37" w:rsidP="00DF7B37">
      <w:pPr>
        <w:pStyle w:val="Heading3"/>
        <w:spacing w:before="0" w:after="0"/>
        <w:jc w:val="center"/>
        <w:rPr>
          <w:rFonts w:ascii="Calibri" w:hAnsi="Calibri" w:cs="Calibri"/>
          <w:b/>
          <w:bCs/>
          <w:sz w:val="20"/>
          <w:szCs w:val="20"/>
        </w:rPr>
      </w:pPr>
      <w:r w:rsidRPr="00D9271C">
        <w:rPr>
          <w:rFonts w:ascii="Calibri" w:hAnsi="Calibri" w:cs="Calibri"/>
          <w:sz w:val="20"/>
          <w:szCs w:val="20"/>
        </w:rPr>
        <w:t>held at Ryburn United Football Club Ripponden on Thursday 14 March 2024 at 7.15pm</w:t>
      </w:r>
    </w:p>
    <w:p w14:paraId="439D01D9" w14:textId="77777777" w:rsidR="00DF7B37" w:rsidRPr="00D9271C" w:rsidRDefault="00DF7B37" w:rsidP="00DF7B37">
      <w:pPr>
        <w:rPr>
          <w:rFonts w:ascii="Calibri" w:hAnsi="Calibri" w:cs="Calibri"/>
          <w:szCs w:val="20"/>
        </w:rPr>
      </w:pPr>
    </w:p>
    <w:p w14:paraId="795CB719" w14:textId="77777777" w:rsidR="00DF7B37" w:rsidRPr="00D9271C" w:rsidRDefault="00DF7B37" w:rsidP="00DF7B37">
      <w:pPr>
        <w:rPr>
          <w:rFonts w:ascii="Calibri" w:hAnsi="Calibri" w:cs="Calibri"/>
          <w:szCs w:val="20"/>
        </w:rPr>
      </w:pPr>
      <w:r w:rsidRPr="00D9271C">
        <w:rPr>
          <w:rFonts w:ascii="Calibri" w:hAnsi="Calibri" w:cs="Calibri"/>
          <w:szCs w:val="20"/>
        </w:rPr>
        <w:t>The Committee Chair took the minutes for the meeting.</w:t>
      </w:r>
    </w:p>
    <w:p w14:paraId="1D33098A" w14:textId="621C2211" w:rsidR="00DF7B37" w:rsidRPr="00D9271C" w:rsidRDefault="00DF7B37" w:rsidP="00D9271C">
      <w:pPr>
        <w:keepNext/>
        <w:keepLines/>
        <w:spacing w:before="240" w:after="0"/>
        <w:rPr>
          <w:rFonts w:ascii="Calibri" w:hAnsi="Calibri" w:cs="Calibri"/>
          <w:b/>
          <w:bCs/>
          <w:szCs w:val="20"/>
        </w:rPr>
      </w:pPr>
      <w:r w:rsidRPr="00D9271C">
        <w:rPr>
          <w:rFonts w:ascii="Calibri" w:hAnsi="Calibri" w:cs="Calibri"/>
          <w:b/>
          <w:bCs/>
          <w:szCs w:val="20"/>
        </w:rPr>
        <w:t>Councillors Present:</w:t>
      </w:r>
      <w:r w:rsidR="00D9271C">
        <w:rPr>
          <w:rFonts w:ascii="Calibri" w:hAnsi="Calibri" w:cs="Calibri"/>
          <w:b/>
          <w:bCs/>
          <w:szCs w:val="20"/>
        </w:rPr>
        <w:t xml:space="preserve"> </w:t>
      </w:r>
      <w:r w:rsidRPr="00D9271C">
        <w:rPr>
          <w:rFonts w:ascii="Calibri" w:hAnsi="Calibri" w:cs="Calibri"/>
          <w:szCs w:val="20"/>
        </w:rPr>
        <w:t>Cllr Carter, Cllr Crossley, Cllr Hunt</w:t>
      </w:r>
      <w:r w:rsidR="00666040">
        <w:rPr>
          <w:rFonts w:ascii="Calibri" w:hAnsi="Calibri" w:cs="Calibri"/>
          <w:szCs w:val="20"/>
        </w:rPr>
        <w:t xml:space="preserve"> (Chair)</w:t>
      </w:r>
      <w:r w:rsidRPr="00D9271C">
        <w:rPr>
          <w:rFonts w:ascii="Calibri" w:hAnsi="Calibri" w:cs="Calibri"/>
          <w:szCs w:val="20"/>
        </w:rPr>
        <w:t>, Cllr Johnson, Cllr Potts.</w:t>
      </w:r>
      <w:r w:rsidR="00D9271C">
        <w:rPr>
          <w:rFonts w:ascii="Calibri" w:hAnsi="Calibri" w:cs="Calibri"/>
          <w:b/>
          <w:bCs/>
          <w:szCs w:val="20"/>
        </w:rPr>
        <w:t xml:space="preserve"> </w:t>
      </w:r>
      <w:r w:rsidRPr="00D9271C">
        <w:rPr>
          <w:rFonts w:ascii="Calibri" w:hAnsi="Calibri" w:cs="Calibri"/>
          <w:szCs w:val="20"/>
        </w:rPr>
        <w:t xml:space="preserve">Co-opted members present: Mr Brian Winrow. </w:t>
      </w:r>
    </w:p>
    <w:p w14:paraId="4A01B25F" w14:textId="77777777" w:rsidR="00DF7B37" w:rsidRPr="00D9271C" w:rsidRDefault="00DF7B37" w:rsidP="00DF7B37">
      <w:pPr>
        <w:pStyle w:val="ListParagraph"/>
        <w:numPr>
          <w:ilvl w:val="0"/>
          <w:numId w:val="6"/>
        </w:numPr>
        <w:spacing w:before="240" w:after="160" w:line="259" w:lineRule="auto"/>
        <w:ind w:left="426" w:hanging="426"/>
        <w:rPr>
          <w:rFonts w:ascii="Calibri" w:hAnsi="Calibri" w:cs="Calibri"/>
          <w:szCs w:val="20"/>
        </w:rPr>
      </w:pPr>
      <w:r w:rsidRPr="00D9271C">
        <w:rPr>
          <w:rFonts w:ascii="Calibri" w:hAnsi="Calibri" w:cs="Calibri"/>
          <w:b/>
          <w:bCs/>
          <w:szCs w:val="20"/>
          <w:lang w:val="en-US"/>
        </w:rPr>
        <w:t>To receive apologies for absence or lateness</w:t>
      </w:r>
    </w:p>
    <w:p w14:paraId="3E24CC0A" w14:textId="77777777" w:rsidR="00DF7B37" w:rsidRDefault="00DF7B37" w:rsidP="00DF7B37">
      <w:pPr>
        <w:rPr>
          <w:rFonts w:ascii="Calibri" w:hAnsi="Calibri" w:cs="Calibri"/>
          <w:szCs w:val="20"/>
        </w:rPr>
      </w:pPr>
      <w:r w:rsidRPr="00D9271C">
        <w:rPr>
          <w:rFonts w:ascii="Calibri" w:hAnsi="Calibri" w:cs="Calibri"/>
          <w:szCs w:val="20"/>
        </w:rPr>
        <w:t>Cllr A Naylor (ex officio), Brian Winrow, Tim Atkinson.</w:t>
      </w:r>
    </w:p>
    <w:p w14:paraId="690A90CC" w14:textId="77777777" w:rsidR="00666040" w:rsidRPr="00D9271C" w:rsidRDefault="00666040" w:rsidP="00DF7B37">
      <w:pPr>
        <w:rPr>
          <w:rFonts w:ascii="Calibri" w:hAnsi="Calibri" w:cs="Calibri"/>
          <w:szCs w:val="20"/>
        </w:rPr>
      </w:pPr>
    </w:p>
    <w:p w14:paraId="24B47A32" w14:textId="77777777" w:rsidR="00DF7B37" w:rsidRPr="00D9271C" w:rsidRDefault="00DF7B37" w:rsidP="00DF7B37">
      <w:pPr>
        <w:ind w:left="284" w:hanging="284"/>
        <w:rPr>
          <w:rFonts w:ascii="Calibri" w:hAnsi="Calibri" w:cs="Calibri"/>
          <w:b/>
          <w:szCs w:val="20"/>
          <w:lang w:val="en-US"/>
        </w:rPr>
      </w:pPr>
      <w:r w:rsidRPr="00D9271C">
        <w:rPr>
          <w:rFonts w:ascii="Calibri" w:hAnsi="Calibri" w:cs="Calibri"/>
          <w:b/>
          <w:szCs w:val="20"/>
          <w:lang w:val="en-US"/>
        </w:rPr>
        <w:t>2.   To discuss matters arising from the previous meeting.</w:t>
      </w:r>
    </w:p>
    <w:p w14:paraId="24934700" w14:textId="77777777" w:rsidR="00666040" w:rsidRDefault="00666040" w:rsidP="00DF7B37">
      <w:pPr>
        <w:ind w:left="284" w:hanging="284"/>
        <w:rPr>
          <w:rFonts w:ascii="Calibri" w:hAnsi="Calibri" w:cs="Calibri"/>
          <w:b/>
          <w:szCs w:val="20"/>
          <w:lang w:val="en-US"/>
        </w:rPr>
      </w:pPr>
    </w:p>
    <w:p w14:paraId="3AC08C7B" w14:textId="5561D0C7" w:rsidR="00DF7B37" w:rsidRPr="00D9271C" w:rsidRDefault="00DF7B37" w:rsidP="00DF7B37">
      <w:pPr>
        <w:ind w:left="284" w:hanging="284"/>
        <w:rPr>
          <w:rFonts w:ascii="Calibri" w:hAnsi="Calibri" w:cs="Calibri"/>
          <w:b/>
          <w:szCs w:val="20"/>
          <w:lang w:val="en-US"/>
        </w:rPr>
      </w:pPr>
      <w:r w:rsidRPr="00D9271C">
        <w:rPr>
          <w:rFonts w:ascii="Calibri" w:hAnsi="Calibri" w:cs="Calibri"/>
          <w:b/>
          <w:szCs w:val="20"/>
          <w:lang w:val="en-US"/>
        </w:rPr>
        <w:t>a. To receive an update on conversations with Andrew Pitts regarding improvements to parish War Memorials and other sites.</w:t>
      </w:r>
    </w:p>
    <w:p w14:paraId="07DA2CFE" w14:textId="401410F6" w:rsidR="00DF7B37" w:rsidRPr="00D9271C" w:rsidRDefault="00DF7B37" w:rsidP="00C159A3">
      <w:pPr>
        <w:ind w:left="0" w:firstLine="0"/>
        <w:rPr>
          <w:rFonts w:ascii="Calibri" w:hAnsi="Calibri" w:cs="Calibri"/>
          <w:bCs/>
          <w:szCs w:val="20"/>
          <w:lang w:val="en-US"/>
        </w:rPr>
      </w:pPr>
      <w:r w:rsidRPr="00D9271C">
        <w:rPr>
          <w:rFonts w:ascii="Calibri" w:hAnsi="Calibri" w:cs="Calibri"/>
          <w:bCs/>
          <w:szCs w:val="20"/>
          <w:lang w:val="en-US"/>
        </w:rPr>
        <w:t>Cllr Carter reported about her conversation with Cllr Lynn (CMBC) and that she has chased up and is still awaiting contact from</w:t>
      </w:r>
      <w:r w:rsidR="00666040">
        <w:rPr>
          <w:rFonts w:ascii="Calibri" w:hAnsi="Calibri" w:cs="Calibri"/>
          <w:bCs/>
          <w:szCs w:val="20"/>
          <w:lang w:val="en-US"/>
        </w:rPr>
        <w:t xml:space="preserve"> </w:t>
      </w:r>
      <w:proofErr w:type="spellStart"/>
      <w:r w:rsidRPr="00D9271C">
        <w:rPr>
          <w:rFonts w:ascii="Calibri" w:hAnsi="Calibri" w:cs="Calibri"/>
          <w:bCs/>
          <w:szCs w:val="20"/>
          <w:lang w:val="en-US"/>
        </w:rPr>
        <w:t>Mr</w:t>
      </w:r>
      <w:proofErr w:type="spellEnd"/>
      <w:r w:rsidRPr="00D9271C">
        <w:rPr>
          <w:rFonts w:ascii="Calibri" w:hAnsi="Calibri" w:cs="Calibri"/>
          <w:bCs/>
          <w:szCs w:val="20"/>
          <w:lang w:val="en-US"/>
        </w:rPr>
        <w:t xml:space="preserve"> Pitts. She has sought clarity over responsibility of the grounds surrounding the bowling club and Fountain Street.</w:t>
      </w:r>
    </w:p>
    <w:p w14:paraId="6B7A5DF6" w14:textId="77777777" w:rsidR="00666040" w:rsidRDefault="00666040" w:rsidP="00DF7B37">
      <w:pPr>
        <w:ind w:left="284" w:hanging="284"/>
        <w:rPr>
          <w:rFonts w:ascii="Calibri" w:hAnsi="Calibri" w:cs="Calibri"/>
          <w:b/>
          <w:szCs w:val="20"/>
          <w:lang w:val="en-US"/>
        </w:rPr>
      </w:pPr>
    </w:p>
    <w:p w14:paraId="57FCCBBD" w14:textId="5CDB7DEA" w:rsidR="00DF7B37" w:rsidRPr="00D9271C" w:rsidRDefault="00DF7B37" w:rsidP="00DF7B37">
      <w:pPr>
        <w:ind w:left="284" w:hanging="284"/>
        <w:rPr>
          <w:rFonts w:ascii="Calibri" w:hAnsi="Calibri" w:cs="Calibri"/>
          <w:b/>
          <w:szCs w:val="20"/>
          <w:lang w:val="en-US"/>
        </w:rPr>
      </w:pPr>
      <w:r w:rsidRPr="00D9271C">
        <w:rPr>
          <w:rFonts w:ascii="Calibri" w:hAnsi="Calibri" w:cs="Calibri"/>
          <w:b/>
          <w:szCs w:val="20"/>
          <w:lang w:val="en-US"/>
        </w:rPr>
        <w:t>b. To receive an update on noticeboard renovation.</w:t>
      </w:r>
    </w:p>
    <w:p w14:paraId="1820E5BC" w14:textId="57CAA462" w:rsidR="00DF7B37" w:rsidRPr="00D9271C" w:rsidRDefault="00DF7B37" w:rsidP="00C159A3">
      <w:pPr>
        <w:ind w:left="0" w:firstLine="0"/>
        <w:rPr>
          <w:rFonts w:ascii="Calibri" w:hAnsi="Calibri" w:cs="Calibri"/>
          <w:szCs w:val="20"/>
        </w:rPr>
      </w:pPr>
      <w:r w:rsidRPr="00D9271C">
        <w:rPr>
          <w:rFonts w:ascii="Calibri" w:hAnsi="Calibri" w:cs="Calibri"/>
          <w:b/>
          <w:bCs/>
          <w:szCs w:val="20"/>
        </w:rPr>
        <w:t xml:space="preserve">ENV2023/24-10 </w:t>
      </w:r>
      <w:r w:rsidR="003E5341" w:rsidRPr="003E5341">
        <w:rPr>
          <w:rFonts w:ascii="Calibri" w:hAnsi="Calibri" w:cs="Calibri"/>
          <w:b/>
          <w:bCs/>
          <w:szCs w:val="20"/>
        </w:rPr>
        <w:t>R</w:t>
      </w:r>
      <w:r w:rsidRPr="003E5341">
        <w:rPr>
          <w:rFonts w:ascii="Calibri" w:hAnsi="Calibri" w:cs="Calibri"/>
          <w:b/>
          <w:bCs/>
          <w:szCs w:val="20"/>
        </w:rPr>
        <w:t>esolved</w:t>
      </w:r>
      <w:r w:rsidRPr="00D9271C">
        <w:rPr>
          <w:rFonts w:ascii="Calibri" w:hAnsi="Calibri" w:cs="Calibri"/>
          <w:szCs w:val="20"/>
        </w:rPr>
        <w:t xml:space="preserve"> to pay Men in Sheds £246 plus a £100 donation for the cost of the new Rishworth Notice Board, with Cllr Crossley progressing enquiries over the new location for said notice board. Proposed by Cllr Crossley, seconded by Cllr Carter.</w:t>
      </w:r>
    </w:p>
    <w:p w14:paraId="43A70E90" w14:textId="77777777" w:rsidR="00666040" w:rsidRDefault="00666040" w:rsidP="00DF7B37">
      <w:pPr>
        <w:ind w:left="284" w:hanging="284"/>
        <w:rPr>
          <w:rFonts w:ascii="Calibri" w:hAnsi="Calibri" w:cs="Calibri"/>
          <w:b/>
          <w:bCs/>
          <w:szCs w:val="20"/>
        </w:rPr>
      </w:pPr>
    </w:p>
    <w:p w14:paraId="411A0921" w14:textId="062E9216" w:rsidR="00DF7B37" w:rsidRPr="00D9271C" w:rsidRDefault="00DF7B37" w:rsidP="00DF7B37">
      <w:pPr>
        <w:ind w:left="284" w:hanging="284"/>
        <w:rPr>
          <w:rFonts w:ascii="Calibri" w:hAnsi="Calibri" w:cs="Calibri"/>
          <w:b/>
          <w:bCs/>
          <w:szCs w:val="20"/>
        </w:rPr>
      </w:pPr>
      <w:r w:rsidRPr="00D9271C">
        <w:rPr>
          <w:rFonts w:ascii="Calibri" w:hAnsi="Calibri" w:cs="Calibri"/>
          <w:b/>
          <w:bCs/>
          <w:szCs w:val="20"/>
        </w:rPr>
        <w:t>c. To receive an update on Pretoria Bridge.</w:t>
      </w:r>
    </w:p>
    <w:p w14:paraId="1EDD1ACC" w14:textId="7AE68978" w:rsidR="00DF7B37" w:rsidRPr="00D9271C" w:rsidRDefault="00DF7B37" w:rsidP="00C159A3">
      <w:pPr>
        <w:ind w:left="0" w:firstLine="0"/>
        <w:rPr>
          <w:rFonts w:ascii="Calibri" w:hAnsi="Calibri" w:cs="Calibri"/>
          <w:szCs w:val="20"/>
          <w:lang w:val="en-US"/>
        </w:rPr>
      </w:pPr>
      <w:r w:rsidRPr="00D9271C">
        <w:rPr>
          <w:rFonts w:ascii="Calibri" w:hAnsi="Calibri" w:cs="Calibri"/>
          <w:szCs w:val="20"/>
          <w:lang w:val="en-US"/>
        </w:rPr>
        <w:t>There is no update at this present time, although Cllr Crossley noted that to support our Biodiversity Policy, the council could put shrubs down at that location. Enquiries will take place on rights of way.</w:t>
      </w:r>
    </w:p>
    <w:p w14:paraId="7E3E66B3" w14:textId="77777777" w:rsidR="00666040" w:rsidRDefault="00666040" w:rsidP="00DF7B37">
      <w:pPr>
        <w:ind w:left="284" w:hanging="284"/>
        <w:rPr>
          <w:rFonts w:ascii="Calibri" w:hAnsi="Calibri" w:cs="Calibri"/>
          <w:b/>
          <w:szCs w:val="20"/>
          <w:lang w:val="en-US"/>
        </w:rPr>
      </w:pPr>
    </w:p>
    <w:p w14:paraId="43944AC9" w14:textId="760378CE" w:rsidR="00DF7B37" w:rsidRPr="00D9271C" w:rsidRDefault="00DF7B37" w:rsidP="00DF7B37">
      <w:pPr>
        <w:ind w:left="284" w:hanging="284"/>
        <w:rPr>
          <w:rFonts w:ascii="Calibri" w:hAnsi="Calibri" w:cs="Calibri"/>
          <w:b/>
          <w:szCs w:val="20"/>
          <w:lang w:val="en-US"/>
        </w:rPr>
      </w:pPr>
      <w:r w:rsidRPr="00D9271C">
        <w:rPr>
          <w:rFonts w:ascii="Calibri" w:hAnsi="Calibri" w:cs="Calibri"/>
          <w:b/>
          <w:szCs w:val="20"/>
          <w:lang w:val="en-US"/>
        </w:rPr>
        <w:t xml:space="preserve">3. To </w:t>
      </w:r>
      <w:proofErr w:type="spellStart"/>
      <w:r w:rsidRPr="00D9271C">
        <w:rPr>
          <w:rFonts w:ascii="Calibri" w:hAnsi="Calibri" w:cs="Calibri"/>
          <w:b/>
          <w:szCs w:val="20"/>
          <w:lang w:val="en-US"/>
        </w:rPr>
        <w:t>finalise</w:t>
      </w:r>
      <w:proofErr w:type="spellEnd"/>
      <w:r w:rsidRPr="00D9271C">
        <w:rPr>
          <w:rFonts w:ascii="Calibri" w:hAnsi="Calibri" w:cs="Calibri"/>
          <w:b/>
          <w:szCs w:val="20"/>
          <w:lang w:val="en-US"/>
        </w:rPr>
        <w:t xml:space="preserve"> details on the 2024 Garden Competition.</w:t>
      </w:r>
    </w:p>
    <w:p w14:paraId="2B05DAB6" w14:textId="56A02924" w:rsidR="00DF7B37" w:rsidRPr="00D9271C" w:rsidRDefault="00DF7B37" w:rsidP="00666040">
      <w:pPr>
        <w:ind w:left="0" w:firstLine="0"/>
        <w:rPr>
          <w:rFonts w:ascii="Calibri" w:hAnsi="Calibri" w:cs="Calibri"/>
          <w:szCs w:val="20"/>
        </w:rPr>
      </w:pPr>
      <w:bookmarkStart w:id="1" w:name="_Hlk161599271"/>
      <w:r w:rsidRPr="00D9271C">
        <w:rPr>
          <w:rFonts w:ascii="Calibri" w:hAnsi="Calibri" w:cs="Calibri"/>
          <w:b/>
          <w:bCs/>
          <w:szCs w:val="20"/>
        </w:rPr>
        <w:t xml:space="preserve">ENV2023/24-11 </w:t>
      </w:r>
      <w:bookmarkEnd w:id="1"/>
      <w:r w:rsidR="003E5341">
        <w:rPr>
          <w:rFonts w:ascii="Calibri" w:hAnsi="Calibri" w:cs="Calibri"/>
          <w:b/>
          <w:bCs/>
          <w:szCs w:val="20"/>
        </w:rPr>
        <w:t>Resolved t</w:t>
      </w:r>
      <w:r w:rsidRPr="00D9271C">
        <w:rPr>
          <w:rFonts w:ascii="Calibri" w:hAnsi="Calibri" w:cs="Calibri"/>
          <w:szCs w:val="20"/>
        </w:rPr>
        <w:t>o confirm the suggested text put forward by Cllr Greenwood, the agreed upon 5 categories established by the meeting, the terms of reference for the competition including the rules to be made clear to participants and to approve a spend of up to £50 for publicity leaflets. Proposed by Cllr Hunt, seconded by Cllr Potts.</w:t>
      </w:r>
    </w:p>
    <w:p w14:paraId="1AA43BDB" w14:textId="77777777" w:rsidR="00DF7B37" w:rsidRPr="00D9271C" w:rsidRDefault="00DF7B37" w:rsidP="00DF7B37">
      <w:pPr>
        <w:rPr>
          <w:rFonts w:ascii="Calibri" w:hAnsi="Calibri" w:cs="Calibri"/>
          <w:szCs w:val="20"/>
        </w:rPr>
      </w:pPr>
      <w:r w:rsidRPr="00D9271C">
        <w:rPr>
          <w:rFonts w:ascii="Calibri" w:hAnsi="Calibri" w:cs="Calibri"/>
          <w:szCs w:val="20"/>
        </w:rPr>
        <w:t>Cllr Crossley will chase up the provisional judges for confirmation.</w:t>
      </w:r>
    </w:p>
    <w:p w14:paraId="7613D783" w14:textId="77777777" w:rsidR="00666040" w:rsidRDefault="00666040" w:rsidP="00DF7B37">
      <w:pPr>
        <w:rPr>
          <w:rFonts w:ascii="Calibri" w:hAnsi="Calibri" w:cs="Calibri"/>
          <w:b/>
          <w:bCs/>
          <w:szCs w:val="20"/>
        </w:rPr>
      </w:pPr>
    </w:p>
    <w:p w14:paraId="2998FBD4" w14:textId="4EF05C5A" w:rsidR="00DF7B37" w:rsidRPr="00D9271C" w:rsidRDefault="00DF7B37" w:rsidP="00DF7B37">
      <w:pPr>
        <w:rPr>
          <w:rFonts w:ascii="Calibri" w:hAnsi="Calibri" w:cs="Calibri"/>
          <w:szCs w:val="20"/>
        </w:rPr>
      </w:pPr>
      <w:r w:rsidRPr="00D9271C">
        <w:rPr>
          <w:rFonts w:ascii="Calibri" w:hAnsi="Calibri" w:cs="Calibri"/>
          <w:b/>
          <w:bCs/>
          <w:szCs w:val="20"/>
        </w:rPr>
        <w:t>4. To receive an update on prospective quotes from landscapers regarding Rishworth War Memorial.</w:t>
      </w:r>
    </w:p>
    <w:p w14:paraId="6D01C17D" w14:textId="62306B94" w:rsidR="00DF7B37" w:rsidRPr="00D9271C" w:rsidRDefault="00DF7B37" w:rsidP="00DF7B37">
      <w:pPr>
        <w:rPr>
          <w:rFonts w:ascii="Calibri" w:hAnsi="Calibri" w:cs="Calibri"/>
          <w:szCs w:val="20"/>
        </w:rPr>
      </w:pPr>
      <w:r w:rsidRPr="00D9271C">
        <w:rPr>
          <w:rFonts w:ascii="Calibri" w:hAnsi="Calibri" w:cs="Calibri"/>
          <w:szCs w:val="20"/>
        </w:rPr>
        <w:t xml:space="preserve">Cllr Johnson confirmed that Mr A. Carter would be in touch with Cllr Hunt </w:t>
      </w:r>
      <w:r w:rsidR="003E5341" w:rsidRPr="00D9271C">
        <w:rPr>
          <w:rFonts w:ascii="Calibri" w:hAnsi="Calibri" w:cs="Calibri"/>
          <w:szCs w:val="20"/>
        </w:rPr>
        <w:t>to</w:t>
      </w:r>
      <w:r w:rsidRPr="00D9271C">
        <w:rPr>
          <w:rFonts w:ascii="Calibri" w:hAnsi="Calibri" w:cs="Calibri"/>
          <w:szCs w:val="20"/>
        </w:rPr>
        <w:t xml:space="preserve"> arrange a meeting at the site.</w:t>
      </w:r>
    </w:p>
    <w:p w14:paraId="103240FB" w14:textId="77777777" w:rsidR="00666040" w:rsidRDefault="00666040" w:rsidP="00DF7B37">
      <w:pPr>
        <w:rPr>
          <w:rFonts w:ascii="Calibri" w:hAnsi="Calibri" w:cs="Calibri"/>
          <w:b/>
          <w:bCs/>
          <w:szCs w:val="20"/>
        </w:rPr>
      </w:pPr>
    </w:p>
    <w:p w14:paraId="7768D191" w14:textId="723FAF3A" w:rsidR="00DF7B37" w:rsidRPr="00D9271C" w:rsidRDefault="00DF7B37" w:rsidP="00DF7B37">
      <w:pPr>
        <w:rPr>
          <w:rFonts w:ascii="Calibri" w:hAnsi="Calibri" w:cs="Calibri"/>
          <w:b/>
          <w:bCs/>
          <w:szCs w:val="20"/>
        </w:rPr>
      </w:pPr>
      <w:r w:rsidRPr="00D9271C">
        <w:rPr>
          <w:rFonts w:ascii="Calibri" w:hAnsi="Calibri" w:cs="Calibri"/>
          <w:b/>
          <w:bCs/>
          <w:szCs w:val="20"/>
        </w:rPr>
        <w:t>5. To receive an update on the allocation and distribution of dog poo waste bags.</w:t>
      </w:r>
    </w:p>
    <w:p w14:paraId="0B3C9CF1" w14:textId="77777777" w:rsidR="00DF7B37" w:rsidRPr="00D9271C" w:rsidRDefault="00DF7B37" w:rsidP="00DF7B37">
      <w:pPr>
        <w:rPr>
          <w:rFonts w:ascii="Calibri" w:hAnsi="Calibri" w:cs="Calibri"/>
          <w:szCs w:val="20"/>
        </w:rPr>
      </w:pPr>
      <w:r w:rsidRPr="00D9271C">
        <w:rPr>
          <w:rFonts w:ascii="Calibri" w:hAnsi="Calibri" w:cs="Calibri"/>
          <w:szCs w:val="20"/>
        </w:rPr>
        <w:t>The meeting agreed that Cllr A. Naylor (Chair) would be asked to distribute more to colleagues at the next full council meeting.</w:t>
      </w:r>
    </w:p>
    <w:p w14:paraId="489B9672" w14:textId="77777777" w:rsidR="00C159A3" w:rsidRDefault="00C159A3" w:rsidP="00DF7B37">
      <w:pPr>
        <w:rPr>
          <w:rFonts w:ascii="Calibri" w:hAnsi="Calibri" w:cs="Calibri"/>
          <w:b/>
          <w:bCs/>
          <w:szCs w:val="20"/>
        </w:rPr>
      </w:pPr>
    </w:p>
    <w:p w14:paraId="2F5D875E" w14:textId="77A679CD" w:rsidR="00DF7B37" w:rsidRPr="00D9271C" w:rsidRDefault="00DF7B37" w:rsidP="00DF7B37">
      <w:pPr>
        <w:rPr>
          <w:rFonts w:ascii="Calibri" w:hAnsi="Calibri" w:cs="Calibri"/>
          <w:szCs w:val="20"/>
        </w:rPr>
      </w:pPr>
      <w:r w:rsidRPr="00D9271C">
        <w:rPr>
          <w:rFonts w:ascii="Calibri" w:hAnsi="Calibri" w:cs="Calibri"/>
          <w:b/>
          <w:bCs/>
          <w:szCs w:val="20"/>
        </w:rPr>
        <w:t>6</w:t>
      </w:r>
      <w:r w:rsidRPr="00D9271C">
        <w:rPr>
          <w:rFonts w:ascii="Calibri" w:hAnsi="Calibri" w:cs="Calibri"/>
          <w:szCs w:val="20"/>
        </w:rPr>
        <w:t xml:space="preserve">. </w:t>
      </w:r>
      <w:r w:rsidRPr="00D9271C">
        <w:rPr>
          <w:rFonts w:ascii="Calibri" w:hAnsi="Calibri" w:cs="Calibri"/>
          <w:b/>
          <w:bCs/>
          <w:szCs w:val="20"/>
        </w:rPr>
        <w:t>To hear reports from councillors and co-opted members.</w:t>
      </w:r>
    </w:p>
    <w:p w14:paraId="321EF55E" w14:textId="4AF537C0" w:rsidR="00DF7B37" w:rsidRPr="00D9271C" w:rsidRDefault="00DF7B37" w:rsidP="00C159A3">
      <w:pPr>
        <w:ind w:left="0" w:firstLine="0"/>
        <w:rPr>
          <w:rFonts w:ascii="Calibri" w:hAnsi="Calibri" w:cs="Calibri"/>
          <w:szCs w:val="20"/>
          <w:lang w:val="en-US"/>
        </w:rPr>
      </w:pPr>
      <w:r w:rsidRPr="00D9271C">
        <w:rPr>
          <w:rFonts w:ascii="Calibri" w:hAnsi="Calibri" w:cs="Calibri"/>
          <w:szCs w:val="20"/>
          <w:lang w:val="en-US"/>
        </w:rPr>
        <w:t>Cllr Crossley reported on her conversation with JLA regarding their volunteering pledge. CMBC are to come back to us on equipment provision for their volunteers.</w:t>
      </w:r>
    </w:p>
    <w:p w14:paraId="7AE72996" w14:textId="77777777" w:rsidR="00C159A3" w:rsidRDefault="00C159A3" w:rsidP="00DF7B37">
      <w:pPr>
        <w:rPr>
          <w:rFonts w:ascii="Calibri" w:hAnsi="Calibri" w:cs="Calibri"/>
          <w:szCs w:val="20"/>
          <w:lang w:val="en-US"/>
        </w:rPr>
      </w:pPr>
    </w:p>
    <w:p w14:paraId="68B7F747" w14:textId="144A212B" w:rsidR="00DF7B37" w:rsidRPr="00D9271C" w:rsidRDefault="00DF7B37" w:rsidP="00DF7B37">
      <w:pPr>
        <w:rPr>
          <w:rFonts w:ascii="Calibri" w:hAnsi="Calibri" w:cs="Calibri"/>
          <w:szCs w:val="20"/>
          <w:lang w:val="en-US"/>
        </w:rPr>
      </w:pPr>
      <w:r w:rsidRPr="00D9271C">
        <w:rPr>
          <w:rFonts w:ascii="Calibri" w:hAnsi="Calibri" w:cs="Calibri"/>
          <w:szCs w:val="20"/>
          <w:lang w:val="en-US"/>
        </w:rPr>
        <w:t>Cllr Carter reported that Ripponden in Bloom should be tasked with working on the bus shelter planters near the library. She noted that the council would benefit from knowing their plans on this area and their intentions as a group for the upcoming summer. Cllr Hunt will email Peter Fraser for an update.</w:t>
      </w:r>
    </w:p>
    <w:p w14:paraId="331A4879" w14:textId="77777777" w:rsidR="00C159A3" w:rsidRDefault="00C159A3" w:rsidP="00DF7B37">
      <w:pPr>
        <w:rPr>
          <w:rFonts w:ascii="Calibri" w:hAnsi="Calibri" w:cs="Calibri"/>
          <w:b/>
          <w:bCs/>
          <w:szCs w:val="20"/>
        </w:rPr>
      </w:pPr>
    </w:p>
    <w:p w14:paraId="749660B7" w14:textId="4BA13190" w:rsidR="00DF7B37" w:rsidRPr="00D9271C" w:rsidRDefault="00DF7B37" w:rsidP="00DF7B37">
      <w:pPr>
        <w:rPr>
          <w:rFonts w:ascii="Calibri" w:hAnsi="Calibri" w:cs="Calibri"/>
          <w:szCs w:val="20"/>
        </w:rPr>
      </w:pPr>
      <w:r w:rsidRPr="00D9271C">
        <w:rPr>
          <w:rFonts w:ascii="Calibri" w:hAnsi="Calibri" w:cs="Calibri"/>
          <w:b/>
          <w:bCs/>
          <w:szCs w:val="20"/>
        </w:rPr>
        <w:t xml:space="preserve">ENV2023/24-12 </w:t>
      </w:r>
      <w:r w:rsidR="003E5341">
        <w:rPr>
          <w:rFonts w:ascii="Calibri" w:hAnsi="Calibri" w:cs="Calibri"/>
          <w:b/>
          <w:bCs/>
          <w:szCs w:val="20"/>
        </w:rPr>
        <w:t xml:space="preserve">Resolved </w:t>
      </w:r>
      <w:r w:rsidRPr="00D9271C">
        <w:rPr>
          <w:rFonts w:ascii="Calibri" w:hAnsi="Calibri" w:cs="Calibri"/>
          <w:szCs w:val="20"/>
        </w:rPr>
        <w:t>to get a list of businesses at the end of May who are interested in hosting hanging baskets. Proposed by Cllr Carter, seconded by Cllr Johnson.</w:t>
      </w:r>
    </w:p>
    <w:p w14:paraId="10C028F1" w14:textId="77777777" w:rsidR="00C159A3" w:rsidRDefault="00C159A3" w:rsidP="00DF7B37">
      <w:pPr>
        <w:rPr>
          <w:rFonts w:ascii="Calibri" w:hAnsi="Calibri" w:cs="Calibri"/>
          <w:szCs w:val="20"/>
        </w:rPr>
      </w:pPr>
    </w:p>
    <w:p w14:paraId="48094B55" w14:textId="5FC4821B" w:rsidR="00DF7B37" w:rsidRPr="00D9271C" w:rsidRDefault="00DF7B37" w:rsidP="00DF7B37">
      <w:pPr>
        <w:rPr>
          <w:rFonts w:ascii="Calibri" w:hAnsi="Calibri" w:cs="Calibri"/>
          <w:szCs w:val="20"/>
        </w:rPr>
      </w:pPr>
      <w:r w:rsidRPr="00D9271C">
        <w:rPr>
          <w:rFonts w:ascii="Calibri" w:hAnsi="Calibri" w:cs="Calibri"/>
          <w:szCs w:val="20"/>
        </w:rPr>
        <w:t>Cllr Carter noted that water from the spring at the memorial garden is becoming an issue and needs reporting to CMBC.</w:t>
      </w:r>
    </w:p>
    <w:p w14:paraId="279BE9A7" w14:textId="77777777" w:rsidR="00DF7B37" w:rsidRPr="00D9271C" w:rsidRDefault="00DF7B37" w:rsidP="00DF7B37">
      <w:pPr>
        <w:rPr>
          <w:rFonts w:ascii="Calibri" w:hAnsi="Calibri" w:cs="Calibri"/>
          <w:szCs w:val="20"/>
        </w:rPr>
      </w:pPr>
      <w:r w:rsidRPr="00D9271C">
        <w:rPr>
          <w:rFonts w:ascii="Calibri" w:hAnsi="Calibri" w:cs="Calibri"/>
          <w:szCs w:val="20"/>
        </w:rPr>
        <w:t>There was a discussion about the area of land at the bottom of Heathfield Rise, Rishworth.</w:t>
      </w:r>
    </w:p>
    <w:p w14:paraId="19003EA8" w14:textId="77777777" w:rsidR="00C159A3" w:rsidRDefault="00C159A3" w:rsidP="00DF7B37">
      <w:pPr>
        <w:rPr>
          <w:rFonts w:ascii="Calibri" w:hAnsi="Calibri" w:cs="Calibri"/>
          <w:b/>
          <w:bCs/>
          <w:szCs w:val="20"/>
        </w:rPr>
      </w:pPr>
    </w:p>
    <w:p w14:paraId="235F631E" w14:textId="0C34518B" w:rsidR="00DF7B37" w:rsidRPr="00D9271C" w:rsidRDefault="00DF7B37" w:rsidP="00DF7B37">
      <w:pPr>
        <w:rPr>
          <w:rFonts w:ascii="Calibri" w:hAnsi="Calibri" w:cs="Calibri"/>
          <w:szCs w:val="20"/>
        </w:rPr>
      </w:pPr>
      <w:r w:rsidRPr="00D9271C">
        <w:rPr>
          <w:rFonts w:ascii="Calibri" w:hAnsi="Calibri" w:cs="Calibri"/>
          <w:b/>
          <w:bCs/>
          <w:szCs w:val="20"/>
        </w:rPr>
        <w:t xml:space="preserve">ENV2023/24-13 </w:t>
      </w:r>
      <w:r w:rsidR="003E5341">
        <w:rPr>
          <w:rFonts w:ascii="Calibri" w:hAnsi="Calibri" w:cs="Calibri"/>
          <w:b/>
          <w:bCs/>
          <w:szCs w:val="20"/>
        </w:rPr>
        <w:t xml:space="preserve">Resolved </w:t>
      </w:r>
      <w:r w:rsidRPr="00D9271C">
        <w:rPr>
          <w:rFonts w:ascii="Calibri" w:hAnsi="Calibri" w:cs="Calibri"/>
          <w:szCs w:val="20"/>
        </w:rPr>
        <w:t>to pay for up to 3 cuts of grass per year at the location at the bottom of Heathfield Rise, subject to costings. Proposed by Cllr Carter, seconded by Cllr Hunt.</w:t>
      </w:r>
    </w:p>
    <w:p w14:paraId="1D6A3943" w14:textId="77777777" w:rsidR="00DF7B37" w:rsidRPr="00D9271C" w:rsidRDefault="00DF7B37" w:rsidP="00DF7B37">
      <w:pPr>
        <w:rPr>
          <w:rFonts w:ascii="Calibri" w:hAnsi="Calibri" w:cs="Calibri"/>
          <w:szCs w:val="20"/>
        </w:rPr>
      </w:pPr>
    </w:p>
    <w:p w14:paraId="0F237E22" w14:textId="77777777" w:rsidR="00DF7B37" w:rsidRPr="00D9271C" w:rsidRDefault="00DF7B37" w:rsidP="00DF7B37">
      <w:pPr>
        <w:rPr>
          <w:rFonts w:ascii="Calibri" w:hAnsi="Calibri" w:cs="Calibri"/>
          <w:szCs w:val="20"/>
        </w:rPr>
      </w:pPr>
      <w:r w:rsidRPr="00D9271C">
        <w:rPr>
          <w:rFonts w:ascii="Calibri" w:hAnsi="Calibri" w:cs="Calibri"/>
          <w:szCs w:val="20"/>
        </w:rPr>
        <w:t>Cllr Potts reported on poor paving between the co-op and the doctor’s surgery. He will refer this matter to a ward Cllr to progress.</w:t>
      </w:r>
    </w:p>
    <w:p w14:paraId="5FAA9A11" w14:textId="77777777" w:rsidR="00DF7B37" w:rsidRPr="00D9271C" w:rsidRDefault="00DF7B37" w:rsidP="00DF7B37">
      <w:pPr>
        <w:rPr>
          <w:rFonts w:ascii="Calibri" w:hAnsi="Calibri" w:cs="Calibri"/>
          <w:szCs w:val="20"/>
        </w:rPr>
      </w:pPr>
      <w:r w:rsidRPr="00D9271C">
        <w:rPr>
          <w:rFonts w:ascii="Calibri" w:hAnsi="Calibri" w:cs="Calibri"/>
          <w:szCs w:val="20"/>
        </w:rPr>
        <w:lastRenderedPageBreak/>
        <w:t>Cllr Johnson reported that the dog poo bag dispenser at Barkisland Church has gone missing.</w:t>
      </w:r>
    </w:p>
    <w:p w14:paraId="30D39216" w14:textId="77777777" w:rsidR="00C159A3" w:rsidRDefault="00C159A3" w:rsidP="00DF7B37">
      <w:pPr>
        <w:rPr>
          <w:rFonts w:ascii="Calibri" w:hAnsi="Calibri" w:cs="Calibri"/>
          <w:b/>
          <w:bCs/>
          <w:szCs w:val="20"/>
        </w:rPr>
      </w:pPr>
    </w:p>
    <w:p w14:paraId="2EE57577" w14:textId="5A827B8F" w:rsidR="00DF7B37" w:rsidRPr="00D9271C" w:rsidRDefault="00DF7B37" w:rsidP="00DF7B37">
      <w:pPr>
        <w:rPr>
          <w:rFonts w:ascii="Calibri" w:hAnsi="Calibri" w:cs="Calibri"/>
          <w:szCs w:val="20"/>
        </w:rPr>
      </w:pPr>
      <w:r w:rsidRPr="00D9271C">
        <w:rPr>
          <w:rFonts w:ascii="Calibri" w:hAnsi="Calibri" w:cs="Calibri"/>
          <w:b/>
          <w:bCs/>
          <w:szCs w:val="20"/>
        </w:rPr>
        <w:t xml:space="preserve">ENV2023/24-14 </w:t>
      </w:r>
      <w:r w:rsidR="0083552C">
        <w:rPr>
          <w:rFonts w:ascii="Calibri" w:hAnsi="Calibri" w:cs="Calibri"/>
          <w:b/>
          <w:bCs/>
          <w:szCs w:val="20"/>
        </w:rPr>
        <w:t xml:space="preserve">Resolved </w:t>
      </w:r>
      <w:r w:rsidRPr="00D9271C">
        <w:rPr>
          <w:rFonts w:ascii="Calibri" w:hAnsi="Calibri" w:cs="Calibri"/>
          <w:szCs w:val="20"/>
        </w:rPr>
        <w:t>to agree in principle to replacing the dog poo bag dispenser at Barkisland Church.</w:t>
      </w:r>
    </w:p>
    <w:p w14:paraId="33D8104D" w14:textId="77777777" w:rsidR="00DF7B37" w:rsidRPr="00D9271C" w:rsidRDefault="00DF7B37" w:rsidP="00DF7B37">
      <w:pPr>
        <w:rPr>
          <w:rFonts w:ascii="Calibri" w:hAnsi="Calibri" w:cs="Calibri"/>
          <w:szCs w:val="20"/>
        </w:rPr>
      </w:pPr>
    </w:p>
    <w:p w14:paraId="02F62B0D" w14:textId="77777777" w:rsidR="00DF7B37" w:rsidRPr="00D9271C" w:rsidRDefault="00DF7B37" w:rsidP="00DF7B37">
      <w:pPr>
        <w:rPr>
          <w:rFonts w:ascii="Calibri" w:hAnsi="Calibri" w:cs="Calibri"/>
          <w:szCs w:val="20"/>
        </w:rPr>
      </w:pPr>
      <w:r w:rsidRPr="00D9271C">
        <w:rPr>
          <w:rFonts w:ascii="Calibri" w:hAnsi="Calibri" w:cs="Calibri"/>
          <w:b/>
          <w:bCs/>
          <w:szCs w:val="20"/>
        </w:rPr>
        <w:t>7. To discuss the idea of resurrecting a Ripponden Parish Council organised and sponsored market.</w:t>
      </w:r>
    </w:p>
    <w:p w14:paraId="38DE335E" w14:textId="77777777" w:rsidR="00DF7B37" w:rsidRPr="00D9271C" w:rsidRDefault="00DF7B37" w:rsidP="00DF7B37">
      <w:pPr>
        <w:rPr>
          <w:rFonts w:ascii="Calibri" w:hAnsi="Calibri" w:cs="Calibri"/>
          <w:szCs w:val="20"/>
          <w:lang w:val="en-US"/>
        </w:rPr>
      </w:pPr>
      <w:r w:rsidRPr="00D9271C">
        <w:rPr>
          <w:rFonts w:ascii="Calibri" w:hAnsi="Calibri" w:cs="Calibri"/>
          <w:szCs w:val="20"/>
          <w:lang w:val="en-US"/>
        </w:rPr>
        <w:t>The meeting agreed to bring this to full council for a wider, full discussion.</w:t>
      </w:r>
    </w:p>
    <w:p w14:paraId="0BFF1916" w14:textId="77777777" w:rsidR="00D54977" w:rsidRDefault="00D54977" w:rsidP="00DF7B37">
      <w:pPr>
        <w:rPr>
          <w:rFonts w:ascii="Calibri" w:hAnsi="Calibri" w:cs="Calibri"/>
          <w:b/>
          <w:bCs/>
          <w:szCs w:val="20"/>
          <w:lang w:val="en-US"/>
        </w:rPr>
      </w:pPr>
    </w:p>
    <w:p w14:paraId="3F6565FB" w14:textId="21B08586" w:rsidR="00DF7B37" w:rsidRPr="00D9271C" w:rsidRDefault="00DF7B37" w:rsidP="00DF7B37">
      <w:pPr>
        <w:rPr>
          <w:rFonts w:ascii="Calibri" w:hAnsi="Calibri" w:cs="Calibri"/>
          <w:b/>
          <w:bCs/>
          <w:szCs w:val="20"/>
          <w:lang w:val="en-US"/>
        </w:rPr>
      </w:pPr>
      <w:r w:rsidRPr="00D9271C">
        <w:rPr>
          <w:rFonts w:ascii="Calibri" w:hAnsi="Calibri" w:cs="Calibri"/>
          <w:b/>
          <w:bCs/>
          <w:szCs w:val="20"/>
          <w:lang w:val="en-US"/>
        </w:rPr>
        <w:t>8. To discuss progress with the K9 telephone box on Rochdale Road.</w:t>
      </w:r>
    </w:p>
    <w:p w14:paraId="30062DF1" w14:textId="77777777" w:rsidR="00DF7B37" w:rsidRPr="00D9271C" w:rsidRDefault="00DF7B37" w:rsidP="00DF7B37">
      <w:pPr>
        <w:rPr>
          <w:rFonts w:ascii="Calibri" w:hAnsi="Calibri" w:cs="Calibri"/>
          <w:szCs w:val="20"/>
          <w:lang w:val="en-US"/>
        </w:rPr>
      </w:pPr>
      <w:r w:rsidRPr="00D9271C">
        <w:rPr>
          <w:rFonts w:ascii="Calibri" w:hAnsi="Calibri" w:cs="Calibri"/>
          <w:szCs w:val="20"/>
          <w:lang w:val="en-US"/>
        </w:rPr>
        <w:t>Cllr Crossley reported that JLA are happy to take on the tidy up, glass removal and re-painting of the phone box.</w:t>
      </w:r>
    </w:p>
    <w:p w14:paraId="35436B64" w14:textId="77777777" w:rsidR="00D54977" w:rsidRDefault="00D54977" w:rsidP="00DF7B37">
      <w:pPr>
        <w:rPr>
          <w:rFonts w:ascii="Calibri" w:hAnsi="Calibri" w:cs="Calibri"/>
          <w:b/>
          <w:bCs/>
          <w:szCs w:val="20"/>
        </w:rPr>
      </w:pPr>
    </w:p>
    <w:p w14:paraId="781D55A2" w14:textId="46D257C4" w:rsidR="00DF7B37" w:rsidRPr="00D9271C" w:rsidRDefault="00DF7B37" w:rsidP="00DF7B37">
      <w:pPr>
        <w:rPr>
          <w:rFonts w:ascii="Calibri" w:hAnsi="Calibri" w:cs="Calibri"/>
          <w:szCs w:val="20"/>
        </w:rPr>
      </w:pPr>
      <w:r w:rsidRPr="00D9271C">
        <w:rPr>
          <w:rFonts w:ascii="Calibri" w:hAnsi="Calibri" w:cs="Calibri"/>
          <w:b/>
          <w:bCs/>
          <w:szCs w:val="20"/>
        </w:rPr>
        <w:t xml:space="preserve">ENV2023/24-15 </w:t>
      </w:r>
      <w:r w:rsidR="0083552C">
        <w:rPr>
          <w:rFonts w:ascii="Calibri" w:hAnsi="Calibri" w:cs="Calibri"/>
          <w:b/>
          <w:bCs/>
          <w:szCs w:val="20"/>
        </w:rPr>
        <w:t xml:space="preserve">Resolved </w:t>
      </w:r>
      <w:r w:rsidRPr="00D9271C">
        <w:rPr>
          <w:rFonts w:ascii="Calibri" w:hAnsi="Calibri" w:cs="Calibri"/>
          <w:szCs w:val="20"/>
        </w:rPr>
        <w:t>for Cllr Crossley to find out where the appropriate red paint can be procured. Proposed by Cllr Crossley, seconded by Cllr Potts.</w:t>
      </w:r>
    </w:p>
    <w:p w14:paraId="011618FD" w14:textId="77777777" w:rsidR="00D54977" w:rsidRDefault="00D54977" w:rsidP="00DF7B37">
      <w:pPr>
        <w:rPr>
          <w:rFonts w:ascii="Calibri" w:hAnsi="Calibri" w:cs="Calibri"/>
          <w:b/>
          <w:bCs/>
          <w:szCs w:val="20"/>
        </w:rPr>
      </w:pPr>
    </w:p>
    <w:p w14:paraId="186B14F3" w14:textId="767BA92D" w:rsidR="00DF7B37" w:rsidRPr="00D9271C" w:rsidRDefault="00DF7B37" w:rsidP="00DF7B37">
      <w:pPr>
        <w:rPr>
          <w:rFonts w:ascii="Calibri" w:hAnsi="Calibri" w:cs="Calibri"/>
          <w:b/>
          <w:bCs/>
          <w:szCs w:val="20"/>
        </w:rPr>
      </w:pPr>
      <w:r w:rsidRPr="00D9271C">
        <w:rPr>
          <w:rFonts w:ascii="Calibri" w:hAnsi="Calibri" w:cs="Calibri"/>
          <w:b/>
          <w:bCs/>
          <w:szCs w:val="20"/>
        </w:rPr>
        <w:t>9. To discuss Cllr Whitworth’s suggestion of repainting the milestone opposite the Lion pub.</w:t>
      </w:r>
    </w:p>
    <w:p w14:paraId="6ED7DBBF" w14:textId="3D8EDD67" w:rsidR="00DF7B37" w:rsidRPr="00D9271C" w:rsidRDefault="00DF7B37" w:rsidP="00D54977">
      <w:pPr>
        <w:rPr>
          <w:rFonts w:ascii="Calibri" w:hAnsi="Calibri" w:cs="Calibri"/>
          <w:szCs w:val="20"/>
          <w:lang w:val="en-US"/>
        </w:rPr>
      </w:pPr>
      <w:r w:rsidRPr="00D9271C">
        <w:rPr>
          <w:rFonts w:ascii="Calibri" w:hAnsi="Calibri" w:cs="Calibri"/>
          <w:szCs w:val="20"/>
          <w:lang w:val="en-US"/>
        </w:rPr>
        <w:t>Cllr Carter noted that to undertake this task would require the seeking of planning permission from CMBC as technically the milestones are classed as “listed buildings”.</w:t>
      </w:r>
      <w:r w:rsidR="00D54977">
        <w:rPr>
          <w:rFonts w:ascii="Calibri" w:hAnsi="Calibri" w:cs="Calibri"/>
          <w:szCs w:val="20"/>
          <w:lang w:val="en-US"/>
        </w:rPr>
        <w:t xml:space="preserve"> </w:t>
      </w:r>
      <w:r w:rsidRPr="00D9271C">
        <w:rPr>
          <w:rFonts w:ascii="Calibri" w:hAnsi="Calibri" w:cs="Calibri"/>
          <w:szCs w:val="20"/>
          <w:lang w:val="en-US"/>
        </w:rPr>
        <w:t>Cllr Crossley said she would raise the matter at Safer Cleaner Greener and see if we can get easier permission to do a re-paint.</w:t>
      </w:r>
    </w:p>
    <w:p w14:paraId="6A16102A" w14:textId="77777777" w:rsidR="00DF7B37" w:rsidRPr="00D9271C" w:rsidRDefault="00DF7B37" w:rsidP="00DF7B37">
      <w:pPr>
        <w:spacing w:after="0"/>
        <w:rPr>
          <w:rFonts w:ascii="Calibri" w:hAnsi="Calibri" w:cs="Calibri"/>
          <w:szCs w:val="20"/>
        </w:rPr>
      </w:pPr>
    </w:p>
    <w:p w14:paraId="6B771D1B" w14:textId="77777777" w:rsidR="00DF7B37" w:rsidRPr="00D9271C" w:rsidRDefault="00DF7B37" w:rsidP="00DF7B37">
      <w:pPr>
        <w:spacing w:after="0"/>
        <w:rPr>
          <w:rFonts w:ascii="Calibri" w:hAnsi="Calibri" w:cs="Calibri"/>
          <w:b/>
          <w:bCs/>
          <w:szCs w:val="20"/>
        </w:rPr>
      </w:pPr>
      <w:r w:rsidRPr="00D9271C">
        <w:rPr>
          <w:rFonts w:ascii="Calibri" w:hAnsi="Calibri" w:cs="Calibri"/>
          <w:b/>
          <w:bCs/>
          <w:szCs w:val="20"/>
        </w:rPr>
        <w:t>11. To agree a date for next meeting.</w:t>
      </w:r>
    </w:p>
    <w:p w14:paraId="6AB6541D" w14:textId="77777777" w:rsidR="00DF7B37" w:rsidRPr="00D9271C" w:rsidRDefault="00DF7B37" w:rsidP="00DF7B37">
      <w:pPr>
        <w:spacing w:after="0"/>
        <w:rPr>
          <w:rFonts w:ascii="Calibri" w:hAnsi="Calibri" w:cs="Calibri"/>
          <w:szCs w:val="20"/>
        </w:rPr>
      </w:pPr>
      <w:r w:rsidRPr="00D9271C">
        <w:rPr>
          <w:rFonts w:ascii="Calibri" w:hAnsi="Calibri" w:cs="Calibri"/>
          <w:szCs w:val="20"/>
        </w:rPr>
        <w:t>Agreed for 30 April 2024 at 7.15pm, RFC.</w:t>
      </w:r>
    </w:p>
    <w:p w14:paraId="6FC5D95D" w14:textId="77777777" w:rsidR="00DF7B37" w:rsidRPr="00D9271C" w:rsidRDefault="00DF7B37" w:rsidP="00DF7B37">
      <w:pPr>
        <w:spacing w:after="0"/>
        <w:rPr>
          <w:rFonts w:ascii="Calibri" w:hAnsi="Calibri" w:cs="Calibri"/>
          <w:szCs w:val="20"/>
        </w:rPr>
      </w:pPr>
      <w:r w:rsidRPr="00D9271C">
        <w:rPr>
          <w:rFonts w:ascii="Calibri" w:hAnsi="Calibri" w:cs="Calibri"/>
          <w:szCs w:val="20"/>
        </w:rPr>
        <w:t xml:space="preserve"> </w:t>
      </w:r>
    </w:p>
    <w:p w14:paraId="1430B628" w14:textId="77777777" w:rsidR="00DF7B37" w:rsidRDefault="00DF7B37" w:rsidP="00DF7B37">
      <w:pPr>
        <w:spacing w:after="0"/>
        <w:rPr>
          <w:rFonts w:ascii="Calibri" w:hAnsi="Calibri" w:cs="Calibri"/>
          <w:szCs w:val="20"/>
        </w:rPr>
      </w:pPr>
      <w:r w:rsidRPr="00D9271C">
        <w:rPr>
          <w:rFonts w:ascii="Calibri" w:hAnsi="Calibri" w:cs="Calibri"/>
          <w:szCs w:val="20"/>
        </w:rPr>
        <w:t>The meeting closed.</w:t>
      </w:r>
    </w:p>
    <w:p w14:paraId="0F335987" w14:textId="2D82D63F" w:rsidR="0083552C" w:rsidRDefault="0083552C">
      <w:pPr>
        <w:spacing w:after="160" w:line="259" w:lineRule="auto"/>
        <w:ind w:left="0" w:firstLine="0"/>
        <w:rPr>
          <w:rFonts w:ascii="Calibri" w:hAnsi="Calibri" w:cs="Calibri"/>
          <w:szCs w:val="20"/>
        </w:rPr>
      </w:pPr>
    </w:p>
    <w:p w14:paraId="160356B0" w14:textId="77777777" w:rsidR="0027418D" w:rsidRPr="00FF0EE4" w:rsidRDefault="0027418D" w:rsidP="0027418D">
      <w:pPr>
        <w:pStyle w:val="Heading3"/>
        <w:spacing w:before="0" w:after="0"/>
        <w:rPr>
          <w:rFonts w:ascii="Calibri" w:hAnsi="Calibri" w:cs="Calibri"/>
          <w:b/>
          <w:bCs/>
          <w:sz w:val="20"/>
          <w:szCs w:val="20"/>
        </w:rPr>
      </w:pPr>
      <w:r w:rsidRPr="00FF0EE4">
        <w:rPr>
          <w:rFonts w:ascii="Calibri" w:hAnsi="Calibri" w:cs="Calibri"/>
          <w:b/>
          <w:bCs/>
          <w:sz w:val="20"/>
          <w:szCs w:val="20"/>
        </w:rPr>
        <w:t xml:space="preserve">Minutes of the Ripponden Parish Council Standards Committee Meeting </w:t>
      </w:r>
    </w:p>
    <w:p w14:paraId="19215430" w14:textId="77777777" w:rsidR="0027418D" w:rsidRPr="00FF0EE4" w:rsidRDefault="0027418D" w:rsidP="0027418D">
      <w:pPr>
        <w:pStyle w:val="Heading3"/>
        <w:spacing w:before="0" w:after="0"/>
        <w:rPr>
          <w:rFonts w:ascii="Calibri" w:hAnsi="Calibri" w:cs="Calibri"/>
          <w:sz w:val="20"/>
          <w:szCs w:val="20"/>
        </w:rPr>
      </w:pPr>
      <w:r>
        <w:rPr>
          <w:rFonts w:ascii="Calibri" w:hAnsi="Calibri" w:cs="Calibri"/>
          <w:sz w:val="20"/>
          <w:szCs w:val="20"/>
        </w:rPr>
        <w:t>H</w:t>
      </w:r>
      <w:r w:rsidRPr="00FF0EE4">
        <w:rPr>
          <w:rFonts w:ascii="Calibri" w:hAnsi="Calibri" w:cs="Calibri"/>
          <w:sz w:val="20"/>
          <w:szCs w:val="20"/>
        </w:rPr>
        <w:t>eld at Ryburn United Football Club Ripponden on Wednesday 19 March 2023 at 7.15pm</w:t>
      </w:r>
      <w:r>
        <w:rPr>
          <w:rFonts w:ascii="Calibri" w:hAnsi="Calibri" w:cs="Calibri"/>
          <w:sz w:val="20"/>
          <w:szCs w:val="20"/>
        </w:rPr>
        <w:t>.</w:t>
      </w:r>
    </w:p>
    <w:p w14:paraId="6A5C090D" w14:textId="77777777" w:rsidR="0027418D" w:rsidRPr="00FF0EE4" w:rsidRDefault="0027418D" w:rsidP="0027418D">
      <w:pPr>
        <w:keepNext/>
        <w:keepLines/>
        <w:spacing w:before="240" w:after="0"/>
        <w:ind w:left="0" w:firstLine="0"/>
        <w:rPr>
          <w:rFonts w:ascii="Calibri" w:hAnsi="Calibri" w:cs="Calibri"/>
          <w:szCs w:val="20"/>
        </w:rPr>
      </w:pPr>
      <w:r w:rsidRPr="00FF0EE4">
        <w:rPr>
          <w:rFonts w:ascii="Calibri" w:hAnsi="Calibri" w:cs="Calibri"/>
          <w:b/>
          <w:bCs/>
          <w:szCs w:val="20"/>
        </w:rPr>
        <w:t>Councillors Present:</w:t>
      </w:r>
      <w:r>
        <w:rPr>
          <w:rFonts w:ascii="Calibri" w:hAnsi="Calibri" w:cs="Calibri"/>
          <w:b/>
          <w:bCs/>
          <w:szCs w:val="20"/>
        </w:rPr>
        <w:t xml:space="preserve"> </w:t>
      </w:r>
      <w:r w:rsidRPr="00FF0EE4">
        <w:rPr>
          <w:rFonts w:ascii="Calibri" w:hAnsi="Calibri" w:cs="Calibri"/>
          <w:szCs w:val="20"/>
        </w:rPr>
        <w:t>Cllr Greenwood chaired the meeting. Cllr Carter, Cllr Hunt, Cllr K Naylor, Cllr J Matthews.</w:t>
      </w:r>
    </w:p>
    <w:p w14:paraId="67D43A2C" w14:textId="77777777" w:rsidR="0027418D" w:rsidRPr="00FF0EE4" w:rsidRDefault="0027418D" w:rsidP="0027418D">
      <w:pPr>
        <w:pStyle w:val="ListParagraph"/>
        <w:numPr>
          <w:ilvl w:val="0"/>
          <w:numId w:val="7"/>
        </w:numPr>
        <w:spacing w:before="240" w:after="160" w:line="259" w:lineRule="auto"/>
        <w:rPr>
          <w:rFonts w:ascii="Calibri" w:hAnsi="Calibri" w:cs="Calibri"/>
          <w:szCs w:val="20"/>
        </w:rPr>
      </w:pPr>
      <w:r w:rsidRPr="00FF0EE4">
        <w:rPr>
          <w:rFonts w:ascii="Calibri" w:hAnsi="Calibri" w:cs="Calibri"/>
          <w:szCs w:val="20"/>
        </w:rPr>
        <w:t>To receive apologies for absence or lateness</w:t>
      </w:r>
      <w:r>
        <w:rPr>
          <w:rFonts w:ascii="Calibri" w:hAnsi="Calibri" w:cs="Calibri"/>
          <w:szCs w:val="20"/>
        </w:rPr>
        <w:t>.</w:t>
      </w:r>
    </w:p>
    <w:p w14:paraId="53C88CE4" w14:textId="77777777" w:rsidR="0027418D" w:rsidRPr="00FF0EE4" w:rsidRDefault="0027418D" w:rsidP="0027418D">
      <w:pPr>
        <w:rPr>
          <w:rFonts w:ascii="Calibri" w:hAnsi="Calibri" w:cs="Calibri"/>
          <w:szCs w:val="20"/>
        </w:rPr>
      </w:pPr>
      <w:r w:rsidRPr="00FF0EE4">
        <w:rPr>
          <w:rFonts w:ascii="Calibri" w:hAnsi="Calibri" w:cs="Calibri"/>
          <w:szCs w:val="20"/>
        </w:rPr>
        <w:t>Cllr A Naylor.</w:t>
      </w:r>
    </w:p>
    <w:p w14:paraId="4FD1D7AD" w14:textId="77777777" w:rsidR="0027418D" w:rsidRPr="00FF0EE4" w:rsidRDefault="0027418D" w:rsidP="0027418D">
      <w:pPr>
        <w:pStyle w:val="Default"/>
        <w:numPr>
          <w:ilvl w:val="0"/>
          <w:numId w:val="7"/>
        </w:numPr>
        <w:spacing w:after="160" w:line="276" w:lineRule="auto"/>
        <w:rPr>
          <w:rFonts w:ascii="Calibri" w:hAnsi="Calibri" w:cs="Calibri"/>
          <w:color w:val="000000" w:themeColor="text1"/>
          <w:sz w:val="20"/>
          <w:szCs w:val="20"/>
        </w:rPr>
      </w:pPr>
      <w:r w:rsidRPr="00FF0EE4">
        <w:rPr>
          <w:rFonts w:ascii="Calibri" w:hAnsi="Calibri" w:cs="Calibri"/>
          <w:color w:val="000000" w:themeColor="text1"/>
          <w:sz w:val="20"/>
          <w:szCs w:val="20"/>
        </w:rPr>
        <w:t>To discuss Matters Arising from the previous meeting</w:t>
      </w:r>
    </w:p>
    <w:p w14:paraId="404BE150" w14:textId="77777777" w:rsidR="0027418D" w:rsidRPr="00FF0EE4" w:rsidRDefault="0027418D" w:rsidP="0027418D">
      <w:pPr>
        <w:pStyle w:val="Default"/>
        <w:spacing w:after="160" w:line="276" w:lineRule="auto"/>
        <w:rPr>
          <w:rFonts w:ascii="Calibri" w:hAnsi="Calibri" w:cs="Calibri"/>
          <w:color w:val="000000" w:themeColor="text1"/>
          <w:sz w:val="20"/>
          <w:szCs w:val="20"/>
        </w:rPr>
      </w:pPr>
      <w:r w:rsidRPr="00FF0EE4">
        <w:rPr>
          <w:rFonts w:ascii="Calibri" w:hAnsi="Calibri" w:cs="Calibri"/>
          <w:color w:val="000000" w:themeColor="text1"/>
          <w:sz w:val="20"/>
          <w:szCs w:val="20"/>
        </w:rPr>
        <w:t xml:space="preserve">Cllr Greenwood updated the committee about the asset register and the adoption of the reserves policy. </w:t>
      </w:r>
      <w:r w:rsidRPr="00FF0EE4">
        <w:rPr>
          <w:rFonts w:ascii="Calibri" w:hAnsi="Calibri" w:cs="Calibri"/>
          <w:color w:val="000000" w:themeColor="text1"/>
          <w:sz w:val="20"/>
          <w:szCs w:val="20"/>
        </w:rPr>
        <w:tab/>
      </w:r>
    </w:p>
    <w:p w14:paraId="3A0F8F42" w14:textId="77777777" w:rsidR="0027418D" w:rsidRPr="00FF0EE4" w:rsidRDefault="0027418D" w:rsidP="0027418D">
      <w:pPr>
        <w:pStyle w:val="Default"/>
        <w:numPr>
          <w:ilvl w:val="0"/>
          <w:numId w:val="7"/>
        </w:numPr>
        <w:spacing w:after="240" w:line="276" w:lineRule="auto"/>
        <w:rPr>
          <w:rFonts w:ascii="Calibri" w:hAnsi="Calibri" w:cs="Calibri"/>
          <w:sz w:val="20"/>
          <w:szCs w:val="20"/>
        </w:rPr>
      </w:pPr>
      <w:r w:rsidRPr="00FF0EE4">
        <w:rPr>
          <w:rFonts w:ascii="Calibri" w:hAnsi="Calibri" w:cs="Calibri"/>
          <w:sz w:val="20"/>
          <w:szCs w:val="20"/>
        </w:rPr>
        <w:t>To review the Privacy Notice and recommend any changes to Full Council.</w:t>
      </w:r>
    </w:p>
    <w:p w14:paraId="01F79E9D" w14:textId="77777777" w:rsidR="0027418D" w:rsidRPr="00FF0EE4" w:rsidRDefault="0027418D" w:rsidP="0027418D">
      <w:pPr>
        <w:pStyle w:val="Default"/>
        <w:spacing w:after="160" w:line="276" w:lineRule="auto"/>
        <w:rPr>
          <w:rFonts w:ascii="Calibri" w:hAnsi="Calibri" w:cs="Calibri"/>
          <w:color w:val="000000" w:themeColor="text1"/>
          <w:sz w:val="20"/>
          <w:szCs w:val="20"/>
        </w:rPr>
      </w:pPr>
      <w:r w:rsidRPr="00FF0EE4">
        <w:rPr>
          <w:rFonts w:ascii="Calibri" w:hAnsi="Calibri" w:cs="Calibri"/>
          <w:b/>
          <w:bCs/>
          <w:sz w:val="20"/>
          <w:szCs w:val="20"/>
        </w:rPr>
        <w:t xml:space="preserve">STD2023/24-68 RESOLVED </w:t>
      </w:r>
      <w:r w:rsidRPr="00FF0EE4">
        <w:rPr>
          <w:rFonts w:ascii="Calibri" w:hAnsi="Calibri" w:cs="Calibri"/>
          <w:sz w:val="20"/>
          <w:szCs w:val="20"/>
        </w:rPr>
        <w:t>to send the Privacy Notice with the updated changes to the address to Full Council for authorisation and acceptance</w:t>
      </w:r>
      <w:r w:rsidRPr="00FF0EE4">
        <w:rPr>
          <w:rFonts w:ascii="Calibri" w:hAnsi="Calibri" w:cs="Calibri"/>
          <w:b/>
          <w:bCs/>
          <w:sz w:val="20"/>
          <w:szCs w:val="20"/>
        </w:rPr>
        <w:t xml:space="preserve">. </w:t>
      </w:r>
      <w:r w:rsidRPr="00FF0EE4">
        <w:rPr>
          <w:rFonts w:ascii="Calibri" w:hAnsi="Calibri" w:cs="Calibri"/>
          <w:sz w:val="20"/>
          <w:szCs w:val="20"/>
        </w:rPr>
        <w:t xml:space="preserve">Proposed by Cllr Hunt, Seconded by Cllr K Naylor. </w:t>
      </w:r>
    </w:p>
    <w:p w14:paraId="138C9307" w14:textId="77777777" w:rsidR="0027418D" w:rsidRPr="00FF0EE4" w:rsidRDefault="0027418D" w:rsidP="0027418D">
      <w:pPr>
        <w:pStyle w:val="Default"/>
        <w:numPr>
          <w:ilvl w:val="0"/>
          <w:numId w:val="7"/>
        </w:numPr>
        <w:spacing w:after="240" w:line="276" w:lineRule="auto"/>
        <w:rPr>
          <w:rFonts w:ascii="Calibri" w:hAnsi="Calibri" w:cs="Calibri"/>
          <w:sz w:val="20"/>
          <w:szCs w:val="20"/>
        </w:rPr>
      </w:pPr>
      <w:r w:rsidRPr="00FF0EE4">
        <w:rPr>
          <w:rFonts w:ascii="Calibri" w:hAnsi="Calibri" w:cs="Calibri"/>
          <w:sz w:val="20"/>
          <w:szCs w:val="20"/>
        </w:rPr>
        <w:t>To discuss, amend and recommend any changes to the Grants Policy and criteria to Full Council.</w:t>
      </w:r>
    </w:p>
    <w:p w14:paraId="12F12A8C" w14:textId="77777777" w:rsidR="0027418D" w:rsidRPr="00FF0EE4" w:rsidRDefault="0027418D" w:rsidP="0027418D">
      <w:pPr>
        <w:pStyle w:val="Default"/>
        <w:spacing w:after="160" w:line="276" w:lineRule="auto"/>
        <w:rPr>
          <w:rFonts w:ascii="Calibri" w:hAnsi="Calibri" w:cs="Calibri"/>
          <w:color w:val="000000" w:themeColor="text1"/>
          <w:sz w:val="20"/>
          <w:szCs w:val="20"/>
        </w:rPr>
      </w:pPr>
      <w:r w:rsidRPr="00FF0EE4">
        <w:rPr>
          <w:rFonts w:ascii="Calibri" w:hAnsi="Calibri" w:cs="Calibri"/>
          <w:color w:val="000000" w:themeColor="text1"/>
          <w:sz w:val="20"/>
          <w:szCs w:val="20"/>
        </w:rPr>
        <w:t xml:space="preserve"> The Committee suggested the following clauses:</w:t>
      </w:r>
    </w:p>
    <w:p w14:paraId="48F9ED6A" w14:textId="77777777" w:rsidR="0027418D" w:rsidRPr="00FF0EE4" w:rsidRDefault="0027418D" w:rsidP="0027418D">
      <w:pPr>
        <w:pStyle w:val="Default"/>
        <w:numPr>
          <w:ilvl w:val="0"/>
          <w:numId w:val="8"/>
        </w:numPr>
        <w:spacing w:after="160"/>
        <w:ind w:left="714" w:hanging="357"/>
        <w:contextualSpacing/>
        <w:rPr>
          <w:rFonts w:ascii="Calibri" w:hAnsi="Calibri" w:cs="Calibri"/>
          <w:color w:val="000000" w:themeColor="text1"/>
          <w:sz w:val="20"/>
          <w:szCs w:val="20"/>
        </w:rPr>
      </w:pPr>
      <w:r w:rsidRPr="00FF0EE4">
        <w:rPr>
          <w:rFonts w:ascii="Calibri" w:hAnsi="Calibri" w:cs="Calibri"/>
          <w:color w:val="000000" w:themeColor="text1"/>
          <w:sz w:val="20"/>
          <w:szCs w:val="20"/>
        </w:rPr>
        <w:t>That a representative of the organis</w:t>
      </w:r>
      <w:r>
        <w:rPr>
          <w:rFonts w:ascii="Calibri" w:hAnsi="Calibri" w:cs="Calibri"/>
          <w:color w:val="000000" w:themeColor="text1"/>
          <w:sz w:val="20"/>
          <w:szCs w:val="20"/>
        </w:rPr>
        <w:t>ation</w:t>
      </w:r>
      <w:r w:rsidRPr="00FF0EE4">
        <w:rPr>
          <w:rFonts w:ascii="Calibri" w:hAnsi="Calibri" w:cs="Calibri"/>
          <w:color w:val="000000" w:themeColor="text1"/>
          <w:sz w:val="20"/>
          <w:szCs w:val="20"/>
        </w:rPr>
        <w:t xml:space="preserve"> applying for </w:t>
      </w:r>
      <w:r>
        <w:rPr>
          <w:rFonts w:ascii="Calibri" w:hAnsi="Calibri" w:cs="Calibri"/>
          <w:color w:val="000000" w:themeColor="text1"/>
          <w:sz w:val="20"/>
          <w:szCs w:val="20"/>
        </w:rPr>
        <w:t>the</w:t>
      </w:r>
      <w:r w:rsidRPr="00FF0EE4">
        <w:rPr>
          <w:rFonts w:ascii="Calibri" w:hAnsi="Calibri" w:cs="Calibri"/>
          <w:color w:val="000000" w:themeColor="text1"/>
          <w:sz w:val="20"/>
          <w:szCs w:val="20"/>
        </w:rPr>
        <w:t xml:space="preserve"> grant should attend the meeting at which the application is being considered and agree to answer any questions concerning the application.</w:t>
      </w:r>
    </w:p>
    <w:p w14:paraId="3715C9F5" w14:textId="77777777" w:rsidR="0027418D" w:rsidRPr="00FF0EE4" w:rsidRDefault="0027418D" w:rsidP="0027418D">
      <w:pPr>
        <w:pStyle w:val="Default"/>
        <w:numPr>
          <w:ilvl w:val="0"/>
          <w:numId w:val="8"/>
        </w:numPr>
        <w:spacing w:after="160"/>
        <w:ind w:left="714" w:hanging="357"/>
        <w:contextualSpacing/>
        <w:rPr>
          <w:rFonts w:ascii="Calibri" w:hAnsi="Calibri" w:cs="Calibri"/>
          <w:color w:val="000000" w:themeColor="text1"/>
          <w:sz w:val="20"/>
          <w:szCs w:val="20"/>
        </w:rPr>
      </w:pPr>
      <w:r w:rsidRPr="00FF0EE4">
        <w:rPr>
          <w:rFonts w:ascii="Calibri" w:hAnsi="Calibri" w:cs="Calibri"/>
          <w:color w:val="000000" w:themeColor="text1"/>
          <w:sz w:val="20"/>
          <w:szCs w:val="20"/>
        </w:rPr>
        <w:t>That there should be two funding rounds: one with a deadline of 31</w:t>
      </w:r>
      <w:r w:rsidRPr="00FF0EE4">
        <w:rPr>
          <w:rFonts w:ascii="Calibri" w:hAnsi="Calibri" w:cs="Calibri"/>
          <w:color w:val="000000" w:themeColor="text1"/>
          <w:sz w:val="20"/>
          <w:szCs w:val="20"/>
          <w:vertAlign w:val="superscript"/>
        </w:rPr>
        <w:t>st</w:t>
      </w:r>
      <w:r w:rsidRPr="00FF0EE4">
        <w:rPr>
          <w:rFonts w:ascii="Calibri" w:hAnsi="Calibri" w:cs="Calibri"/>
          <w:color w:val="000000" w:themeColor="text1"/>
          <w:sz w:val="20"/>
          <w:szCs w:val="20"/>
        </w:rPr>
        <w:t xml:space="preserve"> March for April consideration for 50% of the total grants budget for the financial year, and another with a deadline of 31</w:t>
      </w:r>
      <w:r w:rsidRPr="00FF0EE4">
        <w:rPr>
          <w:rFonts w:ascii="Calibri" w:hAnsi="Calibri" w:cs="Calibri"/>
          <w:color w:val="000000" w:themeColor="text1"/>
          <w:sz w:val="20"/>
          <w:szCs w:val="20"/>
          <w:vertAlign w:val="superscript"/>
        </w:rPr>
        <w:t>st</w:t>
      </w:r>
      <w:r w:rsidRPr="00FF0EE4">
        <w:rPr>
          <w:rFonts w:ascii="Calibri" w:hAnsi="Calibri" w:cs="Calibri"/>
          <w:color w:val="000000" w:themeColor="text1"/>
          <w:sz w:val="20"/>
          <w:szCs w:val="20"/>
        </w:rPr>
        <w:t xml:space="preserve"> October for consideration in November for the remaining 50% of the grants budget for the financial year.</w:t>
      </w:r>
    </w:p>
    <w:p w14:paraId="59F19CA9" w14:textId="77777777" w:rsidR="0027418D" w:rsidRPr="00FF0EE4" w:rsidRDefault="0027418D" w:rsidP="0027418D">
      <w:pPr>
        <w:pStyle w:val="Default"/>
        <w:numPr>
          <w:ilvl w:val="0"/>
          <w:numId w:val="8"/>
        </w:numPr>
        <w:spacing w:after="160"/>
        <w:ind w:left="714" w:hanging="357"/>
        <w:contextualSpacing/>
        <w:rPr>
          <w:rFonts w:ascii="Calibri" w:hAnsi="Calibri" w:cs="Calibri"/>
          <w:color w:val="000000" w:themeColor="text1"/>
          <w:sz w:val="20"/>
          <w:szCs w:val="20"/>
        </w:rPr>
      </w:pPr>
      <w:r w:rsidRPr="00FF0EE4">
        <w:rPr>
          <w:rFonts w:ascii="Calibri" w:hAnsi="Calibri" w:cs="Calibri"/>
          <w:color w:val="000000" w:themeColor="text1"/>
          <w:sz w:val="20"/>
          <w:szCs w:val="20"/>
        </w:rPr>
        <w:t>That the Council will only award up to 50% of the total cost of a project.</w:t>
      </w:r>
    </w:p>
    <w:p w14:paraId="2513E560" w14:textId="77777777" w:rsidR="0027418D" w:rsidRPr="00FF0EE4" w:rsidRDefault="0027418D" w:rsidP="0027418D">
      <w:pPr>
        <w:pStyle w:val="Default"/>
        <w:numPr>
          <w:ilvl w:val="0"/>
          <w:numId w:val="8"/>
        </w:numPr>
        <w:spacing w:after="160"/>
        <w:ind w:left="714" w:hanging="357"/>
        <w:contextualSpacing/>
        <w:rPr>
          <w:rFonts w:ascii="Calibri" w:hAnsi="Calibri" w:cs="Calibri"/>
          <w:color w:val="000000" w:themeColor="text1"/>
          <w:sz w:val="20"/>
          <w:szCs w:val="20"/>
        </w:rPr>
      </w:pPr>
      <w:r w:rsidRPr="00FF0EE4">
        <w:rPr>
          <w:rFonts w:ascii="Calibri" w:hAnsi="Calibri" w:cs="Calibri"/>
          <w:color w:val="000000" w:themeColor="text1"/>
          <w:sz w:val="20"/>
          <w:szCs w:val="20"/>
        </w:rPr>
        <w:t>That unspent grant monies should be returned within six months of receipt.</w:t>
      </w:r>
    </w:p>
    <w:p w14:paraId="07534F86" w14:textId="77777777" w:rsidR="0027418D" w:rsidRPr="00FF0EE4" w:rsidRDefault="0027418D" w:rsidP="0027418D">
      <w:pPr>
        <w:pStyle w:val="Default"/>
        <w:numPr>
          <w:ilvl w:val="0"/>
          <w:numId w:val="8"/>
        </w:numPr>
        <w:spacing w:after="160"/>
        <w:ind w:left="714" w:hanging="357"/>
        <w:contextualSpacing/>
        <w:rPr>
          <w:rFonts w:ascii="Calibri" w:hAnsi="Calibri" w:cs="Calibri"/>
          <w:color w:val="000000" w:themeColor="text1"/>
          <w:sz w:val="20"/>
          <w:szCs w:val="20"/>
        </w:rPr>
      </w:pPr>
      <w:r w:rsidRPr="00FF0EE4">
        <w:rPr>
          <w:rFonts w:ascii="Calibri" w:hAnsi="Calibri" w:cs="Calibri"/>
          <w:color w:val="000000" w:themeColor="text1"/>
          <w:sz w:val="20"/>
          <w:szCs w:val="20"/>
        </w:rPr>
        <w:t>That the Council can award grants for both capital and revenue projects.</w:t>
      </w:r>
    </w:p>
    <w:p w14:paraId="221E6B46" w14:textId="77777777" w:rsidR="0027418D" w:rsidRPr="00FF0EE4" w:rsidRDefault="0027418D" w:rsidP="0027418D">
      <w:pPr>
        <w:pStyle w:val="Default"/>
        <w:numPr>
          <w:ilvl w:val="0"/>
          <w:numId w:val="8"/>
        </w:numPr>
        <w:spacing w:after="160"/>
        <w:ind w:left="714" w:hanging="357"/>
        <w:contextualSpacing/>
        <w:rPr>
          <w:rFonts w:ascii="Calibri" w:hAnsi="Calibri" w:cs="Calibri"/>
          <w:color w:val="000000" w:themeColor="text1"/>
          <w:sz w:val="20"/>
          <w:szCs w:val="20"/>
        </w:rPr>
      </w:pPr>
      <w:r w:rsidRPr="00FF0EE4">
        <w:rPr>
          <w:rFonts w:ascii="Calibri" w:hAnsi="Calibri" w:cs="Calibri"/>
          <w:color w:val="000000" w:themeColor="text1"/>
          <w:sz w:val="20"/>
          <w:szCs w:val="20"/>
        </w:rPr>
        <w:t xml:space="preserve">That the Council will not fund the provision of food and drink. </w:t>
      </w:r>
    </w:p>
    <w:p w14:paraId="04061AA0" w14:textId="77777777" w:rsidR="0027418D" w:rsidRPr="00FF0EE4" w:rsidRDefault="0027418D" w:rsidP="0027418D">
      <w:pPr>
        <w:pStyle w:val="Default"/>
        <w:numPr>
          <w:ilvl w:val="0"/>
          <w:numId w:val="8"/>
        </w:numPr>
        <w:spacing w:after="160"/>
        <w:ind w:left="714" w:hanging="357"/>
        <w:contextualSpacing/>
        <w:rPr>
          <w:rFonts w:ascii="Calibri" w:hAnsi="Calibri" w:cs="Calibri"/>
          <w:color w:val="000000" w:themeColor="text1"/>
          <w:sz w:val="20"/>
          <w:szCs w:val="20"/>
        </w:rPr>
      </w:pPr>
      <w:r w:rsidRPr="00FF0EE4">
        <w:rPr>
          <w:rFonts w:ascii="Calibri" w:hAnsi="Calibri" w:cs="Calibri"/>
          <w:color w:val="000000" w:themeColor="text1"/>
          <w:sz w:val="20"/>
          <w:szCs w:val="20"/>
        </w:rPr>
        <w:t>That only one application can be made a year.</w:t>
      </w:r>
    </w:p>
    <w:p w14:paraId="79381675" w14:textId="77777777" w:rsidR="0027418D" w:rsidRDefault="0027418D" w:rsidP="0027418D">
      <w:pPr>
        <w:pStyle w:val="Default"/>
        <w:spacing w:after="160" w:line="276" w:lineRule="auto"/>
        <w:rPr>
          <w:rFonts w:ascii="Calibri" w:hAnsi="Calibri" w:cs="Calibri"/>
          <w:b/>
          <w:bCs/>
          <w:sz w:val="20"/>
          <w:szCs w:val="20"/>
        </w:rPr>
      </w:pPr>
    </w:p>
    <w:p w14:paraId="77C27864" w14:textId="77777777" w:rsidR="0027418D" w:rsidRPr="00FF0EE4" w:rsidRDefault="0027418D" w:rsidP="0027418D">
      <w:pPr>
        <w:pStyle w:val="Default"/>
        <w:spacing w:after="160" w:line="276" w:lineRule="auto"/>
        <w:rPr>
          <w:rFonts w:ascii="Calibri" w:hAnsi="Calibri" w:cs="Calibri"/>
          <w:sz w:val="20"/>
          <w:szCs w:val="20"/>
        </w:rPr>
      </w:pPr>
      <w:r w:rsidRPr="00FF0EE4">
        <w:rPr>
          <w:rFonts w:ascii="Calibri" w:hAnsi="Calibri" w:cs="Calibri"/>
          <w:b/>
          <w:bCs/>
          <w:sz w:val="20"/>
          <w:szCs w:val="20"/>
        </w:rPr>
        <w:t xml:space="preserve">STD2023/24-69 RESOLVED </w:t>
      </w:r>
      <w:r w:rsidRPr="00FF0EE4">
        <w:rPr>
          <w:rFonts w:ascii="Calibri" w:hAnsi="Calibri" w:cs="Calibri"/>
          <w:sz w:val="20"/>
          <w:szCs w:val="20"/>
        </w:rPr>
        <w:t xml:space="preserve">that Cllr Greenwood would put together a draft grants policy document for further review. Proposed by Cllr Carter, </w:t>
      </w:r>
      <w:r>
        <w:rPr>
          <w:rFonts w:ascii="Calibri" w:hAnsi="Calibri" w:cs="Calibri"/>
          <w:sz w:val="20"/>
          <w:szCs w:val="20"/>
        </w:rPr>
        <w:t>s</w:t>
      </w:r>
      <w:r w:rsidRPr="00FF0EE4">
        <w:rPr>
          <w:rFonts w:ascii="Calibri" w:hAnsi="Calibri" w:cs="Calibri"/>
          <w:sz w:val="20"/>
          <w:szCs w:val="20"/>
        </w:rPr>
        <w:t xml:space="preserve">econded by Cllr Matthews. </w:t>
      </w:r>
    </w:p>
    <w:p w14:paraId="7A919820" w14:textId="77777777" w:rsidR="0027418D" w:rsidRPr="00FF0EE4" w:rsidRDefault="0027418D" w:rsidP="0027418D">
      <w:pPr>
        <w:pStyle w:val="Default"/>
        <w:numPr>
          <w:ilvl w:val="0"/>
          <w:numId w:val="7"/>
        </w:numPr>
        <w:spacing w:after="240" w:line="276" w:lineRule="auto"/>
        <w:rPr>
          <w:rFonts w:ascii="Calibri" w:hAnsi="Calibri" w:cs="Calibri"/>
          <w:sz w:val="20"/>
          <w:szCs w:val="20"/>
        </w:rPr>
      </w:pPr>
      <w:r w:rsidRPr="00FF0EE4">
        <w:rPr>
          <w:rFonts w:ascii="Calibri" w:hAnsi="Calibri" w:cs="Calibri"/>
          <w:sz w:val="20"/>
          <w:szCs w:val="20"/>
        </w:rPr>
        <w:lastRenderedPageBreak/>
        <w:t>To review the Complaints Procedure and recommend any changes to Full Council.</w:t>
      </w:r>
    </w:p>
    <w:p w14:paraId="3E85F0F2" w14:textId="77777777" w:rsidR="0027418D" w:rsidRPr="00FF0EE4" w:rsidRDefault="0027418D" w:rsidP="0027418D">
      <w:pPr>
        <w:pStyle w:val="Default"/>
        <w:spacing w:after="160" w:line="276" w:lineRule="auto"/>
        <w:rPr>
          <w:rFonts w:ascii="Calibri" w:hAnsi="Calibri" w:cs="Calibri"/>
          <w:sz w:val="20"/>
          <w:szCs w:val="20"/>
        </w:rPr>
      </w:pPr>
      <w:r w:rsidRPr="00FF0EE4">
        <w:rPr>
          <w:rFonts w:ascii="Calibri" w:hAnsi="Calibri" w:cs="Calibri"/>
          <w:sz w:val="20"/>
          <w:szCs w:val="20"/>
        </w:rPr>
        <w:t>The Committee identified the need to clarify the different process that applies to complaints made by a parish resident against the council</w:t>
      </w:r>
      <w:r>
        <w:rPr>
          <w:rFonts w:ascii="Calibri" w:hAnsi="Calibri" w:cs="Calibri"/>
          <w:sz w:val="20"/>
          <w:szCs w:val="20"/>
        </w:rPr>
        <w:t xml:space="preserve"> as a whole</w:t>
      </w:r>
      <w:r w:rsidRPr="00FF0EE4">
        <w:rPr>
          <w:rFonts w:ascii="Calibri" w:hAnsi="Calibri" w:cs="Calibri"/>
          <w:sz w:val="20"/>
          <w:szCs w:val="20"/>
        </w:rPr>
        <w:t>, and complaints made by a parish resident against an officer or employee of the council. The complaints procedure needs to reflect these two processes separately.</w:t>
      </w:r>
    </w:p>
    <w:p w14:paraId="33794E5B" w14:textId="77777777" w:rsidR="0027418D" w:rsidRPr="00FF0EE4" w:rsidRDefault="0027418D" w:rsidP="0027418D">
      <w:pPr>
        <w:pStyle w:val="Default"/>
        <w:spacing w:after="160" w:line="276" w:lineRule="auto"/>
        <w:rPr>
          <w:rFonts w:ascii="Calibri" w:hAnsi="Calibri" w:cs="Calibri"/>
          <w:sz w:val="20"/>
          <w:szCs w:val="20"/>
        </w:rPr>
      </w:pPr>
      <w:r w:rsidRPr="00FF0EE4">
        <w:rPr>
          <w:rFonts w:ascii="Calibri" w:hAnsi="Calibri" w:cs="Calibri"/>
          <w:sz w:val="20"/>
          <w:szCs w:val="20"/>
        </w:rPr>
        <w:t xml:space="preserve"> </w:t>
      </w:r>
      <w:r w:rsidRPr="00FF0EE4">
        <w:rPr>
          <w:rFonts w:ascii="Calibri" w:hAnsi="Calibri" w:cs="Calibri"/>
          <w:b/>
          <w:bCs/>
          <w:sz w:val="20"/>
          <w:szCs w:val="20"/>
        </w:rPr>
        <w:t xml:space="preserve">STD2023/24-70 RESOLVED </w:t>
      </w:r>
      <w:r w:rsidRPr="00FF0EE4">
        <w:rPr>
          <w:rFonts w:ascii="Calibri" w:hAnsi="Calibri" w:cs="Calibri"/>
          <w:sz w:val="20"/>
          <w:szCs w:val="20"/>
        </w:rPr>
        <w:t xml:space="preserve">that the complaints procedure is reformatted to reflect the two different complaint processes. Proposed by Cllr Greenwood, </w:t>
      </w:r>
      <w:r>
        <w:rPr>
          <w:rFonts w:ascii="Calibri" w:hAnsi="Calibri" w:cs="Calibri"/>
          <w:sz w:val="20"/>
          <w:szCs w:val="20"/>
        </w:rPr>
        <w:t>s</w:t>
      </w:r>
      <w:r w:rsidRPr="00FF0EE4">
        <w:rPr>
          <w:rFonts w:ascii="Calibri" w:hAnsi="Calibri" w:cs="Calibri"/>
          <w:sz w:val="20"/>
          <w:szCs w:val="20"/>
        </w:rPr>
        <w:t>econded by Cllr Hunt.</w:t>
      </w:r>
    </w:p>
    <w:p w14:paraId="4FBFB5C0" w14:textId="77777777" w:rsidR="0027418D" w:rsidRPr="00FF0EE4" w:rsidRDefault="0027418D" w:rsidP="0027418D">
      <w:pPr>
        <w:pStyle w:val="Default"/>
        <w:numPr>
          <w:ilvl w:val="0"/>
          <w:numId w:val="7"/>
        </w:numPr>
        <w:spacing w:after="240" w:line="276" w:lineRule="auto"/>
        <w:rPr>
          <w:rFonts w:ascii="Calibri" w:hAnsi="Calibri" w:cs="Calibri"/>
          <w:sz w:val="20"/>
          <w:szCs w:val="20"/>
        </w:rPr>
      </w:pPr>
      <w:r w:rsidRPr="00FF0EE4">
        <w:rPr>
          <w:rFonts w:ascii="Calibri" w:hAnsi="Calibri" w:cs="Calibri"/>
          <w:sz w:val="20"/>
          <w:szCs w:val="20"/>
        </w:rPr>
        <w:t>Updates from committee members.</w:t>
      </w:r>
    </w:p>
    <w:p w14:paraId="08AC658A" w14:textId="77777777" w:rsidR="0027418D" w:rsidRPr="00FF0EE4" w:rsidRDefault="0027418D" w:rsidP="0027418D">
      <w:pPr>
        <w:pStyle w:val="Default"/>
        <w:spacing w:after="160" w:line="276" w:lineRule="auto"/>
        <w:rPr>
          <w:rFonts w:ascii="Calibri" w:hAnsi="Calibri" w:cs="Calibri"/>
          <w:color w:val="000000" w:themeColor="text1"/>
          <w:sz w:val="20"/>
          <w:szCs w:val="20"/>
        </w:rPr>
      </w:pPr>
      <w:r w:rsidRPr="00FF0EE4">
        <w:rPr>
          <w:rFonts w:ascii="Calibri" w:hAnsi="Calibri" w:cs="Calibri"/>
          <w:color w:val="000000" w:themeColor="text1"/>
          <w:sz w:val="20"/>
          <w:szCs w:val="20"/>
        </w:rPr>
        <w:t>Cllr Hunt spoke about the updating of the asset register.</w:t>
      </w:r>
    </w:p>
    <w:p w14:paraId="58C009FE" w14:textId="77777777" w:rsidR="0027418D" w:rsidRPr="00FF0EE4" w:rsidRDefault="0027418D" w:rsidP="0027418D">
      <w:pPr>
        <w:pStyle w:val="Default"/>
        <w:spacing w:after="160" w:line="276" w:lineRule="auto"/>
        <w:rPr>
          <w:rFonts w:ascii="Calibri" w:hAnsi="Calibri" w:cs="Calibri"/>
          <w:sz w:val="20"/>
          <w:szCs w:val="20"/>
        </w:rPr>
      </w:pPr>
      <w:r w:rsidRPr="00FF0EE4">
        <w:rPr>
          <w:rFonts w:ascii="Calibri" w:hAnsi="Calibri" w:cs="Calibri"/>
          <w:b/>
          <w:bCs/>
          <w:sz w:val="20"/>
          <w:szCs w:val="20"/>
        </w:rPr>
        <w:t xml:space="preserve">STD2023/24-71 RESOLVED </w:t>
      </w:r>
      <w:r w:rsidRPr="00FF0EE4">
        <w:rPr>
          <w:rFonts w:ascii="Calibri" w:hAnsi="Calibri" w:cs="Calibri"/>
          <w:sz w:val="20"/>
          <w:szCs w:val="20"/>
        </w:rPr>
        <w:t>to give Cllr Hunt delegated powers</w:t>
      </w:r>
      <w:r>
        <w:rPr>
          <w:rFonts w:ascii="Calibri" w:hAnsi="Calibri" w:cs="Calibri"/>
          <w:sz w:val="20"/>
          <w:szCs w:val="20"/>
        </w:rPr>
        <w:t xml:space="preserve"> to liaise with Cllr Greenwood and create an updated asset register.</w:t>
      </w:r>
      <w:r w:rsidRPr="00FF0EE4">
        <w:rPr>
          <w:rFonts w:ascii="Calibri" w:hAnsi="Calibri" w:cs="Calibri"/>
          <w:sz w:val="20"/>
          <w:szCs w:val="20"/>
        </w:rPr>
        <w:t xml:space="preserve"> Proposed by Cllr Carter, </w:t>
      </w:r>
      <w:r>
        <w:rPr>
          <w:rFonts w:ascii="Calibri" w:hAnsi="Calibri" w:cs="Calibri"/>
          <w:sz w:val="20"/>
          <w:szCs w:val="20"/>
        </w:rPr>
        <w:t>s</w:t>
      </w:r>
      <w:r w:rsidRPr="00FF0EE4">
        <w:rPr>
          <w:rFonts w:ascii="Calibri" w:hAnsi="Calibri" w:cs="Calibri"/>
          <w:sz w:val="20"/>
          <w:szCs w:val="20"/>
        </w:rPr>
        <w:t xml:space="preserve">econded by Cllr Matthews. </w:t>
      </w:r>
    </w:p>
    <w:p w14:paraId="5A4C2B37" w14:textId="77777777" w:rsidR="0027418D" w:rsidRPr="00FF0EE4" w:rsidRDefault="0027418D" w:rsidP="0027418D">
      <w:pPr>
        <w:pStyle w:val="ListParagraph"/>
        <w:numPr>
          <w:ilvl w:val="0"/>
          <w:numId w:val="7"/>
        </w:numPr>
        <w:spacing w:after="0" w:line="259" w:lineRule="auto"/>
        <w:rPr>
          <w:rFonts w:ascii="Calibri" w:hAnsi="Calibri" w:cs="Calibri"/>
          <w:szCs w:val="20"/>
        </w:rPr>
      </w:pPr>
      <w:r w:rsidRPr="00FF0EE4">
        <w:rPr>
          <w:rFonts w:ascii="Calibri" w:hAnsi="Calibri" w:cs="Calibri"/>
          <w:b/>
          <w:bCs/>
          <w:szCs w:val="20"/>
        </w:rPr>
        <w:t xml:space="preserve"> Date of next meeting</w:t>
      </w:r>
    </w:p>
    <w:p w14:paraId="3722C3EF" w14:textId="77777777" w:rsidR="0027418D" w:rsidRPr="00FF0EE4" w:rsidRDefault="0027418D" w:rsidP="0027418D">
      <w:pPr>
        <w:spacing w:after="0"/>
        <w:rPr>
          <w:rFonts w:ascii="Calibri" w:hAnsi="Calibri" w:cs="Calibri"/>
          <w:szCs w:val="20"/>
        </w:rPr>
      </w:pPr>
    </w:p>
    <w:p w14:paraId="4BC37154" w14:textId="77777777" w:rsidR="0027418D" w:rsidRPr="00FF0EE4" w:rsidRDefault="0027418D" w:rsidP="0027418D">
      <w:pPr>
        <w:spacing w:after="240" w:line="276" w:lineRule="auto"/>
        <w:rPr>
          <w:rFonts w:ascii="Calibri" w:hAnsi="Calibri" w:cs="Calibri"/>
          <w:szCs w:val="20"/>
        </w:rPr>
      </w:pPr>
      <w:r w:rsidRPr="00FF0EE4">
        <w:rPr>
          <w:rFonts w:ascii="Calibri" w:hAnsi="Calibri" w:cs="Calibri"/>
          <w:szCs w:val="20"/>
        </w:rPr>
        <w:t xml:space="preserve">The next meeting to be held at Ryburn United Football Club Ripponden in March: date to be confirmed. </w:t>
      </w:r>
    </w:p>
    <w:p w14:paraId="23DF84A0" w14:textId="77777777" w:rsidR="0027418D" w:rsidRDefault="0027418D" w:rsidP="0027418D">
      <w:pPr>
        <w:spacing w:after="240" w:line="276" w:lineRule="auto"/>
        <w:rPr>
          <w:rFonts w:ascii="Calibri" w:hAnsi="Calibri" w:cs="Calibri"/>
          <w:szCs w:val="20"/>
        </w:rPr>
      </w:pPr>
      <w:r w:rsidRPr="00FF0EE4">
        <w:rPr>
          <w:rFonts w:ascii="Calibri" w:hAnsi="Calibri" w:cs="Calibri"/>
          <w:szCs w:val="20"/>
        </w:rPr>
        <w:t>The meeting closed at 9.30pm</w:t>
      </w:r>
      <w:r>
        <w:rPr>
          <w:rFonts w:ascii="Calibri" w:hAnsi="Calibri" w:cs="Calibri"/>
          <w:szCs w:val="20"/>
        </w:rPr>
        <w:t>.</w:t>
      </w:r>
    </w:p>
    <w:p w14:paraId="36EAEFC1" w14:textId="597F04F2" w:rsidR="00E83F32" w:rsidRDefault="00E83F32">
      <w:pPr>
        <w:spacing w:after="160" w:line="259" w:lineRule="auto"/>
        <w:ind w:left="0" w:firstLine="0"/>
        <w:rPr>
          <w:rFonts w:ascii="Calibri" w:hAnsi="Calibri" w:cs="Calibri"/>
          <w:szCs w:val="20"/>
        </w:rPr>
      </w:pPr>
      <w:r>
        <w:rPr>
          <w:rFonts w:ascii="Calibri" w:hAnsi="Calibri" w:cs="Calibri"/>
          <w:szCs w:val="20"/>
        </w:rPr>
        <w:br w:type="page"/>
      </w:r>
    </w:p>
    <w:p w14:paraId="0A9F2731" w14:textId="77777777" w:rsidR="00E83F32" w:rsidRDefault="00E83F32" w:rsidP="0027418D">
      <w:pPr>
        <w:spacing w:after="240" w:line="276" w:lineRule="auto"/>
        <w:rPr>
          <w:rFonts w:ascii="Calibri" w:hAnsi="Calibri" w:cs="Calibri"/>
          <w:szCs w:val="20"/>
        </w:rPr>
      </w:pPr>
    </w:p>
    <w:p w14:paraId="7EE229C2" w14:textId="1C458B17" w:rsidR="0027418D" w:rsidRPr="00FF0EE4" w:rsidRDefault="00CC3D75" w:rsidP="0027418D">
      <w:pPr>
        <w:spacing w:after="240" w:line="276" w:lineRule="auto"/>
        <w:rPr>
          <w:rFonts w:ascii="Calibri" w:hAnsi="Calibri" w:cs="Calibri"/>
          <w:szCs w:val="20"/>
        </w:rPr>
      </w:pPr>
      <w:r>
        <w:rPr>
          <w:rFonts w:ascii="Calibri" w:hAnsi="Calibri" w:cs="Calibri"/>
          <w:szCs w:val="20"/>
        </w:rPr>
        <w:object w:dxaOrig="8925" w:dyaOrig="12615" w14:anchorId="32F5A1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446.25pt;height:630.75pt" o:ole="">
            <v:imagedata r:id="rId9" o:title=""/>
          </v:shape>
          <o:OLEObject Type="Embed" ProgID="AcroExch.Document.DC" ShapeID="_x0000_i1038" DrawAspect="Content" ObjectID="_1773828669" r:id="rId10"/>
        </w:object>
      </w:r>
    </w:p>
    <w:p w14:paraId="3F4335C0" w14:textId="7DA94534" w:rsidR="00EC13AB" w:rsidRDefault="00FD588F">
      <w:pPr>
        <w:spacing w:after="160" w:line="259" w:lineRule="auto"/>
        <w:ind w:left="0" w:firstLine="0"/>
        <w:rPr>
          <w:rFonts w:ascii="Calibri" w:hAnsi="Calibri" w:cs="Calibri"/>
          <w:szCs w:val="20"/>
        </w:rPr>
      </w:pPr>
      <w:r>
        <w:rPr>
          <w:rFonts w:ascii="Calibri" w:hAnsi="Calibri" w:cs="Calibri"/>
          <w:szCs w:val="20"/>
        </w:rPr>
        <w:br w:type="page"/>
      </w:r>
    </w:p>
    <w:p w14:paraId="5F688BA2" w14:textId="77777777" w:rsidR="00FD588F" w:rsidRDefault="00FD588F">
      <w:pPr>
        <w:spacing w:after="160" w:line="259" w:lineRule="auto"/>
        <w:ind w:left="0" w:firstLine="0"/>
        <w:rPr>
          <w:rFonts w:ascii="Calibri" w:hAnsi="Calibri" w:cs="Calibri"/>
          <w:szCs w:val="20"/>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345"/>
        <w:gridCol w:w="2327"/>
      </w:tblGrid>
      <w:tr w:rsidR="008643FC" w:rsidRPr="00C018B1" w14:paraId="39E545C4" w14:textId="77777777" w:rsidTr="00286774">
        <w:trPr>
          <w:trHeight w:val="260"/>
        </w:trPr>
        <w:tc>
          <w:tcPr>
            <w:tcW w:w="8672" w:type="dxa"/>
            <w:gridSpan w:val="2"/>
            <w:tcBorders>
              <w:top w:val="nil"/>
              <w:left w:val="nil"/>
              <w:bottom w:val="none" w:sz="6" w:space="0" w:color="auto"/>
              <w:right w:val="nil"/>
            </w:tcBorders>
          </w:tcPr>
          <w:p w14:paraId="56FCC382" w14:textId="77777777" w:rsidR="008643FC" w:rsidRPr="00C018B1" w:rsidRDefault="008643FC" w:rsidP="00286774">
            <w:pPr>
              <w:pStyle w:val="Title"/>
              <w:rPr>
                <w:rFonts w:ascii="Calibri" w:hAnsi="Calibri" w:cs="Calibri"/>
                <w:sz w:val="20"/>
                <w:szCs w:val="20"/>
              </w:rPr>
            </w:pPr>
            <w:r w:rsidRPr="00C018B1">
              <w:rPr>
                <w:rFonts w:ascii="Calibri" w:hAnsi="Calibri" w:cs="Calibri"/>
                <w:sz w:val="20"/>
                <w:szCs w:val="20"/>
              </w:rPr>
              <w:t xml:space="preserve">BANK RECONCILIATION </w:t>
            </w:r>
          </w:p>
        </w:tc>
      </w:tr>
      <w:tr w:rsidR="008643FC" w:rsidRPr="00C018B1" w14:paraId="725393B7" w14:textId="77777777" w:rsidTr="00286774">
        <w:trPr>
          <w:trHeight w:val="220"/>
        </w:trPr>
        <w:tc>
          <w:tcPr>
            <w:tcW w:w="8672" w:type="dxa"/>
            <w:gridSpan w:val="2"/>
            <w:tcBorders>
              <w:top w:val="none" w:sz="6" w:space="0" w:color="auto"/>
              <w:left w:val="nil"/>
              <w:bottom w:val="none" w:sz="6" w:space="0" w:color="auto"/>
              <w:right w:val="nil"/>
            </w:tcBorders>
          </w:tcPr>
          <w:p w14:paraId="2BB24D7E" w14:textId="77777777" w:rsidR="008643FC" w:rsidRPr="00C018B1" w:rsidRDefault="008643FC" w:rsidP="00286774">
            <w:pPr>
              <w:pStyle w:val="Heading1"/>
              <w:rPr>
                <w:rFonts w:ascii="Calibri" w:hAnsi="Calibri" w:cs="Calibri"/>
                <w:sz w:val="20"/>
                <w:szCs w:val="20"/>
              </w:rPr>
            </w:pPr>
            <w:r w:rsidRPr="00C018B1">
              <w:rPr>
                <w:rFonts w:ascii="Calibri" w:hAnsi="Calibri" w:cs="Calibri"/>
                <w:sz w:val="20"/>
                <w:szCs w:val="20"/>
              </w:rPr>
              <w:t xml:space="preserve">Q4 2023/2024 </w:t>
            </w:r>
          </w:p>
        </w:tc>
      </w:tr>
      <w:tr w:rsidR="008643FC" w:rsidRPr="00C018B1" w14:paraId="1D48AF38" w14:textId="77777777" w:rsidTr="00286774">
        <w:trPr>
          <w:trHeight w:val="204"/>
        </w:trPr>
        <w:tc>
          <w:tcPr>
            <w:tcW w:w="8672" w:type="dxa"/>
            <w:gridSpan w:val="2"/>
            <w:tcBorders>
              <w:top w:val="none" w:sz="6" w:space="0" w:color="auto"/>
              <w:left w:val="nil"/>
              <w:bottom w:val="none" w:sz="6" w:space="0" w:color="auto"/>
              <w:right w:val="nil"/>
            </w:tcBorders>
          </w:tcPr>
          <w:p w14:paraId="0B56D57C" w14:textId="77777777" w:rsidR="008643FC" w:rsidRPr="00C018B1" w:rsidRDefault="008643FC" w:rsidP="00286774">
            <w:pPr>
              <w:pStyle w:val="Heading2"/>
              <w:rPr>
                <w:rFonts w:ascii="Calibri" w:hAnsi="Calibri" w:cs="Calibri"/>
                <w:sz w:val="20"/>
                <w:szCs w:val="20"/>
              </w:rPr>
            </w:pPr>
            <w:r w:rsidRPr="00C018B1">
              <w:rPr>
                <w:rFonts w:ascii="Calibri" w:hAnsi="Calibri" w:cs="Calibri"/>
                <w:sz w:val="20"/>
                <w:szCs w:val="20"/>
              </w:rPr>
              <w:t xml:space="preserve">FINANCIAL YEAR ENDING 31 MARCH 2024 </w:t>
            </w:r>
          </w:p>
        </w:tc>
      </w:tr>
      <w:tr w:rsidR="008643FC" w:rsidRPr="00C018B1" w14:paraId="4EEB04C6" w14:textId="77777777" w:rsidTr="00286774">
        <w:trPr>
          <w:trHeight w:val="149"/>
        </w:trPr>
        <w:tc>
          <w:tcPr>
            <w:tcW w:w="8672" w:type="dxa"/>
            <w:gridSpan w:val="2"/>
            <w:tcBorders>
              <w:top w:val="none" w:sz="6" w:space="0" w:color="auto"/>
              <w:left w:val="nil"/>
              <w:bottom w:val="none" w:sz="6" w:space="0" w:color="auto"/>
              <w:right w:val="nil"/>
            </w:tcBorders>
          </w:tcPr>
          <w:p w14:paraId="0876C187" w14:textId="77777777" w:rsidR="008643FC" w:rsidRPr="00C018B1" w:rsidRDefault="008643FC" w:rsidP="00286774">
            <w:pPr>
              <w:pStyle w:val="Heading3"/>
              <w:rPr>
                <w:rFonts w:ascii="Calibri" w:hAnsi="Calibri" w:cs="Calibri"/>
                <w:sz w:val="20"/>
                <w:szCs w:val="20"/>
              </w:rPr>
            </w:pPr>
            <w:r w:rsidRPr="00C018B1">
              <w:rPr>
                <w:rFonts w:ascii="Calibri" w:hAnsi="Calibri" w:cs="Calibri"/>
                <w:sz w:val="20"/>
                <w:szCs w:val="20"/>
              </w:rPr>
              <w:t xml:space="preserve">PREPARED BY CLLR ALEX GREENWOOD: 31/03/2024 </w:t>
            </w:r>
          </w:p>
        </w:tc>
      </w:tr>
      <w:tr w:rsidR="008643FC" w:rsidRPr="00C018B1" w14:paraId="405B8F24" w14:textId="77777777" w:rsidTr="00286774">
        <w:trPr>
          <w:trHeight w:val="147"/>
        </w:trPr>
        <w:tc>
          <w:tcPr>
            <w:tcW w:w="8672" w:type="dxa"/>
            <w:gridSpan w:val="2"/>
            <w:tcBorders>
              <w:top w:val="none" w:sz="6" w:space="0" w:color="auto"/>
              <w:left w:val="nil"/>
              <w:bottom w:val="none" w:sz="6" w:space="0" w:color="auto"/>
              <w:right w:val="nil"/>
            </w:tcBorders>
          </w:tcPr>
          <w:p w14:paraId="29230AA1" w14:textId="77777777" w:rsidR="008643FC" w:rsidRPr="00C018B1" w:rsidRDefault="008643FC" w:rsidP="00286774">
            <w:pPr>
              <w:pStyle w:val="Heading4"/>
              <w:rPr>
                <w:rFonts w:ascii="Calibri" w:hAnsi="Calibri" w:cs="Calibri"/>
                <w:szCs w:val="20"/>
              </w:rPr>
            </w:pPr>
            <w:r w:rsidRPr="00C018B1">
              <w:rPr>
                <w:rFonts w:ascii="Calibri" w:hAnsi="Calibri" w:cs="Calibri"/>
                <w:szCs w:val="20"/>
              </w:rPr>
              <w:t xml:space="preserve">BALANCE PER BANK STATEMENTS AS AT: 31/03/2024 </w:t>
            </w:r>
          </w:p>
        </w:tc>
      </w:tr>
      <w:tr w:rsidR="008643FC" w:rsidRPr="00C018B1" w14:paraId="766F8211" w14:textId="77777777" w:rsidTr="00286774">
        <w:trPr>
          <w:trHeight w:val="110"/>
        </w:trPr>
        <w:tc>
          <w:tcPr>
            <w:tcW w:w="8672" w:type="dxa"/>
            <w:gridSpan w:val="2"/>
            <w:tcBorders>
              <w:top w:val="none" w:sz="6" w:space="0" w:color="auto"/>
              <w:left w:val="nil"/>
              <w:bottom w:val="none" w:sz="6" w:space="0" w:color="auto"/>
              <w:right w:val="nil"/>
            </w:tcBorders>
          </w:tcPr>
          <w:p w14:paraId="138F2AF4" w14:textId="77777777" w:rsidR="008643FC" w:rsidRPr="00C018B1" w:rsidRDefault="008643FC" w:rsidP="00286774">
            <w:pPr>
              <w:pStyle w:val="Default"/>
              <w:jc w:val="right"/>
              <w:rPr>
                <w:rFonts w:ascii="Calibri" w:hAnsi="Calibri" w:cs="Calibri"/>
                <w:color w:val="auto"/>
                <w:sz w:val="20"/>
                <w:szCs w:val="20"/>
              </w:rPr>
            </w:pPr>
            <w:r w:rsidRPr="00C018B1">
              <w:rPr>
                <w:rFonts w:ascii="Calibri" w:hAnsi="Calibri" w:cs="Calibri"/>
                <w:color w:val="auto"/>
                <w:sz w:val="20"/>
                <w:szCs w:val="20"/>
              </w:rPr>
              <w:t xml:space="preserve">£ </w:t>
            </w:r>
          </w:p>
        </w:tc>
      </w:tr>
      <w:tr w:rsidR="008643FC" w:rsidRPr="00C018B1" w14:paraId="07C35F3E" w14:textId="77777777" w:rsidTr="00286774">
        <w:trPr>
          <w:trHeight w:val="110"/>
        </w:trPr>
        <w:tc>
          <w:tcPr>
            <w:tcW w:w="6345" w:type="dxa"/>
            <w:tcBorders>
              <w:top w:val="none" w:sz="6" w:space="0" w:color="auto"/>
              <w:left w:val="nil"/>
              <w:bottom w:val="none" w:sz="6" w:space="0" w:color="auto"/>
              <w:right w:val="none" w:sz="6" w:space="0" w:color="auto"/>
            </w:tcBorders>
          </w:tcPr>
          <w:p w14:paraId="2EDDC58E" w14:textId="77777777" w:rsidR="008643FC" w:rsidRPr="00C018B1" w:rsidRDefault="008643FC" w:rsidP="00286774">
            <w:pPr>
              <w:pStyle w:val="Default"/>
              <w:rPr>
                <w:rFonts w:ascii="Calibri" w:hAnsi="Calibri" w:cs="Calibri"/>
                <w:color w:val="auto"/>
                <w:sz w:val="20"/>
                <w:szCs w:val="20"/>
              </w:rPr>
            </w:pPr>
            <w:r w:rsidRPr="00C018B1">
              <w:rPr>
                <w:rFonts w:ascii="Calibri" w:hAnsi="Calibri" w:cs="Calibri"/>
                <w:color w:val="auto"/>
                <w:sz w:val="20"/>
                <w:szCs w:val="20"/>
              </w:rPr>
              <w:t xml:space="preserve">Lloyds Bus Bank instant: Working Capital Reserve 1 </w:t>
            </w:r>
          </w:p>
        </w:tc>
        <w:tc>
          <w:tcPr>
            <w:tcW w:w="2327" w:type="dxa"/>
            <w:tcBorders>
              <w:top w:val="none" w:sz="6" w:space="0" w:color="auto"/>
              <w:left w:val="none" w:sz="6" w:space="0" w:color="auto"/>
              <w:bottom w:val="none" w:sz="6" w:space="0" w:color="auto"/>
              <w:right w:val="nil"/>
            </w:tcBorders>
          </w:tcPr>
          <w:p w14:paraId="0CF0AA56" w14:textId="77777777" w:rsidR="008643FC" w:rsidRPr="00C018B1" w:rsidRDefault="008643FC" w:rsidP="00286774">
            <w:pPr>
              <w:pStyle w:val="Default"/>
              <w:jc w:val="right"/>
              <w:rPr>
                <w:rFonts w:ascii="Calibri" w:hAnsi="Calibri" w:cs="Calibri"/>
                <w:color w:val="auto"/>
                <w:sz w:val="20"/>
                <w:szCs w:val="20"/>
              </w:rPr>
            </w:pPr>
            <w:r w:rsidRPr="00C018B1">
              <w:rPr>
                <w:rFonts w:ascii="Calibri" w:hAnsi="Calibri" w:cs="Calibri"/>
                <w:color w:val="auto"/>
                <w:sz w:val="20"/>
                <w:szCs w:val="20"/>
              </w:rPr>
              <w:t xml:space="preserve">51,342.37 </w:t>
            </w:r>
          </w:p>
        </w:tc>
      </w:tr>
      <w:tr w:rsidR="008643FC" w:rsidRPr="00C018B1" w14:paraId="78E4F8D5" w14:textId="77777777" w:rsidTr="00286774">
        <w:trPr>
          <w:trHeight w:val="110"/>
        </w:trPr>
        <w:tc>
          <w:tcPr>
            <w:tcW w:w="6345" w:type="dxa"/>
            <w:tcBorders>
              <w:top w:val="none" w:sz="6" w:space="0" w:color="auto"/>
              <w:left w:val="nil"/>
              <w:bottom w:val="none" w:sz="6" w:space="0" w:color="auto"/>
              <w:right w:val="none" w:sz="6" w:space="0" w:color="auto"/>
            </w:tcBorders>
          </w:tcPr>
          <w:p w14:paraId="6D297143" w14:textId="77777777" w:rsidR="008643FC" w:rsidRPr="00C018B1" w:rsidRDefault="008643FC" w:rsidP="00286774">
            <w:pPr>
              <w:pStyle w:val="Default"/>
              <w:rPr>
                <w:rFonts w:ascii="Calibri" w:hAnsi="Calibri" w:cs="Calibri"/>
                <w:color w:val="auto"/>
                <w:sz w:val="20"/>
                <w:szCs w:val="20"/>
              </w:rPr>
            </w:pPr>
            <w:r w:rsidRPr="00C018B1">
              <w:rPr>
                <w:rFonts w:ascii="Calibri" w:hAnsi="Calibri" w:cs="Calibri"/>
                <w:color w:val="auto"/>
                <w:sz w:val="20"/>
                <w:szCs w:val="20"/>
              </w:rPr>
              <w:t xml:space="preserve">Lloyds Treasurers Account: Reserves 2-5 </w:t>
            </w:r>
          </w:p>
        </w:tc>
        <w:tc>
          <w:tcPr>
            <w:tcW w:w="2327" w:type="dxa"/>
            <w:tcBorders>
              <w:top w:val="none" w:sz="6" w:space="0" w:color="auto"/>
              <w:left w:val="none" w:sz="6" w:space="0" w:color="auto"/>
              <w:bottom w:val="none" w:sz="6" w:space="0" w:color="auto"/>
              <w:right w:val="nil"/>
            </w:tcBorders>
          </w:tcPr>
          <w:p w14:paraId="69EB09D4" w14:textId="77777777" w:rsidR="008643FC" w:rsidRPr="00C018B1" w:rsidRDefault="008643FC" w:rsidP="00286774">
            <w:pPr>
              <w:pStyle w:val="Default"/>
              <w:jc w:val="right"/>
              <w:rPr>
                <w:rFonts w:ascii="Calibri" w:hAnsi="Calibri" w:cs="Calibri"/>
                <w:color w:val="auto"/>
                <w:sz w:val="20"/>
                <w:szCs w:val="20"/>
              </w:rPr>
            </w:pPr>
            <w:r w:rsidRPr="00C018B1">
              <w:rPr>
                <w:rFonts w:ascii="Calibri" w:hAnsi="Calibri" w:cs="Calibri"/>
                <w:color w:val="auto"/>
                <w:sz w:val="20"/>
                <w:szCs w:val="20"/>
              </w:rPr>
              <w:t xml:space="preserve">5194.56 </w:t>
            </w:r>
          </w:p>
        </w:tc>
      </w:tr>
      <w:tr w:rsidR="008643FC" w:rsidRPr="00C018B1" w14:paraId="31A73F66" w14:textId="77777777" w:rsidTr="00286774">
        <w:trPr>
          <w:trHeight w:val="117"/>
        </w:trPr>
        <w:tc>
          <w:tcPr>
            <w:tcW w:w="6345" w:type="dxa"/>
            <w:tcBorders>
              <w:top w:val="none" w:sz="6" w:space="0" w:color="auto"/>
              <w:left w:val="nil"/>
              <w:bottom w:val="none" w:sz="6" w:space="0" w:color="auto"/>
              <w:right w:val="none" w:sz="6" w:space="0" w:color="auto"/>
            </w:tcBorders>
          </w:tcPr>
          <w:p w14:paraId="032AF606" w14:textId="77777777" w:rsidR="008643FC" w:rsidRPr="00C018B1" w:rsidRDefault="008643FC" w:rsidP="00286774">
            <w:pPr>
              <w:pStyle w:val="Default"/>
              <w:rPr>
                <w:rFonts w:ascii="Calibri" w:hAnsi="Calibri" w:cs="Calibri"/>
                <w:color w:val="auto"/>
                <w:sz w:val="20"/>
                <w:szCs w:val="20"/>
              </w:rPr>
            </w:pPr>
            <w:r w:rsidRPr="00C018B1">
              <w:rPr>
                <w:rFonts w:ascii="Calibri" w:hAnsi="Calibri" w:cs="Calibri"/>
                <w:color w:val="auto"/>
                <w:sz w:val="20"/>
                <w:szCs w:val="20"/>
              </w:rPr>
              <w:t xml:space="preserve">Lloyds Business Account </w:t>
            </w:r>
          </w:p>
        </w:tc>
        <w:tc>
          <w:tcPr>
            <w:tcW w:w="2327" w:type="dxa"/>
            <w:tcBorders>
              <w:top w:val="none" w:sz="6" w:space="0" w:color="auto"/>
              <w:left w:val="none" w:sz="6" w:space="0" w:color="auto"/>
              <w:bottom w:val="none" w:sz="6" w:space="0" w:color="auto"/>
              <w:right w:val="nil"/>
            </w:tcBorders>
          </w:tcPr>
          <w:p w14:paraId="222CF45C" w14:textId="77777777" w:rsidR="008643FC" w:rsidRPr="00C018B1" w:rsidRDefault="008643FC" w:rsidP="00286774">
            <w:pPr>
              <w:pStyle w:val="Default"/>
              <w:jc w:val="right"/>
              <w:rPr>
                <w:rFonts w:ascii="Calibri" w:hAnsi="Calibri" w:cs="Calibri"/>
                <w:color w:val="auto"/>
                <w:sz w:val="20"/>
                <w:szCs w:val="20"/>
              </w:rPr>
            </w:pPr>
            <w:r w:rsidRPr="00C018B1">
              <w:rPr>
                <w:rFonts w:ascii="Calibri" w:hAnsi="Calibri" w:cs="Calibri"/>
                <w:color w:val="auto"/>
                <w:sz w:val="20"/>
                <w:szCs w:val="20"/>
              </w:rPr>
              <w:t xml:space="preserve">96117.84 </w:t>
            </w:r>
          </w:p>
        </w:tc>
      </w:tr>
      <w:tr w:rsidR="008643FC" w:rsidRPr="00C018B1" w14:paraId="14560142" w14:textId="77777777" w:rsidTr="00286774">
        <w:trPr>
          <w:trHeight w:val="110"/>
        </w:trPr>
        <w:tc>
          <w:tcPr>
            <w:tcW w:w="8672" w:type="dxa"/>
            <w:gridSpan w:val="2"/>
            <w:tcBorders>
              <w:top w:val="none" w:sz="6" w:space="0" w:color="auto"/>
              <w:left w:val="nil"/>
              <w:bottom w:val="none" w:sz="6" w:space="0" w:color="auto"/>
              <w:right w:val="nil"/>
            </w:tcBorders>
          </w:tcPr>
          <w:p w14:paraId="7837EB97" w14:textId="77777777" w:rsidR="008643FC" w:rsidRPr="00C018B1" w:rsidRDefault="008643FC" w:rsidP="00286774">
            <w:pPr>
              <w:pStyle w:val="Default"/>
              <w:jc w:val="right"/>
              <w:rPr>
                <w:rFonts w:ascii="Calibri" w:hAnsi="Calibri" w:cs="Calibri"/>
                <w:color w:val="auto"/>
                <w:sz w:val="20"/>
                <w:szCs w:val="20"/>
              </w:rPr>
            </w:pPr>
            <w:r w:rsidRPr="00C018B1">
              <w:rPr>
                <w:rFonts w:ascii="Calibri" w:hAnsi="Calibri" w:cs="Calibri"/>
                <w:b/>
                <w:bCs/>
                <w:color w:val="auto"/>
                <w:sz w:val="20"/>
                <w:szCs w:val="20"/>
              </w:rPr>
              <w:t xml:space="preserve">152,654.77 </w:t>
            </w:r>
          </w:p>
        </w:tc>
      </w:tr>
      <w:tr w:rsidR="008643FC" w:rsidRPr="00C018B1" w14:paraId="4F4F6107" w14:textId="77777777" w:rsidTr="00286774">
        <w:trPr>
          <w:trHeight w:val="110"/>
        </w:trPr>
        <w:tc>
          <w:tcPr>
            <w:tcW w:w="6345" w:type="dxa"/>
            <w:tcBorders>
              <w:top w:val="none" w:sz="6" w:space="0" w:color="auto"/>
              <w:left w:val="nil"/>
              <w:bottom w:val="none" w:sz="6" w:space="0" w:color="auto"/>
              <w:right w:val="none" w:sz="6" w:space="0" w:color="auto"/>
            </w:tcBorders>
          </w:tcPr>
          <w:p w14:paraId="427B0F20" w14:textId="77777777" w:rsidR="008643FC" w:rsidRPr="00C018B1" w:rsidRDefault="008643FC" w:rsidP="00286774">
            <w:pPr>
              <w:pStyle w:val="Default"/>
              <w:rPr>
                <w:rFonts w:ascii="Calibri" w:hAnsi="Calibri" w:cs="Calibri"/>
                <w:color w:val="auto"/>
                <w:sz w:val="20"/>
                <w:szCs w:val="20"/>
              </w:rPr>
            </w:pPr>
            <w:r w:rsidRPr="00C018B1">
              <w:rPr>
                <w:rFonts w:ascii="Calibri" w:hAnsi="Calibri" w:cs="Calibri"/>
                <w:color w:val="auto"/>
                <w:sz w:val="20"/>
                <w:szCs w:val="20"/>
              </w:rPr>
              <w:t xml:space="preserve">Less: unpresented payments </w:t>
            </w:r>
          </w:p>
        </w:tc>
        <w:tc>
          <w:tcPr>
            <w:tcW w:w="2327" w:type="dxa"/>
            <w:tcBorders>
              <w:top w:val="none" w:sz="6" w:space="0" w:color="auto"/>
              <w:left w:val="none" w:sz="6" w:space="0" w:color="auto"/>
              <w:bottom w:val="none" w:sz="6" w:space="0" w:color="auto"/>
              <w:right w:val="nil"/>
            </w:tcBorders>
          </w:tcPr>
          <w:p w14:paraId="060029C7" w14:textId="77777777" w:rsidR="008643FC" w:rsidRPr="00C018B1" w:rsidRDefault="008643FC" w:rsidP="00286774">
            <w:pPr>
              <w:pStyle w:val="Default"/>
              <w:jc w:val="right"/>
              <w:rPr>
                <w:rFonts w:ascii="Calibri" w:hAnsi="Calibri" w:cs="Calibri"/>
                <w:color w:val="auto"/>
                <w:sz w:val="20"/>
                <w:szCs w:val="20"/>
              </w:rPr>
            </w:pPr>
            <w:r w:rsidRPr="00C018B1">
              <w:rPr>
                <w:rFonts w:ascii="Calibri" w:hAnsi="Calibri" w:cs="Calibri"/>
                <w:color w:val="auto"/>
                <w:sz w:val="20"/>
                <w:szCs w:val="20"/>
              </w:rPr>
              <w:t xml:space="preserve">0.00 </w:t>
            </w:r>
          </w:p>
        </w:tc>
      </w:tr>
      <w:tr w:rsidR="008643FC" w:rsidRPr="00C018B1" w14:paraId="7DC27F16" w14:textId="77777777" w:rsidTr="00286774">
        <w:trPr>
          <w:trHeight w:val="110"/>
        </w:trPr>
        <w:tc>
          <w:tcPr>
            <w:tcW w:w="6345" w:type="dxa"/>
            <w:tcBorders>
              <w:top w:val="none" w:sz="6" w:space="0" w:color="auto"/>
              <w:left w:val="nil"/>
              <w:bottom w:val="none" w:sz="6" w:space="0" w:color="auto"/>
              <w:right w:val="none" w:sz="6" w:space="0" w:color="auto"/>
            </w:tcBorders>
          </w:tcPr>
          <w:p w14:paraId="334A2A0D" w14:textId="77777777" w:rsidR="008643FC" w:rsidRPr="00C018B1" w:rsidRDefault="008643FC" w:rsidP="00286774">
            <w:pPr>
              <w:pStyle w:val="Default"/>
              <w:rPr>
                <w:rFonts w:ascii="Calibri" w:hAnsi="Calibri" w:cs="Calibri"/>
                <w:color w:val="auto"/>
                <w:sz w:val="20"/>
                <w:szCs w:val="20"/>
              </w:rPr>
            </w:pPr>
            <w:r w:rsidRPr="00C018B1">
              <w:rPr>
                <w:rFonts w:ascii="Calibri" w:hAnsi="Calibri" w:cs="Calibri"/>
                <w:color w:val="auto"/>
                <w:sz w:val="20"/>
                <w:szCs w:val="20"/>
              </w:rPr>
              <w:t xml:space="preserve">Plus: unpresented receipts </w:t>
            </w:r>
          </w:p>
        </w:tc>
        <w:tc>
          <w:tcPr>
            <w:tcW w:w="2327" w:type="dxa"/>
            <w:tcBorders>
              <w:top w:val="none" w:sz="6" w:space="0" w:color="auto"/>
              <w:left w:val="none" w:sz="6" w:space="0" w:color="auto"/>
              <w:bottom w:val="none" w:sz="6" w:space="0" w:color="auto"/>
              <w:right w:val="nil"/>
            </w:tcBorders>
          </w:tcPr>
          <w:p w14:paraId="3F3C0CC4" w14:textId="77777777" w:rsidR="008643FC" w:rsidRPr="00C018B1" w:rsidRDefault="008643FC" w:rsidP="00286774">
            <w:pPr>
              <w:pStyle w:val="Default"/>
              <w:jc w:val="right"/>
              <w:rPr>
                <w:rFonts w:ascii="Calibri" w:hAnsi="Calibri" w:cs="Calibri"/>
                <w:color w:val="auto"/>
                <w:sz w:val="20"/>
                <w:szCs w:val="20"/>
              </w:rPr>
            </w:pPr>
            <w:r w:rsidRPr="00C018B1">
              <w:rPr>
                <w:rFonts w:ascii="Calibri" w:hAnsi="Calibri" w:cs="Calibri"/>
                <w:color w:val="auto"/>
                <w:sz w:val="20"/>
                <w:szCs w:val="20"/>
              </w:rPr>
              <w:t xml:space="preserve">0.00 </w:t>
            </w:r>
          </w:p>
        </w:tc>
      </w:tr>
      <w:tr w:rsidR="008643FC" w:rsidRPr="00C018B1" w14:paraId="6526D146" w14:textId="77777777" w:rsidTr="00286774">
        <w:trPr>
          <w:trHeight w:val="110"/>
        </w:trPr>
        <w:tc>
          <w:tcPr>
            <w:tcW w:w="6345" w:type="dxa"/>
            <w:tcBorders>
              <w:top w:val="none" w:sz="6" w:space="0" w:color="auto"/>
              <w:left w:val="nil"/>
              <w:bottom w:val="none" w:sz="6" w:space="0" w:color="auto"/>
              <w:right w:val="none" w:sz="6" w:space="0" w:color="auto"/>
            </w:tcBorders>
          </w:tcPr>
          <w:p w14:paraId="29925E90" w14:textId="77777777" w:rsidR="008643FC" w:rsidRPr="00C018B1" w:rsidRDefault="008643FC" w:rsidP="00286774">
            <w:pPr>
              <w:pStyle w:val="Default"/>
              <w:rPr>
                <w:rFonts w:ascii="Calibri" w:hAnsi="Calibri" w:cs="Calibri"/>
                <w:color w:val="auto"/>
                <w:sz w:val="20"/>
                <w:szCs w:val="20"/>
              </w:rPr>
            </w:pPr>
            <w:r w:rsidRPr="00C018B1">
              <w:rPr>
                <w:rFonts w:ascii="Calibri" w:hAnsi="Calibri" w:cs="Calibri"/>
                <w:color w:val="auto"/>
                <w:sz w:val="20"/>
                <w:szCs w:val="20"/>
              </w:rPr>
              <w:t xml:space="preserve">Net balances at: 31/03/2024 </w:t>
            </w:r>
          </w:p>
        </w:tc>
        <w:tc>
          <w:tcPr>
            <w:tcW w:w="2327" w:type="dxa"/>
            <w:tcBorders>
              <w:top w:val="none" w:sz="6" w:space="0" w:color="auto"/>
              <w:left w:val="none" w:sz="6" w:space="0" w:color="auto"/>
              <w:bottom w:val="none" w:sz="6" w:space="0" w:color="auto"/>
              <w:right w:val="nil"/>
            </w:tcBorders>
          </w:tcPr>
          <w:p w14:paraId="6F427F9E" w14:textId="77777777" w:rsidR="008643FC" w:rsidRPr="00C018B1" w:rsidRDefault="008643FC" w:rsidP="00286774">
            <w:pPr>
              <w:pStyle w:val="Default"/>
              <w:jc w:val="right"/>
              <w:rPr>
                <w:rFonts w:ascii="Calibri" w:hAnsi="Calibri" w:cs="Calibri"/>
                <w:color w:val="auto"/>
                <w:sz w:val="20"/>
                <w:szCs w:val="20"/>
                <w:u w:val="double"/>
              </w:rPr>
            </w:pPr>
            <w:r w:rsidRPr="00C018B1">
              <w:rPr>
                <w:rFonts w:ascii="Calibri" w:hAnsi="Calibri" w:cs="Calibri"/>
                <w:b/>
                <w:bCs/>
                <w:color w:val="auto"/>
                <w:sz w:val="20"/>
                <w:szCs w:val="20"/>
                <w:u w:val="double"/>
              </w:rPr>
              <w:t>152,654.77</w:t>
            </w:r>
          </w:p>
        </w:tc>
      </w:tr>
      <w:tr w:rsidR="008643FC" w:rsidRPr="00C018B1" w14:paraId="6EAFC0CD" w14:textId="77777777" w:rsidTr="00286774">
        <w:trPr>
          <w:trHeight w:val="147"/>
        </w:trPr>
        <w:tc>
          <w:tcPr>
            <w:tcW w:w="8672" w:type="dxa"/>
            <w:gridSpan w:val="2"/>
            <w:tcBorders>
              <w:top w:val="none" w:sz="6" w:space="0" w:color="auto"/>
              <w:left w:val="nil"/>
              <w:bottom w:val="none" w:sz="6" w:space="0" w:color="auto"/>
              <w:right w:val="nil"/>
            </w:tcBorders>
          </w:tcPr>
          <w:p w14:paraId="1D375475" w14:textId="77777777" w:rsidR="008643FC" w:rsidRPr="00C018B1" w:rsidRDefault="008643FC" w:rsidP="00286774">
            <w:pPr>
              <w:pStyle w:val="Heading4"/>
              <w:rPr>
                <w:rFonts w:ascii="Calibri" w:hAnsi="Calibri" w:cs="Calibri"/>
                <w:szCs w:val="20"/>
              </w:rPr>
            </w:pPr>
            <w:r w:rsidRPr="00C018B1">
              <w:rPr>
                <w:rFonts w:ascii="Calibri" w:hAnsi="Calibri" w:cs="Calibri"/>
                <w:szCs w:val="20"/>
              </w:rPr>
              <w:t xml:space="preserve">CASHBOOK </w:t>
            </w:r>
          </w:p>
        </w:tc>
      </w:tr>
      <w:tr w:rsidR="008643FC" w:rsidRPr="00C018B1" w14:paraId="71C3659A" w14:textId="77777777" w:rsidTr="00286774">
        <w:trPr>
          <w:trHeight w:val="110"/>
        </w:trPr>
        <w:tc>
          <w:tcPr>
            <w:tcW w:w="6345" w:type="dxa"/>
            <w:tcBorders>
              <w:top w:val="none" w:sz="6" w:space="0" w:color="auto"/>
              <w:left w:val="nil"/>
              <w:bottom w:val="none" w:sz="6" w:space="0" w:color="auto"/>
              <w:right w:val="none" w:sz="6" w:space="0" w:color="auto"/>
            </w:tcBorders>
          </w:tcPr>
          <w:p w14:paraId="6784706E" w14:textId="77777777" w:rsidR="008643FC" w:rsidRPr="00C018B1" w:rsidRDefault="008643FC" w:rsidP="00286774">
            <w:pPr>
              <w:pStyle w:val="Default"/>
              <w:rPr>
                <w:rFonts w:ascii="Calibri" w:hAnsi="Calibri" w:cs="Calibri"/>
                <w:color w:val="auto"/>
                <w:sz w:val="20"/>
                <w:szCs w:val="20"/>
              </w:rPr>
            </w:pPr>
            <w:r w:rsidRPr="00C018B1">
              <w:rPr>
                <w:rFonts w:ascii="Calibri" w:hAnsi="Calibri" w:cs="Calibri"/>
                <w:color w:val="auto"/>
                <w:sz w:val="20"/>
                <w:szCs w:val="20"/>
              </w:rPr>
              <w:t>Opening balance at: 31/12/2023</w:t>
            </w:r>
          </w:p>
        </w:tc>
        <w:tc>
          <w:tcPr>
            <w:tcW w:w="2327" w:type="dxa"/>
            <w:tcBorders>
              <w:top w:val="none" w:sz="6" w:space="0" w:color="auto"/>
              <w:left w:val="none" w:sz="6" w:space="0" w:color="auto"/>
              <w:bottom w:val="none" w:sz="6" w:space="0" w:color="auto"/>
              <w:right w:val="nil"/>
            </w:tcBorders>
          </w:tcPr>
          <w:p w14:paraId="5EDA24D2" w14:textId="77777777" w:rsidR="008643FC" w:rsidRPr="00C018B1" w:rsidRDefault="008643FC" w:rsidP="00286774">
            <w:pPr>
              <w:pStyle w:val="Default"/>
              <w:jc w:val="right"/>
              <w:rPr>
                <w:rFonts w:ascii="Calibri" w:hAnsi="Calibri" w:cs="Calibri"/>
                <w:color w:val="auto"/>
                <w:sz w:val="20"/>
                <w:szCs w:val="20"/>
              </w:rPr>
            </w:pPr>
            <w:r w:rsidRPr="00C018B1">
              <w:rPr>
                <w:rFonts w:ascii="Calibri" w:hAnsi="Calibri" w:cs="Calibri"/>
                <w:b/>
                <w:bCs/>
                <w:color w:val="auto"/>
                <w:sz w:val="20"/>
                <w:szCs w:val="20"/>
              </w:rPr>
              <w:t>157,844.38</w:t>
            </w:r>
          </w:p>
        </w:tc>
      </w:tr>
      <w:tr w:rsidR="008643FC" w:rsidRPr="00C018B1" w14:paraId="58E7B0C5" w14:textId="77777777" w:rsidTr="00286774">
        <w:trPr>
          <w:trHeight w:val="110"/>
        </w:trPr>
        <w:tc>
          <w:tcPr>
            <w:tcW w:w="6345" w:type="dxa"/>
            <w:tcBorders>
              <w:top w:val="none" w:sz="6" w:space="0" w:color="auto"/>
              <w:left w:val="nil"/>
              <w:bottom w:val="none" w:sz="6" w:space="0" w:color="auto"/>
              <w:right w:val="none" w:sz="6" w:space="0" w:color="auto"/>
            </w:tcBorders>
          </w:tcPr>
          <w:p w14:paraId="701DB290" w14:textId="77777777" w:rsidR="008643FC" w:rsidRPr="00C018B1" w:rsidRDefault="008643FC" w:rsidP="00286774">
            <w:pPr>
              <w:pStyle w:val="Default"/>
              <w:rPr>
                <w:rFonts w:ascii="Calibri" w:hAnsi="Calibri" w:cs="Calibri"/>
                <w:color w:val="auto"/>
                <w:sz w:val="20"/>
                <w:szCs w:val="20"/>
              </w:rPr>
            </w:pPr>
            <w:r w:rsidRPr="00C018B1">
              <w:rPr>
                <w:rFonts w:ascii="Calibri" w:hAnsi="Calibri" w:cs="Calibri"/>
                <w:color w:val="auto"/>
                <w:sz w:val="20"/>
                <w:szCs w:val="20"/>
              </w:rPr>
              <w:t xml:space="preserve">Add: receipts </w:t>
            </w:r>
          </w:p>
        </w:tc>
        <w:tc>
          <w:tcPr>
            <w:tcW w:w="2327" w:type="dxa"/>
            <w:tcBorders>
              <w:top w:val="none" w:sz="6" w:space="0" w:color="auto"/>
              <w:left w:val="none" w:sz="6" w:space="0" w:color="auto"/>
              <w:bottom w:val="none" w:sz="6" w:space="0" w:color="auto"/>
              <w:right w:val="nil"/>
            </w:tcBorders>
          </w:tcPr>
          <w:p w14:paraId="3E5834A0" w14:textId="77777777" w:rsidR="008643FC" w:rsidRPr="00C018B1" w:rsidRDefault="008643FC" w:rsidP="00286774">
            <w:pPr>
              <w:pStyle w:val="Default"/>
              <w:jc w:val="right"/>
              <w:rPr>
                <w:rFonts w:ascii="Calibri" w:hAnsi="Calibri" w:cs="Calibri"/>
                <w:color w:val="auto"/>
                <w:sz w:val="20"/>
                <w:szCs w:val="20"/>
              </w:rPr>
            </w:pPr>
            <w:r w:rsidRPr="00C018B1">
              <w:rPr>
                <w:rFonts w:ascii="Calibri" w:hAnsi="Calibri" w:cs="Calibri"/>
                <w:color w:val="auto"/>
                <w:sz w:val="20"/>
                <w:szCs w:val="20"/>
              </w:rPr>
              <w:t>0</w:t>
            </w:r>
          </w:p>
        </w:tc>
      </w:tr>
      <w:tr w:rsidR="008643FC" w:rsidRPr="00C018B1" w14:paraId="1263B7F6" w14:textId="77777777" w:rsidTr="00286774">
        <w:trPr>
          <w:trHeight w:val="110"/>
        </w:trPr>
        <w:tc>
          <w:tcPr>
            <w:tcW w:w="6345" w:type="dxa"/>
            <w:tcBorders>
              <w:top w:val="none" w:sz="6" w:space="0" w:color="auto"/>
              <w:left w:val="nil"/>
              <w:bottom w:val="none" w:sz="6" w:space="0" w:color="auto"/>
              <w:right w:val="none" w:sz="6" w:space="0" w:color="auto"/>
            </w:tcBorders>
          </w:tcPr>
          <w:p w14:paraId="4B755CD1" w14:textId="77777777" w:rsidR="008643FC" w:rsidRPr="00C018B1" w:rsidRDefault="008643FC" w:rsidP="00286774">
            <w:pPr>
              <w:pStyle w:val="Default"/>
              <w:rPr>
                <w:rFonts w:ascii="Calibri" w:hAnsi="Calibri" w:cs="Calibri"/>
                <w:color w:val="auto"/>
                <w:sz w:val="20"/>
                <w:szCs w:val="20"/>
              </w:rPr>
            </w:pPr>
            <w:r w:rsidRPr="00C018B1">
              <w:rPr>
                <w:rFonts w:ascii="Calibri" w:hAnsi="Calibri" w:cs="Calibri"/>
                <w:color w:val="auto"/>
                <w:sz w:val="20"/>
                <w:szCs w:val="20"/>
              </w:rPr>
              <w:t xml:space="preserve">Add: interest </w:t>
            </w:r>
          </w:p>
        </w:tc>
        <w:tc>
          <w:tcPr>
            <w:tcW w:w="2327" w:type="dxa"/>
            <w:tcBorders>
              <w:top w:val="none" w:sz="6" w:space="0" w:color="auto"/>
              <w:left w:val="none" w:sz="6" w:space="0" w:color="auto"/>
              <w:bottom w:val="none" w:sz="6" w:space="0" w:color="auto"/>
              <w:right w:val="nil"/>
            </w:tcBorders>
          </w:tcPr>
          <w:p w14:paraId="7076A34D" w14:textId="77777777" w:rsidR="008643FC" w:rsidRPr="00C018B1" w:rsidRDefault="008643FC" w:rsidP="00286774">
            <w:pPr>
              <w:pStyle w:val="Default"/>
              <w:jc w:val="right"/>
              <w:rPr>
                <w:rFonts w:ascii="Calibri" w:hAnsi="Calibri" w:cs="Calibri"/>
                <w:color w:val="auto"/>
                <w:sz w:val="20"/>
                <w:szCs w:val="20"/>
              </w:rPr>
            </w:pPr>
            <w:r w:rsidRPr="00C018B1">
              <w:rPr>
                <w:rFonts w:ascii="Calibri" w:hAnsi="Calibri" w:cs="Calibri"/>
                <w:color w:val="auto"/>
                <w:sz w:val="20"/>
                <w:szCs w:val="20"/>
              </w:rPr>
              <w:t>166.05</w:t>
            </w:r>
          </w:p>
        </w:tc>
      </w:tr>
      <w:tr w:rsidR="008643FC" w:rsidRPr="00C018B1" w14:paraId="5F77A08A" w14:textId="77777777" w:rsidTr="00286774">
        <w:trPr>
          <w:trHeight w:val="110"/>
        </w:trPr>
        <w:tc>
          <w:tcPr>
            <w:tcW w:w="6345" w:type="dxa"/>
            <w:tcBorders>
              <w:top w:val="none" w:sz="6" w:space="0" w:color="auto"/>
              <w:left w:val="nil"/>
              <w:bottom w:val="none" w:sz="6" w:space="0" w:color="auto"/>
              <w:right w:val="none" w:sz="6" w:space="0" w:color="auto"/>
            </w:tcBorders>
          </w:tcPr>
          <w:p w14:paraId="16951CEE" w14:textId="77777777" w:rsidR="008643FC" w:rsidRPr="00C018B1" w:rsidRDefault="008643FC" w:rsidP="00286774">
            <w:pPr>
              <w:pStyle w:val="Default"/>
              <w:rPr>
                <w:rFonts w:ascii="Calibri" w:hAnsi="Calibri" w:cs="Calibri"/>
                <w:color w:val="auto"/>
                <w:sz w:val="20"/>
                <w:szCs w:val="20"/>
              </w:rPr>
            </w:pPr>
            <w:r w:rsidRPr="00C018B1">
              <w:rPr>
                <w:rFonts w:ascii="Calibri" w:hAnsi="Calibri" w:cs="Calibri"/>
                <w:color w:val="auto"/>
                <w:sz w:val="20"/>
                <w:szCs w:val="20"/>
              </w:rPr>
              <w:t xml:space="preserve">Less: payments </w:t>
            </w:r>
          </w:p>
        </w:tc>
        <w:tc>
          <w:tcPr>
            <w:tcW w:w="2327" w:type="dxa"/>
            <w:tcBorders>
              <w:top w:val="none" w:sz="6" w:space="0" w:color="auto"/>
              <w:left w:val="none" w:sz="6" w:space="0" w:color="auto"/>
              <w:bottom w:val="none" w:sz="6" w:space="0" w:color="auto"/>
              <w:right w:val="nil"/>
            </w:tcBorders>
          </w:tcPr>
          <w:p w14:paraId="718391A7" w14:textId="77777777" w:rsidR="008643FC" w:rsidRPr="00C018B1" w:rsidRDefault="008643FC" w:rsidP="00286774">
            <w:pPr>
              <w:pStyle w:val="Default"/>
              <w:jc w:val="right"/>
              <w:rPr>
                <w:rFonts w:ascii="Calibri" w:hAnsi="Calibri" w:cs="Calibri"/>
                <w:color w:val="auto"/>
                <w:sz w:val="20"/>
                <w:szCs w:val="20"/>
              </w:rPr>
            </w:pPr>
            <w:r w:rsidRPr="00C018B1">
              <w:rPr>
                <w:rFonts w:ascii="Calibri" w:hAnsi="Calibri" w:cs="Calibri"/>
                <w:color w:val="auto"/>
                <w:sz w:val="20"/>
                <w:szCs w:val="20"/>
              </w:rPr>
              <w:t>-5355.66</w:t>
            </w:r>
          </w:p>
        </w:tc>
      </w:tr>
      <w:tr w:rsidR="008643FC" w:rsidRPr="00C018B1" w14:paraId="08348C89" w14:textId="77777777" w:rsidTr="00286774">
        <w:trPr>
          <w:trHeight w:val="110"/>
        </w:trPr>
        <w:tc>
          <w:tcPr>
            <w:tcW w:w="6345" w:type="dxa"/>
            <w:tcBorders>
              <w:top w:val="none" w:sz="6" w:space="0" w:color="auto"/>
              <w:left w:val="nil"/>
              <w:bottom w:val="none" w:sz="6" w:space="0" w:color="auto"/>
              <w:right w:val="none" w:sz="6" w:space="0" w:color="auto"/>
            </w:tcBorders>
          </w:tcPr>
          <w:p w14:paraId="0B56A521" w14:textId="77777777" w:rsidR="008643FC" w:rsidRPr="00C018B1" w:rsidRDefault="008643FC" w:rsidP="00286774">
            <w:pPr>
              <w:pStyle w:val="Default"/>
              <w:rPr>
                <w:rFonts w:ascii="Calibri" w:hAnsi="Calibri" w:cs="Calibri"/>
                <w:color w:val="auto"/>
                <w:sz w:val="20"/>
                <w:szCs w:val="20"/>
              </w:rPr>
            </w:pPr>
            <w:r w:rsidRPr="00C018B1">
              <w:rPr>
                <w:rFonts w:ascii="Calibri" w:hAnsi="Calibri" w:cs="Calibri"/>
                <w:color w:val="auto"/>
                <w:sz w:val="20"/>
                <w:szCs w:val="20"/>
              </w:rPr>
              <w:t xml:space="preserve">Closing balance at: 31/03/2024 </w:t>
            </w:r>
          </w:p>
        </w:tc>
        <w:tc>
          <w:tcPr>
            <w:tcW w:w="2327" w:type="dxa"/>
            <w:tcBorders>
              <w:top w:val="none" w:sz="6" w:space="0" w:color="auto"/>
              <w:left w:val="none" w:sz="6" w:space="0" w:color="auto"/>
              <w:bottom w:val="none" w:sz="6" w:space="0" w:color="auto"/>
              <w:right w:val="nil"/>
            </w:tcBorders>
          </w:tcPr>
          <w:p w14:paraId="1609920C" w14:textId="77777777" w:rsidR="008643FC" w:rsidRPr="00C018B1" w:rsidRDefault="008643FC" w:rsidP="00286774">
            <w:pPr>
              <w:pStyle w:val="Default"/>
              <w:jc w:val="right"/>
              <w:rPr>
                <w:rFonts w:ascii="Calibri" w:hAnsi="Calibri" w:cs="Calibri"/>
                <w:color w:val="auto"/>
                <w:sz w:val="20"/>
                <w:szCs w:val="20"/>
                <w:u w:val="double"/>
              </w:rPr>
            </w:pPr>
            <w:r w:rsidRPr="00C018B1">
              <w:rPr>
                <w:rFonts w:ascii="Calibri" w:hAnsi="Calibri" w:cs="Calibri"/>
                <w:b/>
                <w:bCs/>
                <w:color w:val="auto"/>
                <w:sz w:val="20"/>
                <w:szCs w:val="20"/>
                <w:u w:val="double"/>
              </w:rPr>
              <w:t>152,654.77</w:t>
            </w:r>
          </w:p>
        </w:tc>
      </w:tr>
      <w:tr w:rsidR="008643FC" w:rsidRPr="00C018B1" w14:paraId="1768A7F7" w14:textId="77777777" w:rsidTr="00286774">
        <w:trPr>
          <w:trHeight w:val="110"/>
        </w:trPr>
        <w:tc>
          <w:tcPr>
            <w:tcW w:w="8672" w:type="dxa"/>
            <w:gridSpan w:val="2"/>
            <w:tcBorders>
              <w:top w:val="none" w:sz="6" w:space="0" w:color="auto"/>
              <w:left w:val="nil"/>
              <w:bottom w:val="nil"/>
              <w:right w:val="nil"/>
            </w:tcBorders>
          </w:tcPr>
          <w:p w14:paraId="630023C2" w14:textId="77777777" w:rsidR="008643FC" w:rsidRPr="00C018B1" w:rsidRDefault="008643FC" w:rsidP="00286774">
            <w:pPr>
              <w:pStyle w:val="Default"/>
              <w:rPr>
                <w:rFonts w:ascii="Calibri" w:hAnsi="Calibri" w:cs="Calibri"/>
                <w:color w:val="auto"/>
                <w:sz w:val="20"/>
                <w:szCs w:val="20"/>
              </w:rPr>
            </w:pPr>
            <w:r w:rsidRPr="00C018B1">
              <w:rPr>
                <w:rFonts w:ascii="Calibri" w:hAnsi="Calibri" w:cs="Calibri"/>
                <w:color w:val="auto"/>
                <w:sz w:val="20"/>
                <w:szCs w:val="20"/>
              </w:rPr>
              <w:t xml:space="preserve">Council acceptance resolution reference: </w:t>
            </w:r>
            <w:r w:rsidRPr="00C018B1">
              <w:rPr>
                <w:rFonts w:ascii="Calibri" w:hAnsi="Calibri" w:cs="Calibri"/>
                <w:b/>
                <w:bCs/>
                <w:sz w:val="20"/>
                <w:szCs w:val="20"/>
              </w:rPr>
              <w:t>19070, page 6857, 4 April 2024</w:t>
            </w:r>
          </w:p>
        </w:tc>
      </w:tr>
    </w:tbl>
    <w:p w14:paraId="19668338" w14:textId="77777777" w:rsidR="0083552C" w:rsidRPr="00C018B1" w:rsidRDefault="0083552C">
      <w:pPr>
        <w:spacing w:after="160" w:line="259" w:lineRule="auto"/>
        <w:ind w:left="0" w:firstLine="0"/>
        <w:rPr>
          <w:rFonts w:ascii="Calibri" w:hAnsi="Calibri" w:cs="Calibri"/>
          <w:szCs w:val="20"/>
        </w:rPr>
      </w:pPr>
    </w:p>
    <w:p w14:paraId="2BC8C944" w14:textId="2352E2EE" w:rsidR="00DF7B37" w:rsidRPr="00C018B1" w:rsidRDefault="00DF7B37" w:rsidP="00DF7B37">
      <w:pPr>
        <w:rPr>
          <w:rFonts w:ascii="Calibri" w:hAnsi="Calibri" w:cs="Calibri"/>
          <w:b/>
          <w:bCs/>
          <w:szCs w:val="20"/>
        </w:rPr>
      </w:pPr>
      <w:r w:rsidRPr="00C018B1">
        <w:rPr>
          <w:rFonts w:ascii="Calibri" w:hAnsi="Calibri" w:cs="Calibri"/>
          <w:szCs w:val="20"/>
          <w:lang w:val="en-US"/>
        </w:rPr>
        <w:tab/>
      </w:r>
      <w:r w:rsidRPr="00C018B1">
        <w:rPr>
          <w:rFonts w:ascii="Calibri" w:hAnsi="Calibri" w:cs="Calibri"/>
          <w:szCs w:val="20"/>
          <w:lang w:val="en-US"/>
        </w:rPr>
        <w:tab/>
      </w:r>
      <w:r w:rsidRPr="00C018B1">
        <w:rPr>
          <w:rFonts w:ascii="Calibri" w:hAnsi="Calibri" w:cs="Calibri"/>
          <w:b/>
          <w:bCs/>
          <w:szCs w:val="20"/>
          <w:lang w:val="en-US"/>
        </w:rPr>
        <w:tab/>
      </w:r>
      <w:r w:rsidRPr="00C018B1">
        <w:rPr>
          <w:rFonts w:ascii="Calibri" w:hAnsi="Calibri" w:cs="Calibri"/>
          <w:b/>
          <w:bCs/>
          <w:szCs w:val="20"/>
          <w:lang w:val="en-US"/>
        </w:rPr>
        <w:tab/>
      </w:r>
      <w:r w:rsidRPr="00C018B1">
        <w:rPr>
          <w:rFonts w:ascii="Calibri" w:hAnsi="Calibri" w:cs="Calibri"/>
          <w:b/>
          <w:bCs/>
          <w:szCs w:val="20"/>
          <w:lang w:val="en-US"/>
        </w:rPr>
        <w:tab/>
      </w:r>
      <w:r w:rsidRPr="00C018B1">
        <w:rPr>
          <w:rFonts w:ascii="Calibri" w:hAnsi="Calibri" w:cs="Calibri"/>
          <w:b/>
          <w:bCs/>
          <w:szCs w:val="20"/>
          <w:lang w:val="en-US"/>
        </w:rPr>
        <w:tab/>
      </w:r>
      <w:r w:rsidRPr="00C018B1">
        <w:rPr>
          <w:rFonts w:ascii="Calibri" w:hAnsi="Calibri" w:cs="Calibri"/>
          <w:b/>
          <w:bCs/>
          <w:szCs w:val="20"/>
        </w:rPr>
        <w:t xml:space="preserve">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345"/>
        <w:gridCol w:w="2327"/>
      </w:tblGrid>
      <w:tr w:rsidR="00C018B1" w:rsidRPr="00C018B1" w14:paraId="08F4079C" w14:textId="77777777" w:rsidTr="00286774">
        <w:trPr>
          <w:trHeight w:val="260"/>
        </w:trPr>
        <w:tc>
          <w:tcPr>
            <w:tcW w:w="8672" w:type="dxa"/>
            <w:gridSpan w:val="2"/>
            <w:tcBorders>
              <w:top w:val="nil"/>
              <w:left w:val="nil"/>
              <w:bottom w:val="none" w:sz="6" w:space="0" w:color="auto"/>
              <w:right w:val="nil"/>
            </w:tcBorders>
          </w:tcPr>
          <w:p w14:paraId="3B88C4D6" w14:textId="77777777" w:rsidR="00C018B1" w:rsidRPr="00C018B1" w:rsidRDefault="00C018B1" w:rsidP="00286774">
            <w:pPr>
              <w:pStyle w:val="Title"/>
              <w:rPr>
                <w:rFonts w:ascii="Calibri" w:hAnsi="Calibri" w:cs="Calibri"/>
                <w:sz w:val="20"/>
                <w:szCs w:val="20"/>
              </w:rPr>
            </w:pPr>
            <w:r w:rsidRPr="00C018B1">
              <w:rPr>
                <w:rFonts w:ascii="Calibri" w:hAnsi="Calibri" w:cs="Calibri"/>
                <w:sz w:val="20"/>
                <w:szCs w:val="20"/>
              </w:rPr>
              <w:t xml:space="preserve">BANK RECONCILIATION </w:t>
            </w:r>
          </w:p>
        </w:tc>
      </w:tr>
      <w:tr w:rsidR="00C018B1" w:rsidRPr="00C018B1" w14:paraId="39F8FCDA" w14:textId="77777777" w:rsidTr="00286774">
        <w:trPr>
          <w:trHeight w:val="220"/>
        </w:trPr>
        <w:tc>
          <w:tcPr>
            <w:tcW w:w="8672" w:type="dxa"/>
            <w:gridSpan w:val="2"/>
            <w:tcBorders>
              <w:top w:val="none" w:sz="6" w:space="0" w:color="auto"/>
              <w:left w:val="nil"/>
              <w:bottom w:val="none" w:sz="6" w:space="0" w:color="auto"/>
              <w:right w:val="nil"/>
            </w:tcBorders>
          </w:tcPr>
          <w:p w14:paraId="14D49230" w14:textId="77777777" w:rsidR="00C018B1" w:rsidRPr="00C018B1" w:rsidRDefault="00C018B1" w:rsidP="00286774">
            <w:pPr>
              <w:pStyle w:val="Heading1"/>
              <w:rPr>
                <w:rFonts w:ascii="Calibri" w:hAnsi="Calibri" w:cs="Calibri"/>
                <w:sz w:val="20"/>
                <w:szCs w:val="20"/>
              </w:rPr>
            </w:pPr>
            <w:proofErr w:type="spellStart"/>
            <w:r w:rsidRPr="00C018B1">
              <w:rPr>
                <w:rFonts w:ascii="Calibri" w:hAnsi="Calibri" w:cs="Calibri"/>
                <w:sz w:val="20"/>
                <w:szCs w:val="20"/>
              </w:rPr>
              <w:t>EoY</w:t>
            </w:r>
            <w:proofErr w:type="spellEnd"/>
            <w:r w:rsidRPr="00C018B1">
              <w:rPr>
                <w:rFonts w:ascii="Calibri" w:hAnsi="Calibri" w:cs="Calibri"/>
                <w:sz w:val="20"/>
                <w:szCs w:val="20"/>
              </w:rPr>
              <w:t xml:space="preserve"> 2023/2024 </w:t>
            </w:r>
          </w:p>
        </w:tc>
      </w:tr>
      <w:tr w:rsidR="00C018B1" w:rsidRPr="00C018B1" w14:paraId="1469D444" w14:textId="77777777" w:rsidTr="00286774">
        <w:trPr>
          <w:trHeight w:val="204"/>
        </w:trPr>
        <w:tc>
          <w:tcPr>
            <w:tcW w:w="8672" w:type="dxa"/>
            <w:gridSpan w:val="2"/>
            <w:tcBorders>
              <w:top w:val="none" w:sz="6" w:space="0" w:color="auto"/>
              <w:left w:val="nil"/>
              <w:bottom w:val="none" w:sz="6" w:space="0" w:color="auto"/>
              <w:right w:val="nil"/>
            </w:tcBorders>
          </w:tcPr>
          <w:p w14:paraId="200900A1" w14:textId="77777777" w:rsidR="00C018B1" w:rsidRPr="00C018B1" w:rsidRDefault="00C018B1" w:rsidP="00286774">
            <w:pPr>
              <w:pStyle w:val="Heading2"/>
              <w:rPr>
                <w:rFonts w:ascii="Calibri" w:hAnsi="Calibri" w:cs="Calibri"/>
                <w:sz w:val="20"/>
                <w:szCs w:val="20"/>
              </w:rPr>
            </w:pPr>
            <w:r w:rsidRPr="00C018B1">
              <w:rPr>
                <w:rFonts w:ascii="Calibri" w:hAnsi="Calibri" w:cs="Calibri"/>
                <w:sz w:val="20"/>
                <w:szCs w:val="20"/>
              </w:rPr>
              <w:t xml:space="preserve">FINANCIAL YEAR ENDING 31 MARCH 2024 </w:t>
            </w:r>
          </w:p>
        </w:tc>
      </w:tr>
      <w:tr w:rsidR="00C018B1" w:rsidRPr="00C018B1" w14:paraId="2FCBFC5F" w14:textId="77777777" w:rsidTr="00286774">
        <w:trPr>
          <w:trHeight w:val="149"/>
        </w:trPr>
        <w:tc>
          <w:tcPr>
            <w:tcW w:w="8672" w:type="dxa"/>
            <w:gridSpan w:val="2"/>
            <w:tcBorders>
              <w:top w:val="none" w:sz="6" w:space="0" w:color="auto"/>
              <w:left w:val="nil"/>
              <w:bottom w:val="none" w:sz="6" w:space="0" w:color="auto"/>
              <w:right w:val="nil"/>
            </w:tcBorders>
          </w:tcPr>
          <w:p w14:paraId="3B00FBE3" w14:textId="77777777" w:rsidR="00C018B1" w:rsidRPr="00C018B1" w:rsidRDefault="00C018B1" w:rsidP="00286774">
            <w:pPr>
              <w:pStyle w:val="Heading3"/>
              <w:rPr>
                <w:rFonts w:ascii="Calibri" w:hAnsi="Calibri" w:cs="Calibri"/>
                <w:sz w:val="20"/>
                <w:szCs w:val="20"/>
              </w:rPr>
            </w:pPr>
            <w:r w:rsidRPr="00C018B1">
              <w:rPr>
                <w:rFonts w:ascii="Calibri" w:hAnsi="Calibri" w:cs="Calibri"/>
                <w:sz w:val="20"/>
                <w:szCs w:val="20"/>
              </w:rPr>
              <w:t xml:space="preserve">PREPARED BY CLLR ALEX GREENWOOD: 31/03/2024 </w:t>
            </w:r>
          </w:p>
        </w:tc>
      </w:tr>
      <w:tr w:rsidR="00C018B1" w:rsidRPr="00C018B1" w14:paraId="1BE619D4" w14:textId="77777777" w:rsidTr="00286774">
        <w:trPr>
          <w:trHeight w:val="147"/>
        </w:trPr>
        <w:tc>
          <w:tcPr>
            <w:tcW w:w="8672" w:type="dxa"/>
            <w:gridSpan w:val="2"/>
            <w:tcBorders>
              <w:top w:val="none" w:sz="6" w:space="0" w:color="auto"/>
              <w:left w:val="nil"/>
              <w:bottom w:val="none" w:sz="6" w:space="0" w:color="auto"/>
              <w:right w:val="nil"/>
            </w:tcBorders>
          </w:tcPr>
          <w:p w14:paraId="3F9D983C" w14:textId="77777777" w:rsidR="00C018B1" w:rsidRPr="00C018B1" w:rsidRDefault="00C018B1" w:rsidP="00286774">
            <w:pPr>
              <w:pStyle w:val="Heading4"/>
              <w:rPr>
                <w:rFonts w:ascii="Calibri" w:hAnsi="Calibri" w:cs="Calibri"/>
                <w:szCs w:val="20"/>
              </w:rPr>
            </w:pPr>
            <w:r w:rsidRPr="00C018B1">
              <w:rPr>
                <w:rFonts w:ascii="Calibri" w:hAnsi="Calibri" w:cs="Calibri"/>
                <w:szCs w:val="20"/>
              </w:rPr>
              <w:t xml:space="preserve">BALANCE PER BANK STATEMENTS AS AT: 31/03/2024 </w:t>
            </w:r>
          </w:p>
        </w:tc>
      </w:tr>
      <w:tr w:rsidR="00C018B1" w:rsidRPr="00C018B1" w14:paraId="06076BFD" w14:textId="77777777" w:rsidTr="00286774">
        <w:trPr>
          <w:trHeight w:val="110"/>
        </w:trPr>
        <w:tc>
          <w:tcPr>
            <w:tcW w:w="8672" w:type="dxa"/>
            <w:gridSpan w:val="2"/>
            <w:tcBorders>
              <w:top w:val="none" w:sz="6" w:space="0" w:color="auto"/>
              <w:left w:val="nil"/>
              <w:bottom w:val="none" w:sz="6" w:space="0" w:color="auto"/>
              <w:right w:val="nil"/>
            </w:tcBorders>
          </w:tcPr>
          <w:p w14:paraId="6579A04C" w14:textId="77777777" w:rsidR="00C018B1" w:rsidRPr="00C018B1" w:rsidRDefault="00C018B1" w:rsidP="00286774">
            <w:pPr>
              <w:pStyle w:val="Default"/>
              <w:jc w:val="right"/>
              <w:rPr>
                <w:rFonts w:ascii="Calibri" w:hAnsi="Calibri" w:cs="Calibri"/>
                <w:color w:val="auto"/>
                <w:sz w:val="20"/>
                <w:szCs w:val="20"/>
              </w:rPr>
            </w:pPr>
            <w:r w:rsidRPr="00C018B1">
              <w:rPr>
                <w:rFonts w:ascii="Calibri" w:hAnsi="Calibri" w:cs="Calibri"/>
                <w:color w:val="auto"/>
                <w:sz w:val="20"/>
                <w:szCs w:val="20"/>
              </w:rPr>
              <w:t xml:space="preserve">£ </w:t>
            </w:r>
          </w:p>
        </w:tc>
      </w:tr>
      <w:tr w:rsidR="00C018B1" w:rsidRPr="00C018B1" w14:paraId="1EF1AE2F" w14:textId="77777777" w:rsidTr="00286774">
        <w:trPr>
          <w:trHeight w:val="110"/>
        </w:trPr>
        <w:tc>
          <w:tcPr>
            <w:tcW w:w="6345" w:type="dxa"/>
            <w:tcBorders>
              <w:top w:val="none" w:sz="6" w:space="0" w:color="auto"/>
              <w:left w:val="nil"/>
              <w:bottom w:val="none" w:sz="6" w:space="0" w:color="auto"/>
              <w:right w:val="none" w:sz="6" w:space="0" w:color="auto"/>
            </w:tcBorders>
          </w:tcPr>
          <w:p w14:paraId="65C67D5C" w14:textId="77777777" w:rsidR="00C018B1" w:rsidRPr="00C018B1" w:rsidRDefault="00C018B1" w:rsidP="00286774">
            <w:pPr>
              <w:pStyle w:val="Default"/>
              <w:rPr>
                <w:rFonts w:ascii="Calibri" w:hAnsi="Calibri" w:cs="Calibri"/>
                <w:color w:val="auto"/>
                <w:sz w:val="20"/>
                <w:szCs w:val="20"/>
              </w:rPr>
            </w:pPr>
            <w:r w:rsidRPr="00C018B1">
              <w:rPr>
                <w:rFonts w:ascii="Calibri" w:hAnsi="Calibri" w:cs="Calibri"/>
                <w:color w:val="auto"/>
                <w:sz w:val="20"/>
                <w:szCs w:val="20"/>
              </w:rPr>
              <w:t xml:space="preserve">Lloyds Bus Bank instant: Working Capital Reserve 1 </w:t>
            </w:r>
          </w:p>
        </w:tc>
        <w:tc>
          <w:tcPr>
            <w:tcW w:w="2327" w:type="dxa"/>
            <w:tcBorders>
              <w:top w:val="none" w:sz="6" w:space="0" w:color="auto"/>
              <w:left w:val="none" w:sz="6" w:space="0" w:color="auto"/>
              <w:bottom w:val="none" w:sz="6" w:space="0" w:color="auto"/>
              <w:right w:val="nil"/>
            </w:tcBorders>
          </w:tcPr>
          <w:p w14:paraId="0AC411F6" w14:textId="77777777" w:rsidR="00C018B1" w:rsidRPr="00C018B1" w:rsidRDefault="00C018B1" w:rsidP="00286774">
            <w:pPr>
              <w:pStyle w:val="Default"/>
              <w:jc w:val="right"/>
              <w:rPr>
                <w:rFonts w:ascii="Calibri" w:hAnsi="Calibri" w:cs="Calibri"/>
                <w:color w:val="auto"/>
                <w:sz w:val="20"/>
                <w:szCs w:val="20"/>
              </w:rPr>
            </w:pPr>
            <w:r w:rsidRPr="00C018B1">
              <w:rPr>
                <w:rFonts w:ascii="Calibri" w:hAnsi="Calibri" w:cs="Calibri"/>
                <w:color w:val="auto"/>
                <w:sz w:val="20"/>
                <w:szCs w:val="20"/>
              </w:rPr>
              <w:t xml:space="preserve">51,342.37 </w:t>
            </w:r>
          </w:p>
        </w:tc>
      </w:tr>
      <w:tr w:rsidR="00C018B1" w:rsidRPr="00C018B1" w14:paraId="34F13671" w14:textId="77777777" w:rsidTr="00286774">
        <w:trPr>
          <w:trHeight w:val="110"/>
        </w:trPr>
        <w:tc>
          <w:tcPr>
            <w:tcW w:w="6345" w:type="dxa"/>
            <w:tcBorders>
              <w:top w:val="none" w:sz="6" w:space="0" w:color="auto"/>
              <w:left w:val="nil"/>
              <w:bottom w:val="none" w:sz="6" w:space="0" w:color="auto"/>
              <w:right w:val="none" w:sz="6" w:space="0" w:color="auto"/>
            </w:tcBorders>
          </w:tcPr>
          <w:p w14:paraId="38B4142C" w14:textId="77777777" w:rsidR="00C018B1" w:rsidRPr="00C018B1" w:rsidRDefault="00C018B1" w:rsidP="00286774">
            <w:pPr>
              <w:pStyle w:val="Default"/>
              <w:rPr>
                <w:rFonts w:ascii="Calibri" w:hAnsi="Calibri" w:cs="Calibri"/>
                <w:color w:val="auto"/>
                <w:sz w:val="20"/>
                <w:szCs w:val="20"/>
              </w:rPr>
            </w:pPr>
            <w:r w:rsidRPr="00C018B1">
              <w:rPr>
                <w:rFonts w:ascii="Calibri" w:hAnsi="Calibri" w:cs="Calibri"/>
                <w:color w:val="auto"/>
                <w:sz w:val="20"/>
                <w:szCs w:val="20"/>
              </w:rPr>
              <w:t xml:space="preserve">Lloyds Treasurers Account: Reserves 2-5 </w:t>
            </w:r>
          </w:p>
        </w:tc>
        <w:tc>
          <w:tcPr>
            <w:tcW w:w="2327" w:type="dxa"/>
            <w:tcBorders>
              <w:top w:val="none" w:sz="6" w:space="0" w:color="auto"/>
              <w:left w:val="none" w:sz="6" w:space="0" w:color="auto"/>
              <w:bottom w:val="none" w:sz="6" w:space="0" w:color="auto"/>
              <w:right w:val="nil"/>
            </w:tcBorders>
          </w:tcPr>
          <w:p w14:paraId="6F76A051" w14:textId="77777777" w:rsidR="00C018B1" w:rsidRPr="00C018B1" w:rsidRDefault="00C018B1" w:rsidP="00286774">
            <w:pPr>
              <w:pStyle w:val="Default"/>
              <w:jc w:val="right"/>
              <w:rPr>
                <w:rFonts w:ascii="Calibri" w:hAnsi="Calibri" w:cs="Calibri"/>
                <w:color w:val="auto"/>
                <w:sz w:val="20"/>
                <w:szCs w:val="20"/>
              </w:rPr>
            </w:pPr>
            <w:r w:rsidRPr="00C018B1">
              <w:rPr>
                <w:rFonts w:ascii="Calibri" w:hAnsi="Calibri" w:cs="Calibri"/>
                <w:color w:val="auto"/>
                <w:sz w:val="20"/>
                <w:szCs w:val="20"/>
              </w:rPr>
              <w:t xml:space="preserve">5194.56 </w:t>
            </w:r>
          </w:p>
        </w:tc>
      </w:tr>
      <w:tr w:rsidR="00C018B1" w:rsidRPr="00C018B1" w14:paraId="4F3B9BF3" w14:textId="77777777" w:rsidTr="00286774">
        <w:trPr>
          <w:trHeight w:val="117"/>
        </w:trPr>
        <w:tc>
          <w:tcPr>
            <w:tcW w:w="6345" w:type="dxa"/>
            <w:tcBorders>
              <w:top w:val="none" w:sz="6" w:space="0" w:color="auto"/>
              <w:left w:val="nil"/>
              <w:bottom w:val="none" w:sz="6" w:space="0" w:color="auto"/>
              <w:right w:val="none" w:sz="6" w:space="0" w:color="auto"/>
            </w:tcBorders>
          </w:tcPr>
          <w:p w14:paraId="24C26000" w14:textId="77777777" w:rsidR="00C018B1" w:rsidRPr="00C018B1" w:rsidRDefault="00C018B1" w:rsidP="00286774">
            <w:pPr>
              <w:pStyle w:val="Default"/>
              <w:rPr>
                <w:rFonts w:ascii="Calibri" w:hAnsi="Calibri" w:cs="Calibri"/>
                <w:color w:val="auto"/>
                <w:sz w:val="20"/>
                <w:szCs w:val="20"/>
              </w:rPr>
            </w:pPr>
            <w:r w:rsidRPr="00C018B1">
              <w:rPr>
                <w:rFonts w:ascii="Calibri" w:hAnsi="Calibri" w:cs="Calibri"/>
                <w:color w:val="auto"/>
                <w:sz w:val="20"/>
                <w:szCs w:val="20"/>
              </w:rPr>
              <w:t xml:space="preserve">Lloyds Business Account </w:t>
            </w:r>
          </w:p>
        </w:tc>
        <w:tc>
          <w:tcPr>
            <w:tcW w:w="2327" w:type="dxa"/>
            <w:tcBorders>
              <w:top w:val="none" w:sz="6" w:space="0" w:color="auto"/>
              <w:left w:val="none" w:sz="6" w:space="0" w:color="auto"/>
              <w:bottom w:val="none" w:sz="6" w:space="0" w:color="auto"/>
              <w:right w:val="nil"/>
            </w:tcBorders>
          </w:tcPr>
          <w:p w14:paraId="4FE99666" w14:textId="77777777" w:rsidR="00C018B1" w:rsidRPr="00C018B1" w:rsidRDefault="00C018B1" w:rsidP="00286774">
            <w:pPr>
              <w:pStyle w:val="Default"/>
              <w:jc w:val="right"/>
              <w:rPr>
                <w:rFonts w:ascii="Calibri" w:hAnsi="Calibri" w:cs="Calibri"/>
                <w:color w:val="auto"/>
                <w:sz w:val="20"/>
                <w:szCs w:val="20"/>
              </w:rPr>
            </w:pPr>
            <w:r w:rsidRPr="00C018B1">
              <w:rPr>
                <w:rFonts w:ascii="Calibri" w:hAnsi="Calibri" w:cs="Calibri"/>
                <w:color w:val="auto"/>
                <w:sz w:val="20"/>
                <w:szCs w:val="20"/>
              </w:rPr>
              <w:t xml:space="preserve">96117.84 </w:t>
            </w:r>
          </w:p>
        </w:tc>
      </w:tr>
      <w:tr w:rsidR="00C018B1" w:rsidRPr="00C018B1" w14:paraId="2722A4E5" w14:textId="77777777" w:rsidTr="00286774">
        <w:trPr>
          <w:trHeight w:val="110"/>
        </w:trPr>
        <w:tc>
          <w:tcPr>
            <w:tcW w:w="8672" w:type="dxa"/>
            <w:gridSpan w:val="2"/>
            <w:tcBorders>
              <w:top w:val="none" w:sz="6" w:space="0" w:color="auto"/>
              <w:left w:val="nil"/>
              <w:bottom w:val="none" w:sz="6" w:space="0" w:color="auto"/>
              <w:right w:val="nil"/>
            </w:tcBorders>
          </w:tcPr>
          <w:p w14:paraId="3CDA8B66" w14:textId="77777777" w:rsidR="00C018B1" w:rsidRPr="00C018B1" w:rsidRDefault="00C018B1" w:rsidP="00286774">
            <w:pPr>
              <w:pStyle w:val="Default"/>
              <w:jc w:val="right"/>
              <w:rPr>
                <w:rFonts w:ascii="Calibri" w:hAnsi="Calibri" w:cs="Calibri"/>
                <w:color w:val="auto"/>
                <w:sz w:val="20"/>
                <w:szCs w:val="20"/>
              </w:rPr>
            </w:pPr>
            <w:r w:rsidRPr="00C018B1">
              <w:rPr>
                <w:rFonts w:ascii="Calibri" w:hAnsi="Calibri" w:cs="Calibri"/>
                <w:b/>
                <w:bCs/>
                <w:color w:val="auto"/>
                <w:sz w:val="20"/>
                <w:szCs w:val="20"/>
              </w:rPr>
              <w:t xml:space="preserve">152,654.77 </w:t>
            </w:r>
          </w:p>
        </w:tc>
      </w:tr>
      <w:tr w:rsidR="00C018B1" w:rsidRPr="00C018B1" w14:paraId="5800D542" w14:textId="77777777" w:rsidTr="00286774">
        <w:trPr>
          <w:trHeight w:val="110"/>
        </w:trPr>
        <w:tc>
          <w:tcPr>
            <w:tcW w:w="6345" w:type="dxa"/>
            <w:tcBorders>
              <w:top w:val="none" w:sz="6" w:space="0" w:color="auto"/>
              <w:left w:val="nil"/>
              <w:bottom w:val="none" w:sz="6" w:space="0" w:color="auto"/>
              <w:right w:val="none" w:sz="6" w:space="0" w:color="auto"/>
            </w:tcBorders>
          </w:tcPr>
          <w:p w14:paraId="771C9AB0" w14:textId="77777777" w:rsidR="00C018B1" w:rsidRPr="00C018B1" w:rsidRDefault="00C018B1" w:rsidP="00286774">
            <w:pPr>
              <w:pStyle w:val="Default"/>
              <w:rPr>
                <w:rFonts w:ascii="Calibri" w:hAnsi="Calibri" w:cs="Calibri"/>
                <w:color w:val="auto"/>
                <w:sz w:val="20"/>
                <w:szCs w:val="20"/>
              </w:rPr>
            </w:pPr>
            <w:r w:rsidRPr="00C018B1">
              <w:rPr>
                <w:rFonts w:ascii="Calibri" w:hAnsi="Calibri" w:cs="Calibri"/>
                <w:color w:val="auto"/>
                <w:sz w:val="20"/>
                <w:szCs w:val="20"/>
              </w:rPr>
              <w:t xml:space="preserve">Less: unpresented payments </w:t>
            </w:r>
          </w:p>
        </w:tc>
        <w:tc>
          <w:tcPr>
            <w:tcW w:w="2327" w:type="dxa"/>
            <w:tcBorders>
              <w:top w:val="none" w:sz="6" w:space="0" w:color="auto"/>
              <w:left w:val="none" w:sz="6" w:space="0" w:color="auto"/>
              <w:bottom w:val="none" w:sz="6" w:space="0" w:color="auto"/>
              <w:right w:val="nil"/>
            </w:tcBorders>
          </w:tcPr>
          <w:p w14:paraId="1F67464E" w14:textId="77777777" w:rsidR="00C018B1" w:rsidRPr="00C018B1" w:rsidRDefault="00C018B1" w:rsidP="00286774">
            <w:pPr>
              <w:pStyle w:val="Default"/>
              <w:jc w:val="right"/>
              <w:rPr>
                <w:rFonts w:ascii="Calibri" w:hAnsi="Calibri" w:cs="Calibri"/>
                <w:color w:val="auto"/>
                <w:sz w:val="20"/>
                <w:szCs w:val="20"/>
              </w:rPr>
            </w:pPr>
            <w:r w:rsidRPr="00C018B1">
              <w:rPr>
                <w:rFonts w:ascii="Calibri" w:hAnsi="Calibri" w:cs="Calibri"/>
                <w:color w:val="auto"/>
                <w:sz w:val="20"/>
                <w:szCs w:val="20"/>
              </w:rPr>
              <w:t xml:space="preserve">0.00 </w:t>
            </w:r>
          </w:p>
        </w:tc>
      </w:tr>
      <w:tr w:rsidR="00C018B1" w:rsidRPr="00C018B1" w14:paraId="78423DFD" w14:textId="77777777" w:rsidTr="00286774">
        <w:trPr>
          <w:trHeight w:val="110"/>
        </w:trPr>
        <w:tc>
          <w:tcPr>
            <w:tcW w:w="6345" w:type="dxa"/>
            <w:tcBorders>
              <w:top w:val="none" w:sz="6" w:space="0" w:color="auto"/>
              <w:left w:val="nil"/>
              <w:bottom w:val="none" w:sz="6" w:space="0" w:color="auto"/>
              <w:right w:val="none" w:sz="6" w:space="0" w:color="auto"/>
            </w:tcBorders>
          </w:tcPr>
          <w:p w14:paraId="33022449" w14:textId="77777777" w:rsidR="00C018B1" w:rsidRPr="00C018B1" w:rsidRDefault="00C018B1" w:rsidP="00286774">
            <w:pPr>
              <w:pStyle w:val="Default"/>
              <w:rPr>
                <w:rFonts w:ascii="Calibri" w:hAnsi="Calibri" w:cs="Calibri"/>
                <w:color w:val="auto"/>
                <w:sz w:val="20"/>
                <w:szCs w:val="20"/>
              </w:rPr>
            </w:pPr>
            <w:r w:rsidRPr="00C018B1">
              <w:rPr>
                <w:rFonts w:ascii="Calibri" w:hAnsi="Calibri" w:cs="Calibri"/>
                <w:color w:val="auto"/>
                <w:sz w:val="20"/>
                <w:szCs w:val="20"/>
              </w:rPr>
              <w:t xml:space="preserve">Plus: unpresented receipts </w:t>
            </w:r>
          </w:p>
        </w:tc>
        <w:tc>
          <w:tcPr>
            <w:tcW w:w="2327" w:type="dxa"/>
            <w:tcBorders>
              <w:top w:val="none" w:sz="6" w:space="0" w:color="auto"/>
              <w:left w:val="none" w:sz="6" w:space="0" w:color="auto"/>
              <w:bottom w:val="none" w:sz="6" w:space="0" w:color="auto"/>
              <w:right w:val="nil"/>
            </w:tcBorders>
          </w:tcPr>
          <w:p w14:paraId="7436E027" w14:textId="77777777" w:rsidR="00C018B1" w:rsidRPr="00C018B1" w:rsidRDefault="00C018B1" w:rsidP="00286774">
            <w:pPr>
              <w:pStyle w:val="Default"/>
              <w:jc w:val="right"/>
              <w:rPr>
                <w:rFonts w:ascii="Calibri" w:hAnsi="Calibri" w:cs="Calibri"/>
                <w:color w:val="auto"/>
                <w:sz w:val="20"/>
                <w:szCs w:val="20"/>
              </w:rPr>
            </w:pPr>
            <w:r w:rsidRPr="00C018B1">
              <w:rPr>
                <w:rFonts w:ascii="Calibri" w:hAnsi="Calibri" w:cs="Calibri"/>
                <w:color w:val="auto"/>
                <w:sz w:val="20"/>
                <w:szCs w:val="20"/>
              </w:rPr>
              <w:t xml:space="preserve">0.00 </w:t>
            </w:r>
          </w:p>
        </w:tc>
      </w:tr>
      <w:tr w:rsidR="00C018B1" w:rsidRPr="00C018B1" w14:paraId="29BAC051" w14:textId="77777777" w:rsidTr="00286774">
        <w:trPr>
          <w:trHeight w:val="110"/>
        </w:trPr>
        <w:tc>
          <w:tcPr>
            <w:tcW w:w="6345" w:type="dxa"/>
            <w:tcBorders>
              <w:top w:val="none" w:sz="6" w:space="0" w:color="auto"/>
              <w:left w:val="nil"/>
              <w:bottom w:val="none" w:sz="6" w:space="0" w:color="auto"/>
              <w:right w:val="none" w:sz="6" w:space="0" w:color="auto"/>
            </w:tcBorders>
          </w:tcPr>
          <w:p w14:paraId="2050FCA3" w14:textId="77777777" w:rsidR="00C018B1" w:rsidRPr="00C018B1" w:rsidRDefault="00C018B1" w:rsidP="00286774">
            <w:pPr>
              <w:pStyle w:val="Default"/>
              <w:rPr>
                <w:rFonts w:ascii="Calibri" w:hAnsi="Calibri" w:cs="Calibri"/>
                <w:color w:val="auto"/>
                <w:sz w:val="20"/>
                <w:szCs w:val="20"/>
              </w:rPr>
            </w:pPr>
            <w:r w:rsidRPr="00C018B1">
              <w:rPr>
                <w:rFonts w:ascii="Calibri" w:hAnsi="Calibri" w:cs="Calibri"/>
                <w:color w:val="auto"/>
                <w:sz w:val="20"/>
                <w:szCs w:val="20"/>
              </w:rPr>
              <w:t xml:space="preserve">Net balances at: 31/03/2024 </w:t>
            </w:r>
          </w:p>
        </w:tc>
        <w:tc>
          <w:tcPr>
            <w:tcW w:w="2327" w:type="dxa"/>
            <w:tcBorders>
              <w:top w:val="none" w:sz="6" w:space="0" w:color="auto"/>
              <w:left w:val="none" w:sz="6" w:space="0" w:color="auto"/>
              <w:bottom w:val="none" w:sz="6" w:space="0" w:color="auto"/>
              <w:right w:val="nil"/>
            </w:tcBorders>
          </w:tcPr>
          <w:p w14:paraId="5DF8B814" w14:textId="77777777" w:rsidR="00C018B1" w:rsidRPr="00C018B1" w:rsidRDefault="00C018B1" w:rsidP="00286774">
            <w:pPr>
              <w:pStyle w:val="Default"/>
              <w:jc w:val="right"/>
              <w:rPr>
                <w:rFonts w:ascii="Calibri" w:hAnsi="Calibri" w:cs="Calibri"/>
                <w:color w:val="auto"/>
                <w:sz w:val="20"/>
                <w:szCs w:val="20"/>
                <w:u w:val="double"/>
              </w:rPr>
            </w:pPr>
            <w:r w:rsidRPr="00C018B1">
              <w:rPr>
                <w:rFonts w:ascii="Calibri" w:hAnsi="Calibri" w:cs="Calibri"/>
                <w:b/>
                <w:bCs/>
                <w:color w:val="auto"/>
                <w:sz w:val="20"/>
                <w:szCs w:val="20"/>
                <w:u w:val="double"/>
              </w:rPr>
              <w:t>152,654.77</w:t>
            </w:r>
          </w:p>
        </w:tc>
      </w:tr>
      <w:tr w:rsidR="00C018B1" w:rsidRPr="00C018B1" w14:paraId="0A2581E2" w14:textId="77777777" w:rsidTr="00286774">
        <w:trPr>
          <w:trHeight w:val="147"/>
        </w:trPr>
        <w:tc>
          <w:tcPr>
            <w:tcW w:w="8672" w:type="dxa"/>
            <w:gridSpan w:val="2"/>
            <w:tcBorders>
              <w:top w:val="none" w:sz="6" w:space="0" w:color="auto"/>
              <w:left w:val="nil"/>
              <w:bottom w:val="none" w:sz="6" w:space="0" w:color="auto"/>
              <w:right w:val="nil"/>
            </w:tcBorders>
          </w:tcPr>
          <w:p w14:paraId="7C70B039" w14:textId="77777777" w:rsidR="00C018B1" w:rsidRPr="00C018B1" w:rsidRDefault="00C018B1" w:rsidP="00286774">
            <w:pPr>
              <w:pStyle w:val="Heading4"/>
              <w:rPr>
                <w:rFonts w:ascii="Calibri" w:hAnsi="Calibri" w:cs="Calibri"/>
                <w:szCs w:val="20"/>
              </w:rPr>
            </w:pPr>
            <w:r w:rsidRPr="00C018B1">
              <w:rPr>
                <w:rFonts w:ascii="Calibri" w:hAnsi="Calibri" w:cs="Calibri"/>
                <w:szCs w:val="20"/>
              </w:rPr>
              <w:t xml:space="preserve">CASHBOOK </w:t>
            </w:r>
          </w:p>
        </w:tc>
      </w:tr>
      <w:tr w:rsidR="00C018B1" w:rsidRPr="00C018B1" w14:paraId="3DB2CD02" w14:textId="77777777" w:rsidTr="00286774">
        <w:trPr>
          <w:trHeight w:val="110"/>
        </w:trPr>
        <w:tc>
          <w:tcPr>
            <w:tcW w:w="6345" w:type="dxa"/>
            <w:tcBorders>
              <w:top w:val="none" w:sz="6" w:space="0" w:color="auto"/>
              <w:left w:val="nil"/>
              <w:bottom w:val="none" w:sz="6" w:space="0" w:color="auto"/>
              <w:right w:val="none" w:sz="6" w:space="0" w:color="auto"/>
            </w:tcBorders>
          </w:tcPr>
          <w:p w14:paraId="5BF4624A" w14:textId="77777777" w:rsidR="00C018B1" w:rsidRPr="00C018B1" w:rsidRDefault="00C018B1" w:rsidP="00286774">
            <w:pPr>
              <w:pStyle w:val="Default"/>
              <w:rPr>
                <w:rFonts w:ascii="Calibri" w:hAnsi="Calibri" w:cs="Calibri"/>
                <w:color w:val="auto"/>
                <w:sz w:val="20"/>
                <w:szCs w:val="20"/>
              </w:rPr>
            </w:pPr>
            <w:r w:rsidRPr="00C018B1">
              <w:rPr>
                <w:rFonts w:ascii="Calibri" w:hAnsi="Calibri" w:cs="Calibri"/>
                <w:color w:val="auto"/>
                <w:sz w:val="20"/>
                <w:szCs w:val="20"/>
              </w:rPr>
              <w:t>Opening balance at: 01/04/2023</w:t>
            </w:r>
          </w:p>
        </w:tc>
        <w:tc>
          <w:tcPr>
            <w:tcW w:w="2327" w:type="dxa"/>
            <w:tcBorders>
              <w:top w:val="none" w:sz="6" w:space="0" w:color="auto"/>
              <w:left w:val="none" w:sz="6" w:space="0" w:color="auto"/>
              <w:bottom w:val="none" w:sz="6" w:space="0" w:color="auto"/>
              <w:right w:val="nil"/>
            </w:tcBorders>
          </w:tcPr>
          <w:p w14:paraId="496B8AA6" w14:textId="77777777" w:rsidR="00C018B1" w:rsidRPr="00C018B1" w:rsidRDefault="00C018B1" w:rsidP="00286774">
            <w:pPr>
              <w:pStyle w:val="Default"/>
              <w:jc w:val="right"/>
              <w:rPr>
                <w:rFonts w:ascii="Calibri" w:hAnsi="Calibri" w:cs="Calibri"/>
                <w:color w:val="auto"/>
                <w:sz w:val="20"/>
                <w:szCs w:val="20"/>
              </w:rPr>
            </w:pPr>
            <w:r w:rsidRPr="00C018B1">
              <w:rPr>
                <w:rFonts w:ascii="Calibri" w:hAnsi="Calibri" w:cs="Calibri"/>
                <w:b/>
                <w:bCs/>
                <w:color w:val="auto"/>
                <w:sz w:val="20"/>
                <w:szCs w:val="20"/>
              </w:rPr>
              <w:t>135,012.56</w:t>
            </w:r>
          </w:p>
        </w:tc>
      </w:tr>
      <w:tr w:rsidR="00C018B1" w:rsidRPr="00C018B1" w14:paraId="5AF0275D" w14:textId="77777777" w:rsidTr="00286774">
        <w:trPr>
          <w:trHeight w:val="110"/>
        </w:trPr>
        <w:tc>
          <w:tcPr>
            <w:tcW w:w="6345" w:type="dxa"/>
            <w:tcBorders>
              <w:top w:val="none" w:sz="6" w:space="0" w:color="auto"/>
              <w:left w:val="nil"/>
              <w:bottom w:val="none" w:sz="6" w:space="0" w:color="auto"/>
              <w:right w:val="none" w:sz="6" w:space="0" w:color="auto"/>
            </w:tcBorders>
          </w:tcPr>
          <w:p w14:paraId="0F6FA33E" w14:textId="77777777" w:rsidR="00C018B1" w:rsidRPr="00C018B1" w:rsidRDefault="00C018B1" w:rsidP="00286774">
            <w:pPr>
              <w:pStyle w:val="Default"/>
              <w:rPr>
                <w:rFonts w:ascii="Calibri" w:hAnsi="Calibri" w:cs="Calibri"/>
                <w:color w:val="auto"/>
                <w:sz w:val="20"/>
                <w:szCs w:val="20"/>
              </w:rPr>
            </w:pPr>
            <w:r w:rsidRPr="00C018B1">
              <w:rPr>
                <w:rFonts w:ascii="Calibri" w:hAnsi="Calibri" w:cs="Calibri"/>
                <w:color w:val="auto"/>
                <w:sz w:val="20"/>
                <w:szCs w:val="20"/>
              </w:rPr>
              <w:t xml:space="preserve">Add: receipts </w:t>
            </w:r>
          </w:p>
        </w:tc>
        <w:tc>
          <w:tcPr>
            <w:tcW w:w="2327" w:type="dxa"/>
            <w:tcBorders>
              <w:top w:val="none" w:sz="6" w:space="0" w:color="auto"/>
              <w:left w:val="none" w:sz="6" w:space="0" w:color="auto"/>
              <w:bottom w:val="none" w:sz="6" w:space="0" w:color="auto"/>
              <w:right w:val="nil"/>
            </w:tcBorders>
          </w:tcPr>
          <w:p w14:paraId="48D62903" w14:textId="77777777" w:rsidR="00C018B1" w:rsidRPr="00C018B1" w:rsidRDefault="00C018B1" w:rsidP="00286774">
            <w:pPr>
              <w:pStyle w:val="Default"/>
              <w:jc w:val="right"/>
              <w:rPr>
                <w:rFonts w:ascii="Calibri" w:hAnsi="Calibri" w:cs="Calibri"/>
                <w:color w:val="auto"/>
                <w:sz w:val="20"/>
                <w:szCs w:val="20"/>
              </w:rPr>
            </w:pPr>
            <w:r w:rsidRPr="00C018B1">
              <w:rPr>
                <w:rFonts w:ascii="Calibri" w:hAnsi="Calibri" w:cs="Calibri"/>
                <w:color w:val="auto"/>
                <w:sz w:val="20"/>
                <w:szCs w:val="20"/>
              </w:rPr>
              <w:t>60,090.04</w:t>
            </w:r>
          </w:p>
        </w:tc>
      </w:tr>
      <w:tr w:rsidR="00C018B1" w:rsidRPr="00C018B1" w14:paraId="4201F8A9" w14:textId="77777777" w:rsidTr="00286774">
        <w:trPr>
          <w:trHeight w:val="110"/>
        </w:trPr>
        <w:tc>
          <w:tcPr>
            <w:tcW w:w="6345" w:type="dxa"/>
            <w:tcBorders>
              <w:top w:val="none" w:sz="6" w:space="0" w:color="auto"/>
              <w:left w:val="nil"/>
              <w:bottom w:val="none" w:sz="6" w:space="0" w:color="auto"/>
              <w:right w:val="none" w:sz="6" w:space="0" w:color="auto"/>
            </w:tcBorders>
          </w:tcPr>
          <w:p w14:paraId="4A22FB5E" w14:textId="77777777" w:rsidR="00C018B1" w:rsidRPr="00C018B1" w:rsidRDefault="00C018B1" w:rsidP="00286774">
            <w:pPr>
              <w:pStyle w:val="Default"/>
              <w:rPr>
                <w:rFonts w:ascii="Calibri" w:hAnsi="Calibri" w:cs="Calibri"/>
                <w:color w:val="auto"/>
                <w:sz w:val="20"/>
                <w:szCs w:val="20"/>
              </w:rPr>
            </w:pPr>
            <w:r w:rsidRPr="00C018B1">
              <w:rPr>
                <w:rFonts w:ascii="Calibri" w:hAnsi="Calibri" w:cs="Calibri"/>
                <w:color w:val="auto"/>
                <w:sz w:val="20"/>
                <w:szCs w:val="20"/>
              </w:rPr>
              <w:t xml:space="preserve">Add: interest </w:t>
            </w:r>
          </w:p>
        </w:tc>
        <w:tc>
          <w:tcPr>
            <w:tcW w:w="2327" w:type="dxa"/>
            <w:tcBorders>
              <w:top w:val="none" w:sz="6" w:space="0" w:color="auto"/>
              <w:left w:val="none" w:sz="6" w:space="0" w:color="auto"/>
              <w:bottom w:val="none" w:sz="6" w:space="0" w:color="auto"/>
              <w:right w:val="nil"/>
            </w:tcBorders>
          </w:tcPr>
          <w:p w14:paraId="3B122428" w14:textId="77777777" w:rsidR="00C018B1" w:rsidRPr="00C018B1" w:rsidRDefault="00C018B1" w:rsidP="00286774">
            <w:pPr>
              <w:pStyle w:val="Default"/>
              <w:jc w:val="right"/>
              <w:rPr>
                <w:rFonts w:ascii="Calibri" w:hAnsi="Calibri" w:cs="Calibri"/>
                <w:color w:val="auto"/>
                <w:sz w:val="20"/>
                <w:szCs w:val="20"/>
              </w:rPr>
            </w:pPr>
            <w:r w:rsidRPr="00C018B1">
              <w:rPr>
                <w:rFonts w:ascii="Calibri" w:hAnsi="Calibri" w:cs="Calibri"/>
                <w:color w:val="auto"/>
                <w:sz w:val="20"/>
                <w:szCs w:val="20"/>
              </w:rPr>
              <w:t>540.97</w:t>
            </w:r>
          </w:p>
        </w:tc>
      </w:tr>
      <w:tr w:rsidR="00C018B1" w:rsidRPr="00C018B1" w14:paraId="041172B7" w14:textId="77777777" w:rsidTr="00286774">
        <w:trPr>
          <w:trHeight w:val="110"/>
        </w:trPr>
        <w:tc>
          <w:tcPr>
            <w:tcW w:w="6345" w:type="dxa"/>
            <w:tcBorders>
              <w:top w:val="none" w:sz="6" w:space="0" w:color="auto"/>
              <w:left w:val="nil"/>
              <w:bottom w:val="none" w:sz="6" w:space="0" w:color="auto"/>
              <w:right w:val="none" w:sz="6" w:space="0" w:color="auto"/>
            </w:tcBorders>
          </w:tcPr>
          <w:p w14:paraId="60AD34F9" w14:textId="77777777" w:rsidR="00C018B1" w:rsidRPr="00C018B1" w:rsidRDefault="00C018B1" w:rsidP="00286774">
            <w:pPr>
              <w:pStyle w:val="Default"/>
              <w:rPr>
                <w:rFonts w:ascii="Calibri" w:hAnsi="Calibri" w:cs="Calibri"/>
                <w:color w:val="auto"/>
                <w:sz w:val="20"/>
                <w:szCs w:val="20"/>
              </w:rPr>
            </w:pPr>
            <w:r w:rsidRPr="00C018B1">
              <w:rPr>
                <w:rFonts w:ascii="Calibri" w:hAnsi="Calibri" w:cs="Calibri"/>
                <w:color w:val="auto"/>
                <w:sz w:val="20"/>
                <w:szCs w:val="20"/>
              </w:rPr>
              <w:t xml:space="preserve">Less: payments </w:t>
            </w:r>
          </w:p>
        </w:tc>
        <w:tc>
          <w:tcPr>
            <w:tcW w:w="2327" w:type="dxa"/>
            <w:tcBorders>
              <w:top w:val="none" w:sz="6" w:space="0" w:color="auto"/>
              <w:left w:val="none" w:sz="6" w:space="0" w:color="auto"/>
              <w:bottom w:val="none" w:sz="6" w:space="0" w:color="auto"/>
              <w:right w:val="nil"/>
            </w:tcBorders>
          </w:tcPr>
          <w:p w14:paraId="6FD61C88" w14:textId="77777777" w:rsidR="00C018B1" w:rsidRPr="00C018B1" w:rsidRDefault="00C018B1" w:rsidP="00286774">
            <w:pPr>
              <w:pStyle w:val="Default"/>
              <w:jc w:val="right"/>
              <w:rPr>
                <w:rFonts w:ascii="Calibri" w:hAnsi="Calibri" w:cs="Calibri"/>
                <w:color w:val="auto"/>
                <w:sz w:val="20"/>
                <w:szCs w:val="20"/>
              </w:rPr>
            </w:pPr>
            <w:r w:rsidRPr="00C018B1">
              <w:rPr>
                <w:rFonts w:ascii="Calibri" w:hAnsi="Calibri" w:cs="Calibri"/>
                <w:color w:val="auto"/>
                <w:sz w:val="20"/>
                <w:szCs w:val="20"/>
              </w:rPr>
              <w:t>-42,988.80</w:t>
            </w:r>
          </w:p>
        </w:tc>
      </w:tr>
      <w:tr w:rsidR="00C018B1" w:rsidRPr="00C018B1" w14:paraId="08B666DC" w14:textId="77777777" w:rsidTr="00286774">
        <w:trPr>
          <w:trHeight w:val="110"/>
        </w:trPr>
        <w:tc>
          <w:tcPr>
            <w:tcW w:w="6345" w:type="dxa"/>
            <w:tcBorders>
              <w:top w:val="none" w:sz="6" w:space="0" w:color="auto"/>
              <w:left w:val="nil"/>
              <w:bottom w:val="none" w:sz="6" w:space="0" w:color="auto"/>
              <w:right w:val="none" w:sz="6" w:space="0" w:color="auto"/>
            </w:tcBorders>
          </w:tcPr>
          <w:p w14:paraId="2C6A79C6" w14:textId="77777777" w:rsidR="00C018B1" w:rsidRPr="00C018B1" w:rsidRDefault="00C018B1" w:rsidP="00286774">
            <w:pPr>
              <w:pStyle w:val="Default"/>
              <w:rPr>
                <w:rFonts w:ascii="Calibri" w:hAnsi="Calibri" w:cs="Calibri"/>
                <w:color w:val="auto"/>
                <w:sz w:val="20"/>
                <w:szCs w:val="20"/>
              </w:rPr>
            </w:pPr>
            <w:r w:rsidRPr="00C018B1">
              <w:rPr>
                <w:rFonts w:ascii="Calibri" w:hAnsi="Calibri" w:cs="Calibri"/>
                <w:color w:val="auto"/>
                <w:sz w:val="20"/>
                <w:szCs w:val="20"/>
              </w:rPr>
              <w:t xml:space="preserve">Closing balance at: 31/03/2024 </w:t>
            </w:r>
          </w:p>
        </w:tc>
        <w:tc>
          <w:tcPr>
            <w:tcW w:w="2327" w:type="dxa"/>
            <w:tcBorders>
              <w:top w:val="none" w:sz="6" w:space="0" w:color="auto"/>
              <w:left w:val="none" w:sz="6" w:space="0" w:color="auto"/>
              <w:bottom w:val="none" w:sz="6" w:space="0" w:color="auto"/>
              <w:right w:val="nil"/>
            </w:tcBorders>
          </w:tcPr>
          <w:p w14:paraId="0BCE699D" w14:textId="77777777" w:rsidR="00C018B1" w:rsidRPr="00C018B1" w:rsidRDefault="00C018B1" w:rsidP="00286774">
            <w:pPr>
              <w:pStyle w:val="Default"/>
              <w:jc w:val="right"/>
              <w:rPr>
                <w:rFonts w:ascii="Calibri" w:hAnsi="Calibri" w:cs="Calibri"/>
                <w:color w:val="auto"/>
                <w:sz w:val="20"/>
                <w:szCs w:val="20"/>
                <w:u w:val="double"/>
              </w:rPr>
            </w:pPr>
            <w:r w:rsidRPr="00C018B1">
              <w:rPr>
                <w:rFonts w:ascii="Calibri" w:hAnsi="Calibri" w:cs="Calibri"/>
                <w:b/>
                <w:bCs/>
                <w:color w:val="auto"/>
                <w:sz w:val="20"/>
                <w:szCs w:val="20"/>
                <w:u w:val="double"/>
              </w:rPr>
              <w:t>152,654.77</w:t>
            </w:r>
          </w:p>
        </w:tc>
      </w:tr>
      <w:tr w:rsidR="00C018B1" w:rsidRPr="00C018B1" w14:paraId="5A3ACB03" w14:textId="77777777" w:rsidTr="00286774">
        <w:trPr>
          <w:trHeight w:val="110"/>
        </w:trPr>
        <w:tc>
          <w:tcPr>
            <w:tcW w:w="8672" w:type="dxa"/>
            <w:gridSpan w:val="2"/>
            <w:tcBorders>
              <w:top w:val="none" w:sz="6" w:space="0" w:color="auto"/>
              <w:left w:val="nil"/>
              <w:bottom w:val="nil"/>
              <w:right w:val="nil"/>
            </w:tcBorders>
          </w:tcPr>
          <w:p w14:paraId="5894A996" w14:textId="77777777" w:rsidR="00C018B1" w:rsidRPr="00C018B1" w:rsidRDefault="00C018B1" w:rsidP="00286774">
            <w:pPr>
              <w:pStyle w:val="Default"/>
              <w:rPr>
                <w:rFonts w:ascii="Calibri" w:hAnsi="Calibri" w:cs="Calibri"/>
                <w:color w:val="auto"/>
                <w:sz w:val="20"/>
                <w:szCs w:val="20"/>
              </w:rPr>
            </w:pPr>
            <w:r w:rsidRPr="00C018B1">
              <w:rPr>
                <w:rFonts w:ascii="Calibri" w:hAnsi="Calibri" w:cs="Calibri"/>
                <w:color w:val="auto"/>
                <w:sz w:val="20"/>
                <w:szCs w:val="20"/>
              </w:rPr>
              <w:t xml:space="preserve">Council acceptance resolution reference: </w:t>
            </w:r>
            <w:r w:rsidRPr="00C018B1">
              <w:rPr>
                <w:rFonts w:ascii="Calibri" w:hAnsi="Calibri" w:cs="Calibri"/>
                <w:b/>
                <w:bCs/>
                <w:sz w:val="20"/>
                <w:szCs w:val="20"/>
              </w:rPr>
              <w:t>19071, page 6857, 4 April 2024.</w:t>
            </w:r>
          </w:p>
        </w:tc>
      </w:tr>
    </w:tbl>
    <w:p w14:paraId="1C8B2508" w14:textId="77777777" w:rsidR="00C018B1" w:rsidRPr="00EE77A8" w:rsidRDefault="00C018B1" w:rsidP="00C018B1"/>
    <w:p w14:paraId="3243BED6" w14:textId="6A33A3FA" w:rsidR="00040F88" w:rsidRDefault="00040F88">
      <w:pPr>
        <w:spacing w:after="160" w:line="259" w:lineRule="auto"/>
        <w:ind w:left="0" w:firstLine="0"/>
        <w:rPr>
          <w:rFonts w:ascii="Calibri" w:hAnsi="Calibri" w:cs="Calibri"/>
          <w:szCs w:val="20"/>
        </w:rPr>
      </w:pPr>
    </w:p>
    <w:p w14:paraId="7B699B9B" w14:textId="77777777" w:rsidR="00C60BE0" w:rsidRPr="00EE77A8" w:rsidRDefault="00C60BE0" w:rsidP="00C60BE0"/>
    <w:p w14:paraId="56C59E37" w14:textId="2CF13B73" w:rsidR="00863013" w:rsidRPr="00655464" w:rsidRDefault="00863013" w:rsidP="00831227">
      <w:pPr>
        <w:rPr>
          <w:rFonts w:ascii="Calibri" w:hAnsi="Calibri" w:cs="Calibri"/>
          <w:szCs w:val="20"/>
        </w:rPr>
      </w:pPr>
    </w:p>
    <w:sectPr w:rsidR="00863013" w:rsidRPr="00655464" w:rsidSect="00A94D26">
      <w:headerReference w:type="even" r:id="rId11"/>
      <w:headerReference w:type="default" r:id="rId12"/>
      <w:footerReference w:type="even" r:id="rId13"/>
      <w:footerReference w:type="default" r:id="rId14"/>
      <w:headerReference w:type="first" r:id="rId15"/>
      <w:footerReference w:type="first" r:id="rId16"/>
      <w:pgSz w:w="11906" w:h="16838" w:code="9"/>
      <w:pgMar w:top="720" w:right="720" w:bottom="720" w:left="720" w:header="720" w:footer="720" w:gutter="0"/>
      <w:pgNumType w:start="6854"/>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97F7"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CDF5" w14:textId="77777777" w:rsidR="00000000"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24D1"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8E50C"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B84DC" w14:textId="77777777" w:rsidR="00000000" w:rsidRPr="00ED62ED" w:rsidRDefault="00000000">
    <w:pPr>
      <w:pStyle w:val="Header"/>
      <w:pBdr>
        <w:bottom w:val="single" w:sz="4" w:space="1" w:color="D9D9D9" w:themeColor="background1" w:themeShade="D9"/>
      </w:pBdr>
      <w:jc w:val="right"/>
      <w:rPr>
        <w:rFonts w:asciiTheme="minorHAnsi" w:hAnsiTheme="minorHAnsi" w:cstheme="minorHAnsi"/>
        <w:b/>
        <w:bCs/>
        <w:sz w:val="18"/>
        <w:szCs w:val="18"/>
      </w:rPr>
    </w:pPr>
    <w:sdt>
      <w:sdtPr>
        <w:rPr>
          <w:rFonts w:asciiTheme="minorHAnsi" w:hAnsiTheme="minorHAnsi" w:cstheme="minorHAnsi"/>
          <w:color w:val="7F7F7F" w:themeColor="background1" w:themeShade="7F"/>
          <w:spacing w:val="60"/>
          <w:sz w:val="18"/>
          <w:szCs w:val="18"/>
        </w:rPr>
        <w:id w:val="-1694142245"/>
        <w:docPartObj>
          <w:docPartGallery w:val="Page Numbers (Top of Page)"/>
          <w:docPartUnique/>
        </w:docPartObj>
      </w:sdtPr>
      <w:sdtEndPr>
        <w:rPr>
          <w:b/>
          <w:bCs/>
          <w:noProof/>
          <w:color w:val="000000"/>
          <w:spacing w:val="0"/>
        </w:rPr>
      </w:sdtEndPr>
      <w:sdtContent>
        <w:r w:rsidRPr="00ED62ED">
          <w:rPr>
            <w:rFonts w:asciiTheme="minorHAnsi" w:hAnsiTheme="minorHAnsi" w:cstheme="minorHAnsi"/>
            <w:color w:val="7F7F7F" w:themeColor="background1" w:themeShade="7F"/>
            <w:spacing w:val="60"/>
            <w:sz w:val="18"/>
            <w:szCs w:val="18"/>
          </w:rPr>
          <w:t>P</w:t>
        </w:r>
        <w:r w:rsidRPr="00ED62ED">
          <w:rPr>
            <w:rFonts w:asciiTheme="minorHAnsi" w:hAnsiTheme="minorHAnsi" w:cstheme="minorHAnsi"/>
            <w:color w:val="7F7F7F" w:themeColor="background1" w:themeShade="7F"/>
            <w:spacing w:val="60"/>
            <w:sz w:val="18"/>
            <w:szCs w:val="18"/>
          </w:rPr>
          <w:t>ag</w:t>
        </w:r>
        <w:r w:rsidRPr="00ED62ED">
          <w:rPr>
            <w:rFonts w:asciiTheme="minorHAnsi" w:hAnsiTheme="minorHAnsi" w:cstheme="minorHAnsi"/>
            <w:color w:val="7F7F7F" w:themeColor="background1" w:themeShade="7F"/>
            <w:spacing w:val="60"/>
            <w:sz w:val="18"/>
            <w:szCs w:val="18"/>
          </w:rPr>
          <w:t>e</w:t>
        </w:r>
        <w:r w:rsidRPr="00ED62ED">
          <w:rPr>
            <w:rFonts w:asciiTheme="minorHAnsi" w:hAnsiTheme="minorHAnsi" w:cstheme="minorHAnsi"/>
            <w:sz w:val="18"/>
            <w:szCs w:val="18"/>
          </w:rPr>
          <w:t xml:space="preserve"> | </w:t>
        </w:r>
        <w:r w:rsidRPr="00ED62ED">
          <w:rPr>
            <w:rFonts w:asciiTheme="minorHAnsi" w:hAnsiTheme="minorHAnsi" w:cstheme="minorHAnsi"/>
            <w:sz w:val="18"/>
            <w:szCs w:val="18"/>
          </w:rPr>
          <w:fldChar w:fldCharType="begin"/>
        </w:r>
        <w:r w:rsidRPr="00ED62ED">
          <w:rPr>
            <w:rFonts w:asciiTheme="minorHAnsi" w:hAnsiTheme="minorHAnsi" w:cstheme="minorHAnsi"/>
            <w:sz w:val="18"/>
            <w:szCs w:val="18"/>
          </w:rPr>
          <w:instrText xml:space="preserve"> PAGE   \* MERGEFORMAT </w:instrText>
        </w:r>
        <w:r w:rsidRPr="00ED62ED">
          <w:rPr>
            <w:rFonts w:asciiTheme="minorHAnsi" w:hAnsiTheme="minorHAnsi" w:cstheme="minorHAnsi"/>
            <w:sz w:val="18"/>
            <w:szCs w:val="18"/>
          </w:rPr>
          <w:fldChar w:fldCharType="separate"/>
        </w:r>
        <w:r w:rsidRPr="00ED62ED">
          <w:rPr>
            <w:rFonts w:asciiTheme="minorHAnsi" w:hAnsiTheme="minorHAnsi" w:cstheme="minorHAnsi"/>
            <w:b/>
            <w:bCs/>
            <w:noProof/>
            <w:sz w:val="18"/>
            <w:szCs w:val="18"/>
          </w:rPr>
          <w:t>2</w:t>
        </w:r>
        <w:r w:rsidRPr="00ED62ED">
          <w:rPr>
            <w:rFonts w:asciiTheme="minorHAnsi" w:hAnsiTheme="minorHAnsi" w:cstheme="minorHAnsi"/>
            <w:b/>
            <w:bCs/>
            <w:noProof/>
            <w:sz w:val="18"/>
            <w:szCs w:val="18"/>
          </w:rPr>
          <w:fldChar w:fldCharType="end"/>
        </w:r>
      </w:sdtContent>
    </w:sdt>
  </w:p>
  <w:p w14:paraId="1F04C04B" w14:textId="77777777"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CFD04"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226A"/>
    <w:multiLevelType w:val="hybridMultilevel"/>
    <w:tmpl w:val="D2F6B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C567C3"/>
    <w:multiLevelType w:val="hybridMultilevel"/>
    <w:tmpl w:val="48FA2CEC"/>
    <w:lvl w:ilvl="0" w:tplc="8320D98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D67030"/>
    <w:multiLevelType w:val="hybridMultilevel"/>
    <w:tmpl w:val="AA94A400"/>
    <w:lvl w:ilvl="0" w:tplc="649E708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011509"/>
    <w:multiLevelType w:val="hybridMultilevel"/>
    <w:tmpl w:val="57747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FC45DD"/>
    <w:multiLevelType w:val="hybridMultilevel"/>
    <w:tmpl w:val="2708DC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6D0A6F40"/>
    <w:multiLevelType w:val="hybridMultilevel"/>
    <w:tmpl w:val="8056D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983406"/>
    <w:multiLevelType w:val="hybridMultilevel"/>
    <w:tmpl w:val="174648DE"/>
    <w:lvl w:ilvl="0" w:tplc="0809000F">
      <w:start w:val="1"/>
      <w:numFmt w:val="decimal"/>
      <w:lvlText w:val="%1."/>
      <w:lvlJc w:val="left"/>
      <w:pPr>
        <w:ind w:left="643" w:hanging="360"/>
      </w:pPr>
    </w:lvl>
    <w:lvl w:ilvl="1" w:tplc="24506C40">
      <w:start w:val="1"/>
      <w:numFmt w:val="lowerRoman"/>
      <w:lvlText w:val="%2."/>
      <w:lvlJc w:val="left"/>
      <w:pPr>
        <w:ind w:left="1865" w:hanging="720"/>
      </w:pPr>
      <w:rPr>
        <w:rFonts w:hint="default"/>
      </w:r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7" w15:restartNumberingAfterBreak="0">
    <w:nsid w:val="7C982D5E"/>
    <w:multiLevelType w:val="hybridMultilevel"/>
    <w:tmpl w:val="48BA5554"/>
    <w:lvl w:ilvl="0" w:tplc="08090019">
      <w:start w:val="1"/>
      <w:numFmt w:val="lowerLetter"/>
      <w:lvlText w:val="%1."/>
      <w:lvlJc w:val="left"/>
      <w:pPr>
        <w:ind w:left="1145" w:hanging="360"/>
      </w:pPr>
    </w:lvl>
    <w:lvl w:ilvl="1" w:tplc="08090019" w:tentative="1">
      <w:start w:val="1"/>
      <w:numFmt w:val="lowerLetter"/>
      <w:lvlText w:val="%2."/>
      <w:lvlJc w:val="left"/>
      <w:pPr>
        <w:ind w:left="1865" w:hanging="360"/>
      </w:pPr>
    </w:lvl>
    <w:lvl w:ilvl="2" w:tplc="0809001B" w:tentative="1">
      <w:start w:val="1"/>
      <w:numFmt w:val="lowerRoman"/>
      <w:lvlText w:val="%3."/>
      <w:lvlJc w:val="right"/>
      <w:pPr>
        <w:ind w:left="2585" w:hanging="180"/>
      </w:pPr>
    </w:lvl>
    <w:lvl w:ilvl="3" w:tplc="0809000F" w:tentative="1">
      <w:start w:val="1"/>
      <w:numFmt w:val="decimal"/>
      <w:lvlText w:val="%4."/>
      <w:lvlJc w:val="left"/>
      <w:pPr>
        <w:ind w:left="3305" w:hanging="360"/>
      </w:pPr>
    </w:lvl>
    <w:lvl w:ilvl="4" w:tplc="08090019" w:tentative="1">
      <w:start w:val="1"/>
      <w:numFmt w:val="lowerLetter"/>
      <w:lvlText w:val="%5."/>
      <w:lvlJc w:val="left"/>
      <w:pPr>
        <w:ind w:left="4025" w:hanging="360"/>
      </w:pPr>
    </w:lvl>
    <w:lvl w:ilvl="5" w:tplc="0809001B" w:tentative="1">
      <w:start w:val="1"/>
      <w:numFmt w:val="lowerRoman"/>
      <w:lvlText w:val="%6."/>
      <w:lvlJc w:val="right"/>
      <w:pPr>
        <w:ind w:left="4745" w:hanging="180"/>
      </w:pPr>
    </w:lvl>
    <w:lvl w:ilvl="6" w:tplc="0809000F" w:tentative="1">
      <w:start w:val="1"/>
      <w:numFmt w:val="decimal"/>
      <w:lvlText w:val="%7."/>
      <w:lvlJc w:val="left"/>
      <w:pPr>
        <w:ind w:left="5465" w:hanging="360"/>
      </w:pPr>
    </w:lvl>
    <w:lvl w:ilvl="7" w:tplc="08090019" w:tentative="1">
      <w:start w:val="1"/>
      <w:numFmt w:val="lowerLetter"/>
      <w:lvlText w:val="%8."/>
      <w:lvlJc w:val="left"/>
      <w:pPr>
        <w:ind w:left="6185" w:hanging="360"/>
      </w:pPr>
    </w:lvl>
    <w:lvl w:ilvl="8" w:tplc="0809001B" w:tentative="1">
      <w:start w:val="1"/>
      <w:numFmt w:val="lowerRoman"/>
      <w:lvlText w:val="%9."/>
      <w:lvlJc w:val="right"/>
      <w:pPr>
        <w:ind w:left="6905" w:hanging="180"/>
      </w:pPr>
    </w:lvl>
  </w:abstractNum>
  <w:num w:numId="1" w16cid:durableId="1562249778">
    <w:abstractNumId w:val="4"/>
  </w:num>
  <w:num w:numId="2" w16cid:durableId="877551241">
    <w:abstractNumId w:val="7"/>
  </w:num>
  <w:num w:numId="3" w16cid:durableId="1302467855">
    <w:abstractNumId w:val="0"/>
  </w:num>
  <w:num w:numId="4" w16cid:durableId="290214289">
    <w:abstractNumId w:val="6"/>
  </w:num>
  <w:num w:numId="5" w16cid:durableId="1306618459">
    <w:abstractNumId w:val="5"/>
  </w:num>
  <w:num w:numId="6" w16cid:durableId="95760618">
    <w:abstractNumId w:val="1"/>
  </w:num>
  <w:num w:numId="7" w16cid:durableId="719210301">
    <w:abstractNumId w:val="2"/>
  </w:num>
  <w:num w:numId="8" w16cid:durableId="5848470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124"/>
    <w:rsid w:val="00031240"/>
    <w:rsid w:val="00040F88"/>
    <w:rsid w:val="00070A00"/>
    <w:rsid w:val="00085C47"/>
    <w:rsid w:val="00085ED5"/>
    <w:rsid w:val="000E0FFC"/>
    <w:rsid w:val="00125538"/>
    <w:rsid w:val="00176280"/>
    <w:rsid w:val="001C5C2F"/>
    <w:rsid w:val="001F1B25"/>
    <w:rsid w:val="00224B3A"/>
    <w:rsid w:val="00241256"/>
    <w:rsid w:val="00264F5F"/>
    <w:rsid w:val="0027418D"/>
    <w:rsid w:val="002B2271"/>
    <w:rsid w:val="00320231"/>
    <w:rsid w:val="00331486"/>
    <w:rsid w:val="003650E7"/>
    <w:rsid w:val="00384DED"/>
    <w:rsid w:val="00393C8B"/>
    <w:rsid w:val="003E5341"/>
    <w:rsid w:val="00400DA4"/>
    <w:rsid w:val="00416B4E"/>
    <w:rsid w:val="00420D77"/>
    <w:rsid w:val="004318A2"/>
    <w:rsid w:val="00490EC2"/>
    <w:rsid w:val="004E52B6"/>
    <w:rsid w:val="004F0318"/>
    <w:rsid w:val="004F658B"/>
    <w:rsid w:val="005E3673"/>
    <w:rsid w:val="0061510E"/>
    <w:rsid w:val="00655464"/>
    <w:rsid w:val="00656037"/>
    <w:rsid w:val="00664B3D"/>
    <w:rsid w:val="00666040"/>
    <w:rsid w:val="006833B6"/>
    <w:rsid w:val="006900C5"/>
    <w:rsid w:val="00691E56"/>
    <w:rsid w:val="006C5418"/>
    <w:rsid w:val="006D0CB4"/>
    <w:rsid w:val="00770823"/>
    <w:rsid w:val="00770CCD"/>
    <w:rsid w:val="008113BF"/>
    <w:rsid w:val="00821639"/>
    <w:rsid w:val="00831227"/>
    <w:rsid w:val="0083552C"/>
    <w:rsid w:val="00863013"/>
    <w:rsid w:val="008643FC"/>
    <w:rsid w:val="008A5ED5"/>
    <w:rsid w:val="008D6873"/>
    <w:rsid w:val="00917046"/>
    <w:rsid w:val="009432AA"/>
    <w:rsid w:val="00950B3B"/>
    <w:rsid w:val="00996C45"/>
    <w:rsid w:val="009E06E9"/>
    <w:rsid w:val="00A01402"/>
    <w:rsid w:val="00A2744D"/>
    <w:rsid w:val="00A94D26"/>
    <w:rsid w:val="00AE26EC"/>
    <w:rsid w:val="00BA053C"/>
    <w:rsid w:val="00C018B1"/>
    <w:rsid w:val="00C159A3"/>
    <w:rsid w:val="00C60BE0"/>
    <w:rsid w:val="00C734AE"/>
    <w:rsid w:val="00CA09B3"/>
    <w:rsid w:val="00CB6B48"/>
    <w:rsid w:val="00CC3D75"/>
    <w:rsid w:val="00CD41B3"/>
    <w:rsid w:val="00CE1AB5"/>
    <w:rsid w:val="00D32C34"/>
    <w:rsid w:val="00D54977"/>
    <w:rsid w:val="00D67B90"/>
    <w:rsid w:val="00D860F5"/>
    <w:rsid w:val="00D87079"/>
    <w:rsid w:val="00D9271C"/>
    <w:rsid w:val="00DF3E2B"/>
    <w:rsid w:val="00DF5760"/>
    <w:rsid w:val="00DF7B37"/>
    <w:rsid w:val="00E14D05"/>
    <w:rsid w:val="00E355C2"/>
    <w:rsid w:val="00E376A1"/>
    <w:rsid w:val="00E67214"/>
    <w:rsid w:val="00E83F32"/>
    <w:rsid w:val="00E94F4D"/>
    <w:rsid w:val="00EC0124"/>
    <w:rsid w:val="00EC13AB"/>
    <w:rsid w:val="00F22165"/>
    <w:rsid w:val="00F867E6"/>
    <w:rsid w:val="00FC225D"/>
    <w:rsid w:val="00FD5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C1269"/>
  <w15:chartTrackingRefBased/>
  <w15:docId w15:val="{9242C746-D792-4B3F-8CD5-E254A9CD7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124"/>
    <w:pPr>
      <w:spacing w:after="4" w:line="250" w:lineRule="auto"/>
      <w:ind w:left="10" w:hanging="10"/>
    </w:pPr>
    <w:rPr>
      <w:rFonts w:ascii="Arial" w:eastAsia="Arial" w:hAnsi="Arial" w:cs="Arial"/>
      <w:color w:val="000000"/>
      <w:sz w:val="20"/>
      <w:lang w:eastAsia="en-GB"/>
    </w:rPr>
  </w:style>
  <w:style w:type="paragraph" w:styleId="Heading1">
    <w:name w:val="heading 1"/>
    <w:basedOn w:val="Normal"/>
    <w:next w:val="Normal"/>
    <w:link w:val="Heading1Char"/>
    <w:uiPriority w:val="9"/>
    <w:qFormat/>
    <w:rsid w:val="00EC01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01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01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01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01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01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01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01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01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1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01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01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01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01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01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01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01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0124"/>
    <w:rPr>
      <w:rFonts w:eastAsiaTheme="majorEastAsia" w:cstheme="majorBidi"/>
      <w:color w:val="272727" w:themeColor="text1" w:themeTint="D8"/>
    </w:rPr>
  </w:style>
  <w:style w:type="paragraph" w:styleId="Title">
    <w:name w:val="Title"/>
    <w:basedOn w:val="Normal"/>
    <w:next w:val="Normal"/>
    <w:link w:val="TitleChar"/>
    <w:uiPriority w:val="10"/>
    <w:qFormat/>
    <w:rsid w:val="00EC01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01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01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01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0124"/>
    <w:pPr>
      <w:spacing w:before="160"/>
      <w:jc w:val="center"/>
    </w:pPr>
    <w:rPr>
      <w:i/>
      <w:iCs/>
      <w:color w:val="404040" w:themeColor="text1" w:themeTint="BF"/>
    </w:rPr>
  </w:style>
  <w:style w:type="character" w:customStyle="1" w:styleId="QuoteChar">
    <w:name w:val="Quote Char"/>
    <w:basedOn w:val="DefaultParagraphFont"/>
    <w:link w:val="Quote"/>
    <w:uiPriority w:val="29"/>
    <w:rsid w:val="00EC0124"/>
    <w:rPr>
      <w:i/>
      <w:iCs/>
      <w:color w:val="404040" w:themeColor="text1" w:themeTint="BF"/>
    </w:rPr>
  </w:style>
  <w:style w:type="paragraph" w:styleId="ListParagraph">
    <w:name w:val="List Paragraph"/>
    <w:basedOn w:val="Normal"/>
    <w:uiPriority w:val="34"/>
    <w:qFormat/>
    <w:rsid w:val="00EC0124"/>
    <w:pPr>
      <w:ind w:left="720"/>
      <w:contextualSpacing/>
    </w:pPr>
  </w:style>
  <w:style w:type="character" w:styleId="IntenseEmphasis">
    <w:name w:val="Intense Emphasis"/>
    <w:basedOn w:val="DefaultParagraphFont"/>
    <w:uiPriority w:val="21"/>
    <w:qFormat/>
    <w:rsid w:val="00EC0124"/>
    <w:rPr>
      <w:i/>
      <w:iCs/>
      <w:color w:val="0F4761" w:themeColor="accent1" w:themeShade="BF"/>
    </w:rPr>
  </w:style>
  <w:style w:type="paragraph" w:styleId="IntenseQuote">
    <w:name w:val="Intense Quote"/>
    <w:basedOn w:val="Normal"/>
    <w:next w:val="Normal"/>
    <w:link w:val="IntenseQuoteChar"/>
    <w:uiPriority w:val="30"/>
    <w:qFormat/>
    <w:rsid w:val="00EC01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0124"/>
    <w:rPr>
      <w:i/>
      <w:iCs/>
      <w:color w:val="0F4761" w:themeColor="accent1" w:themeShade="BF"/>
    </w:rPr>
  </w:style>
  <w:style w:type="character" w:styleId="IntenseReference">
    <w:name w:val="Intense Reference"/>
    <w:basedOn w:val="DefaultParagraphFont"/>
    <w:uiPriority w:val="32"/>
    <w:qFormat/>
    <w:rsid w:val="00EC0124"/>
    <w:rPr>
      <w:b/>
      <w:bCs/>
      <w:smallCaps/>
      <w:color w:val="0F4761" w:themeColor="accent1" w:themeShade="BF"/>
      <w:spacing w:val="5"/>
    </w:rPr>
  </w:style>
  <w:style w:type="character" w:customStyle="1" w:styleId="wacimagecontainer">
    <w:name w:val="wacimagecontainer"/>
    <w:basedOn w:val="DefaultParagraphFont"/>
    <w:rsid w:val="00EC0124"/>
  </w:style>
  <w:style w:type="paragraph" w:customStyle="1" w:styleId="paragraph">
    <w:name w:val="paragraph"/>
    <w:basedOn w:val="Normal"/>
    <w:rsid w:val="00EC0124"/>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character" w:customStyle="1" w:styleId="eop">
    <w:name w:val="eop"/>
    <w:basedOn w:val="DefaultParagraphFont"/>
    <w:rsid w:val="00EC0124"/>
  </w:style>
  <w:style w:type="character" w:customStyle="1" w:styleId="normaltextrun">
    <w:name w:val="normaltextrun"/>
    <w:basedOn w:val="DefaultParagraphFont"/>
    <w:rsid w:val="00EC0124"/>
  </w:style>
  <w:style w:type="paragraph" w:styleId="Header">
    <w:name w:val="header"/>
    <w:basedOn w:val="Normal"/>
    <w:link w:val="HeaderChar"/>
    <w:uiPriority w:val="99"/>
    <w:unhideWhenUsed/>
    <w:rsid w:val="00EC01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124"/>
    <w:rPr>
      <w:rFonts w:ascii="Arial" w:eastAsia="Arial" w:hAnsi="Arial" w:cs="Arial"/>
      <w:color w:val="000000"/>
      <w:sz w:val="20"/>
      <w:lang w:eastAsia="en-GB"/>
    </w:rPr>
  </w:style>
  <w:style w:type="paragraph" w:styleId="Footer">
    <w:name w:val="footer"/>
    <w:basedOn w:val="Normal"/>
    <w:link w:val="FooterChar"/>
    <w:uiPriority w:val="99"/>
    <w:unhideWhenUsed/>
    <w:rsid w:val="00EC01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124"/>
    <w:rPr>
      <w:rFonts w:ascii="Arial" w:eastAsia="Arial" w:hAnsi="Arial" w:cs="Arial"/>
      <w:color w:val="000000"/>
      <w:sz w:val="20"/>
      <w:lang w:eastAsia="en-GB"/>
    </w:rPr>
  </w:style>
  <w:style w:type="character" w:styleId="Hyperlink">
    <w:name w:val="Hyperlink"/>
    <w:basedOn w:val="DefaultParagraphFont"/>
    <w:uiPriority w:val="99"/>
    <w:semiHidden/>
    <w:unhideWhenUsed/>
    <w:rsid w:val="00770CCD"/>
    <w:rPr>
      <w:color w:val="0000FF"/>
      <w:u w:val="single"/>
    </w:rPr>
  </w:style>
  <w:style w:type="paragraph" w:customStyle="1" w:styleId="casetype">
    <w:name w:val="casetype"/>
    <w:basedOn w:val="Normal"/>
    <w:rsid w:val="00770CCD"/>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paragraph" w:customStyle="1" w:styleId="address">
    <w:name w:val="address"/>
    <w:basedOn w:val="Normal"/>
    <w:rsid w:val="00770CCD"/>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paragraph" w:customStyle="1" w:styleId="metainfo">
    <w:name w:val="metainfo"/>
    <w:basedOn w:val="Normal"/>
    <w:rsid w:val="00770CCD"/>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character" w:customStyle="1" w:styleId="divider">
    <w:name w:val="divider"/>
    <w:basedOn w:val="DefaultParagraphFont"/>
    <w:rsid w:val="00770CCD"/>
  </w:style>
  <w:style w:type="paragraph" w:customStyle="1" w:styleId="Default">
    <w:name w:val="Default"/>
    <w:rsid w:val="0027418D"/>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alderdale.gov.uk/online-applications/applicationDetails.do?activeTab=summary&amp;keyVal=SAJBU3DWFX500&amp;prevPage=inTray"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ortal.calderdale.gov.uk/online-applications/applicationDetails.do?activeTab=summary&amp;keyVal=SAJBQ6DWFWT00&amp;prevPage=inTray"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hyperlink" Target="https://portal.calderdale.gov.uk/online-applications/applicationDetails.do?activeTab=summary&amp;keyVal=SA1KTTDWN1A00&amp;prevPage=inTray" TargetMode="External"/><Relationship Id="rId11" Type="http://schemas.openxmlformats.org/officeDocument/2006/relationships/header" Target="header1.xml"/><Relationship Id="rId5" Type="http://schemas.openxmlformats.org/officeDocument/2006/relationships/image" Target="media/image1.jpeg"/><Relationship Id="rId15" Type="http://schemas.openxmlformats.org/officeDocument/2006/relationships/header" Target="header3.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10</Pages>
  <Words>2879</Words>
  <Characters>16411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Greenwood</dc:creator>
  <cp:keywords/>
  <dc:description/>
  <cp:lastModifiedBy>Alexandra Greenwood</cp:lastModifiedBy>
  <cp:revision>88</cp:revision>
  <dcterms:created xsi:type="dcterms:W3CDTF">2024-04-05T10:37:00Z</dcterms:created>
  <dcterms:modified xsi:type="dcterms:W3CDTF">2024-04-05T12:24:00Z</dcterms:modified>
</cp:coreProperties>
</file>